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bookmarkStart w:id="0" w:name="_Hlk76562155"/>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bookmarkEnd w:id="0"/>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ЗАТВЕРДЖЕНО</w:t>
      </w:r>
    </w:p>
    <w:p w14:paraId="35EC25CD" w14:textId="77777777" w:rsidR="006D5ACB" w:rsidRPr="00B64115" w:rsidRDefault="006D5ACB" w:rsidP="006D5ACB">
      <w:pPr>
        <w:spacing w:after="0" w:line="240" w:lineRule="auto"/>
        <w:ind w:left="5553"/>
        <w:rPr>
          <w:rFonts w:ascii="Times New Roman" w:hAnsi="Times New Roman"/>
          <w:iCs/>
          <w:sz w:val="24"/>
          <w:szCs w:val="24"/>
        </w:rPr>
      </w:pPr>
      <w:r w:rsidRPr="00B64115">
        <w:rPr>
          <w:rFonts w:ascii="Times New Roman" w:hAnsi="Times New Roman"/>
          <w:iCs/>
          <w:sz w:val="24"/>
          <w:szCs w:val="24"/>
        </w:rPr>
        <w:t>Рішенням тендерного комітету</w:t>
      </w:r>
    </w:p>
    <w:p w14:paraId="3F72EE08" w14:textId="65D41217" w:rsidR="006D5ACB" w:rsidRPr="005C2CF7" w:rsidRDefault="006D5ACB" w:rsidP="006D5ACB">
      <w:pPr>
        <w:spacing w:after="0" w:line="240" w:lineRule="auto"/>
        <w:ind w:left="5553"/>
        <w:rPr>
          <w:rFonts w:ascii="Times New Roman" w:hAnsi="Times New Roman"/>
          <w:iCs/>
          <w:sz w:val="24"/>
          <w:szCs w:val="24"/>
          <w:lang w:val="ru-RU"/>
        </w:rPr>
      </w:pPr>
      <w:r w:rsidRPr="005C2CF7">
        <w:rPr>
          <w:rFonts w:ascii="Times New Roman" w:hAnsi="Times New Roman"/>
          <w:iCs/>
          <w:sz w:val="24"/>
          <w:szCs w:val="24"/>
        </w:rPr>
        <w:t>від "</w:t>
      </w:r>
      <w:r w:rsidR="00B64115" w:rsidRPr="005C2CF7">
        <w:rPr>
          <w:rFonts w:ascii="Times New Roman" w:hAnsi="Times New Roman"/>
          <w:iCs/>
          <w:sz w:val="24"/>
          <w:szCs w:val="24"/>
        </w:rPr>
        <w:t>0</w:t>
      </w:r>
      <w:r w:rsidR="000669B2">
        <w:rPr>
          <w:rFonts w:ascii="Times New Roman" w:hAnsi="Times New Roman"/>
          <w:iCs/>
          <w:sz w:val="24"/>
          <w:szCs w:val="24"/>
        </w:rPr>
        <w:t>7</w:t>
      </w:r>
      <w:r w:rsidRPr="005C2CF7">
        <w:rPr>
          <w:rFonts w:ascii="Times New Roman" w:hAnsi="Times New Roman"/>
          <w:iCs/>
          <w:sz w:val="24"/>
          <w:szCs w:val="24"/>
        </w:rPr>
        <w:t>"</w:t>
      </w:r>
      <w:r w:rsidR="00916875" w:rsidRPr="005C2CF7">
        <w:rPr>
          <w:rFonts w:ascii="Times New Roman" w:hAnsi="Times New Roman"/>
          <w:iCs/>
          <w:sz w:val="24"/>
          <w:szCs w:val="24"/>
        </w:rPr>
        <w:t xml:space="preserve"> </w:t>
      </w:r>
      <w:r w:rsidR="000669B2">
        <w:rPr>
          <w:rFonts w:ascii="Times New Roman" w:hAnsi="Times New Roman"/>
          <w:iCs/>
          <w:sz w:val="24"/>
          <w:szCs w:val="24"/>
        </w:rPr>
        <w:t>липня</w:t>
      </w:r>
      <w:r w:rsidR="00ED1C88" w:rsidRPr="005C2CF7">
        <w:rPr>
          <w:rFonts w:ascii="Times New Roman" w:hAnsi="Times New Roman"/>
          <w:iCs/>
          <w:sz w:val="24"/>
          <w:szCs w:val="24"/>
        </w:rPr>
        <w:t xml:space="preserve"> </w:t>
      </w:r>
      <w:r w:rsidR="00F85895" w:rsidRPr="005C2CF7">
        <w:rPr>
          <w:rFonts w:ascii="Times New Roman" w:hAnsi="Times New Roman"/>
          <w:iCs/>
          <w:sz w:val="24"/>
          <w:szCs w:val="24"/>
        </w:rPr>
        <w:t>20</w:t>
      </w:r>
      <w:r w:rsidR="00916875" w:rsidRPr="005C2CF7">
        <w:rPr>
          <w:rFonts w:ascii="Times New Roman" w:hAnsi="Times New Roman"/>
          <w:iCs/>
          <w:sz w:val="24"/>
          <w:szCs w:val="24"/>
        </w:rPr>
        <w:t>2</w:t>
      </w:r>
      <w:r w:rsidR="00ED1C88" w:rsidRPr="005C2CF7">
        <w:rPr>
          <w:rFonts w:ascii="Times New Roman" w:hAnsi="Times New Roman"/>
          <w:iCs/>
          <w:sz w:val="24"/>
          <w:szCs w:val="24"/>
        </w:rPr>
        <w:t>1</w:t>
      </w:r>
      <w:r w:rsidRPr="005C2CF7">
        <w:rPr>
          <w:rFonts w:ascii="Times New Roman" w:hAnsi="Times New Roman"/>
          <w:iCs/>
          <w:sz w:val="24"/>
          <w:szCs w:val="24"/>
        </w:rPr>
        <w:t xml:space="preserve"> року № </w:t>
      </w:r>
      <w:r w:rsidR="000669B2">
        <w:rPr>
          <w:rFonts w:ascii="Times New Roman" w:hAnsi="Times New Roman"/>
          <w:iCs/>
          <w:sz w:val="24"/>
          <w:szCs w:val="24"/>
        </w:rPr>
        <w:t>391</w:t>
      </w:r>
    </w:p>
    <w:p w14:paraId="37228A77" w14:textId="1AC4E7A2" w:rsidR="006D5ACB" w:rsidRPr="005C2CF7" w:rsidRDefault="00C1117D" w:rsidP="006D5ACB">
      <w:pPr>
        <w:spacing w:after="0" w:line="240" w:lineRule="auto"/>
        <w:ind w:left="5553"/>
        <w:rPr>
          <w:rFonts w:ascii="Times New Roman" w:hAnsi="Times New Roman"/>
          <w:color w:val="000000"/>
          <w:sz w:val="24"/>
          <w:szCs w:val="24"/>
        </w:rPr>
      </w:pPr>
      <w:r w:rsidRPr="005C2CF7">
        <w:rPr>
          <w:rFonts w:ascii="Times New Roman" w:hAnsi="Times New Roman"/>
          <w:color w:val="000000"/>
          <w:sz w:val="24"/>
          <w:szCs w:val="24"/>
        </w:rPr>
        <w:t>Г</w:t>
      </w:r>
      <w:r w:rsidR="006D5ACB" w:rsidRPr="005C2CF7">
        <w:rPr>
          <w:rFonts w:ascii="Times New Roman" w:hAnsi="Times New Roman"/>
          <w:color w:val="000000"/>
          <w:sz w:val="24"/>
          <w:szCs w:val="24"/>
        </w:rPr>
        <w:t>олов</w:t>
      </w:r>
      <w:r w:rsidR="00C731F2" w:rsidRPr="005C2CF7">
        <w:rPr>
          <w:rFonts w:ascii="Times New Roman" w:hAnsi="Times New Roman"/>
          <w:color w:val="000000"/>
          <w:sz w:val="24"/>
          <w:szCs w:val="24"/>
        </w:rPr>
        <w:t>а</w:t>
      </w:r>
      <w:r w:rsidR="006D5ACB" w:rsidRPr="005C2CF7">
        <w:rPr>
          <w:rFonts w:ascii="Times New Roman" w:hAnsi="Times New Roman"/>
          <w:color w:val="000000"/>
          <w:sz w:val="24"/>
          <w:szCs w:val="24"/>
        </w:rPr>
        <w:t xml:space="preserve"> тендерного комітету</w:t>
      </w:r>
    </w:p>
    <w:p w14:paraId="4049D294" w14:textId="78447D63" w:rsidR="006D5ACB" w:rsidRPr="005C2CF7" w:rsidRDefault="006D5ACB" w:rsidP="006D5ACB">
      <w:pPr>
        <w:spacing w:after="0" w:line="240" w:lineRule="auto"/>
        <w:ind w:left="5553"/>
        <w:rPr>
          <w:rFonts w:ascii="Times New Roman" w:hAnsi="Times New Roman"/>
          <w:iCs/>
          <w:sz w:val="24"/>
          <w:szCs w:val="24"/>
        </w:rPr>
      </w:pPr>
      <w:r w:rsidRPr="005C2CF7">
        <w:rPr>
          <w:rFonts w:ascii="Times New Roman" w:hAnsi="Times New Roman"/>
          <w:iCs/>
          <w:sz w:val="24"/>
          <w:szCs w:val="24"/>
        </w:rPr>
        <w:softHyphen/>
      </w:r>
      <w:r w:rsidRPr="005C2CF7">
        <w:rPr>
          <w:rFonts w:ascii="Times New Roman" w:hAnsi="Times New Roman"/>
          <w:iCs/>
          <w:sz w:val="24"/>
          <w:szCs w:val="24"/>
        </w:rPr>
        <w:softHyphen/>
        <w:t xml:space="preserve">_____________  </w:t>
      </w:r>
      <w:r w:rsidR="00C731F2" w:rsidRPr="005C2CF7">
        <w:rPr>
          <w:rFonts w:ascii="Times New Roman" w:hAnsi="Times New Roman"/>
          <w:iCs/>
          <w:sz w:val="24"/>
          <w:szCs w:val="24"/>
        </w:rPr>
        <w:t>О.Ю. Вовченко</w:t>
      </w:r>
    </w:p>
    <w:p w14:paraId="1420BE59" w14:textId="37295670" w:rsidR="006D5ACB" w:rsidRPr="005C2CF7" w:rsidRDefault="006D5ACB" w:rsidP="006D5ACB">
      <w:pPr>
        <w:spacing w:after="0" w:line="240" w:lineRule="auto"/>
        <w:jc w:val="right"/>
        <w:rPr>
          <w:rFonts w:ascii="Times New Roman" w:hAnsi="Times New Roman"/>
          <w:sz w:val="24"/>
          <w:szCs w:val="24"/>
        </w:rPr>
      </w:pPr>
    </w:p>
    <w:p w14:paraId="29E42AA4" w14:textId="76E77156" w:rsidR="00FD1DA1" w:rsidRPr="005C2CF7" w:rsidRDefault="00FD1DA1" w:rsidP="00E3530D">
      <w:pPr>
        <w:spacing w:after="0" w:line="240" w:lineRule="auto"/>
        <w:jc w:val="center"/>
        <w:rPr>
          <w:rFonts w:ascii="Times New Roman" w:hAnsi="Times New Roman"/>
          <w:b/>
          <w:sz w:val="24"/>
          <w:szCs w:val="24"/>
        </w:rPr>
      </w:pPr>
    </w:p>
    <w:p w14:paraId="1EA0720D" w14:textId="70EE820E" w:rsidR="00E3530D"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ОГОЛОШЕННЯ №  </w:t>
      </w:r>
      <w:r w:rsidR="000669B2">
        <w:rPr>
          <w:rFonts w:ascii="Times New Roman" w:hAnsi="Times New Roman"/>
          <w:b/>
          <w:sz w:val="24"/>
          <w:szCs w:val="24"/>
        </w:rPr>
        <w:t>391</w:t>
      </w:r>
    </w:p>
    <w:p w14:paraId="571FBEA2" w14:textId="32F9537E" w:rsidR="00C64996" w:rsidRPr="005C2CF7" w:rsidRDefault="00E3530D" w:rsidP="00E3530D">
      <w:pPr>
        <w:spacing w:after="0" w:line="240" w:lineRule="auto"/>
        <w:jc w:val="center"/>
        <w:rPr>
          <w:rFonts w:ascii="Times New Roman" w:hAnsi="Times New Roman"/>
          <w:b/>
          <w:sz w:val="24"/>
          <w:szCs w:val="24"/>
        </w:rPr>
      </w:pPr>
      <w:r w:rsidRPr="005C2CF7">
        <w:rPr>
          <w:rFonts w:ascii="Times New Roman" w:hAnsi="Times New Roman"/>
          <w:b/>
          <w:sz w:val="24"/>
          <w:szCs w:val="24"/>
        </w:rPr>
        <w:t xml:space="preserve">про проведення відкритих торгів </w:t>
      </w:r>
    </w:p>
    <w:p w14:paraId="51FC981C" w14:textId="517C3844" w:rsidR="00E3530D" w:rsidRPr="005C2CF7" w:rsidRDefault="00E3530D" w:rsidP="00E3530D">
      <w:pPr>
        <w:spacing w:after="0" w:line="240" w:lineRule="auto"/>
        <w:jc w:val="center"/>
        <w:rPr>
          <w:rFonts w:ascii="Times New Roman" w:hAnsi="Times New Roman"/>
          <w:b/>
          <w:sz w:val="24"/>
          <w:szCs w:val="24"/>
        </w:rPr>
      </w:pPr>
    </w:p>
    <w:p w14:paraId="0CFD9847" w14:textId="50A3E5A6" w:rsidR="00B03AFD" w:rsidRPr="005C2CF7" w:rsidRDefault="006D5ACB" w:rsidP="00B03AFD">
      <w:pPr>
        <w:spacing w:after="0" w:line="240" w:lineRule="auto"/>
        <w:ind w:firstLine="709"/>
        <w:jc w:val="both"/>
        <w:rPr>
          <w:rFonts w:ascii="Times New Roman" w:hAnsi="Times New Roman"/>
          <w:sz w:val="24"/>
          <w:szCs w:val="24"/>
        </w:rPr>
      </w:pPr>
      <w:bookmarkStart w:id="1" w:name="_Hlk534896560"/>
      <w:r w:rsidRPr="005C2CF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1"/>
      <w:r w:rsidRPr="005C2CF7">
        <w:rPr>
          <w:rFonts w:ascii="Times New Roman" w:hAnsi="Times New Roman"/>
          <w:sz w:val="24"/>
          <w:szCs w:val="24"/>
        </w:rPr>
        <w:t xml:space="preserve">(далі – Замовник) оголошує тендер за процедурою </w:t>
      </w:r>
      <w:r w:rsidR="00D13D23" w:rsidRPr="005C2CF7">
        <w:rPr>
          <w:rFonts w:ascii="Times New Roman" w:hAnsi="Times New Roman"/>
          <w:sz w:val="24"/>
          <w:szCs w:val="24"/>
        </w:rPr>
        <w:t>«В</w:t>
      </w:r>
      <w:r w:rsidRPr="005C2CF7">
        <w:rPr>
          <w:rFonts w:ascii="Times New Roman" w:hAnsi="Times New Roman"/>
          <w:sz w:val="24"/>
          <w:szCs w:val="24"/>
        </w:rPr>
        <w:t>ідкрит</w:t>
      </w:r>
      <w:r w:rsidR="00D13D23" w:rsidRPr="005C2CF7">
        <w:rPr>
          <w:rFonts w:ascii="Times New Roman" w:hAnsi="Times New Roman"/>
          <w:sz w:val="24"/>
          <w:szCs w:val="24"/>
        </w:rPr>
        <w:t>і</w:t>
      </w:r>
      <w:r w:rsidRPr="005C2CF7">
        <w:rPr>
          <w:rFonts w:ascii="Times New Roman" w:hAnsi="Times New Roman"/>
          <w:sz w:val="24"/>
          <w:szCs w:val="24"/>
        </w:rPr>
        <w:t xml:space="preserve"> торг</w:t>
      </w:r>
      <w:r w:rsidR="00D13D23" w:rsidRPr="005C2CF7">
        <w:rPr>
          <w:rFonts w:ascii="Times New Roman" w:hAnsi="Times New Roman"/>
          <w:sz w:val="24"/>
          <w:szCs w:val="24"/>
        </w:rPr>
        <w:t xml:space="preserve">и» </w:t>
      </w:r>
      <w:r w:rsidRPr="005C2CF7">
        <w:rPr>
          <w:rFonts w:ascii="Times New Roman" w:hAnsi="Times New Roman"/>
          <w:sz w:val="24"/>
          <w:szCs w:val="24"/>
        </w:rPr>
        <w:t>на закупівлю</w:t>
      </w:r>
      <w:r w:rsidR="005C2CF7">
        <w:rPr>
          <w:rFonts w:ascii="Times New Roman" w:hAnsi="Times New Roman"/>
          <w:sz w:val="24"/>
          <w:szCs w:val="24"/>
        </w:rPr>
        <w:t>:</w:t>
      </w:r>
      <w:r w:rsidRPr="005C2CF7">
        <w:rPr>
          <w:rFonts w:ascii="Times New Roman" w:hAnsi="Times New Roman"/>
          <w:sz w:val="24"/>
          <w:szCs w:val="24"/>
        </w:rPr>
        <w:t xml:space="preserve"> </w:t>
      </w:r>
      <w:bookmarkStart w:id="2" w:name="_Hlk73439497"/>
      <w:bookmarkStart w:id="3" w:name="_Hlk534728636"/>
      <w:bookmarkStart w:id="4" w:name="_Hlk532227308"/>
      <w:r w:rsidR="005C2CF7">
        <w:rPr>
          <w:rFonts w:ascii="Times New Roman" w:hAnsi="Times New Roman"/>
          <w:b/>
          <w:bCs/>
          <w:sz w:val="24"/>
          <w:szCs w:val="24"/>
        </w:rPr>
        <w:t xml:space="preserve"> код </w:t>
      </w:r>
      <w:bookmarkStart w:id="5" w:name="_Hlk76557889"/>
      <w:bookmarkStart w:id="6" w:name="_Hlk73539300"/>
      <w:bookmarkEnd w:id="2"/>
      <w:r w:rsidR="000669B2" w:rsidRPr="000669B2">
        <w:rPr>
          <w:rFonts w:ascii="Times New Roman" w:hAnsi="Times New Roman"/>
          <w:b/>
          <w:bCs/>
          <w:sz w:val="24"/>
          <w:szCs w:val="24"/>
        </w:rPr>
        <w:t xml:space="preserve">ДК 021:2015 45310000-3 Електромонтажні роботи (Монтаж екранованих ультрафіолетових бактерицидних </w:t>
      </w:r>
      <w:proofErr w:type="spellStart"/>
      <w:r w:rsidR="000669B2" w:rsidRPr="000669B2">
        <w:rPr>
          <w:rFonts w:ascii="Times New Roman" w:hAnsi="Times New Roman"/>
          <w:b/>
          <w:bCs/>
          <w:sz w:val="24"/>
          <w:szCs w:val="24"/>
        </w:rPr>
        <w:t>опромінювачів</w:t>
      </w:r>
      <w:proofErr w:type="spellEnd"/>
      <w:r w:rsidR="000669B2" w:rsidRPr="000669B2">
        <w:rPr>
          <w:rFonts w:ascii="Times New Roman" w:hAnsi="Times New Roman"/>
          <w:b/>
          <w:bCs/>
          <w:sz w:val="24"/>
          <w:szCs w:val="24"/>
        </w:rPr>
        <w:t xml:space="preserve"> UV-BLAZE 30W - </w:t>
      </w:r>
      <w:proofErr w:type="spellStart"/>
      <w:r w:rsidR="000669B2" w:rsidRPr="000669B2">
        <w:rPr>
          <w:rFonts w:ascii="Times New Roman" w:hAnsi="Times New Roman"/>
          <w:b/>
          <w:bCs/>
          <w:sz w:val="24"/>
          <w:szCs w:val="24"/>
        </w:rPr>
        <w:t>Standart</w:t>
      </w:r>
      <w:proofErr w:type="spellEnd"/>
      <w:r w:rsidR="000669B2" w:rsidRPr="000669B2">
        <w:rPr>
          <w:rFonts w:ascii="Times New Roman" w:hAnsi="Times New Roman"/>
          <w:b/>
          <w:bCs/>
          <w:sz w:val="24"/>
          <w:szCs w:val="24"/>
        </w:rPr>
        <w:t xml:space="preserve">, 839 </w:t>
      </w:r>
      <w:proofErr w:type="spellStart"/>
      <w:r w:rsidR="000669B2" w:rsidRPr="000669B2">
        <w:rPr>
          <w:rFonts w:ascii="Times New Roman" w:hAnsi="Times New Roman"/>
          <w:b/>
          <w:bCs/>
          <w:sz w:val="24"/>
          <w:szCs w:val="24"/>
        </w:rPr>
        <w:t>шт</w:t>
      </w:r>
      <w:proofErr w:type="spellEnd"/>
      <w:r w:rsidR="000669B2" w:rsidRPr="000669B2">
        <w:rPr>
          <w:rFonts w:ascii="Times New Roman" w:hAnsi="Times New Roman"/>
          <w:b/>
          <w:bCs/>
          <w:sz w:val="24"/>
          <w:szCs w:val="24"/>
        </w:rPr>
        <w:t>)</w:t>
      </w:r>
      <w:bookmarkEnd w:id="5"/>
      <w:r w:rsidR="00B64115" w:rsidRPr="005C2CF7">
        <w:rPr>
          <w:rFonts w:ascii="Times New Roman" w:hAnsi="Times New Roman"/>
          <w:b/>
          <w:bCs/>
          <w:sz w:val="24"/>
          <w:szCs w:val="24"/>
        </w:rPr>
        <w:t>,</w:t>
      </w:r>
      <w:r w:rsidR="00043C4F" w:rsidRPr="005C2CF7">
        <w:rPr>
          <w:rFonts w:ascii="Times New Roman" w:hAnsi="Times New Roman"/>
          <w:sz w:val="24"/>
          <w:szCs w:val="24"/>
        </w:rPr>
        <w:t xml:space="preserve"> </w:t>
      </w:r>
      <w:bookmarkEnd w:id="6"/>
      <w:r w:rsidRPr="005C2CF7">
        <w:rPr>
          <w:rFonts w:ascii="Times New Roman" w:hAnsi="Times New Roman"/>
          <w:sz w:val="24"/>
          <w:szCs w:val="24"/>
        </w:rPr>
        <w:t xml:space="preserve">в рамках реалізації проекту Глобального фонду </w:t>
      </w:r>
      <w:r w:rsidRPr="005C2CF7">
        <w:rPr>
          <w:rFonts w:ascii="Times New Roman" w:hAnsi="Times New Roman"/>
          <w:bCs/>
          <w:sz w:val="24"/>
          <w:szCs w:val="24"/>
          <w:lang w:eastAsia="ru-RU"/>
        </w:rPr>
        <w:t>для боротьби зі СНІДом, туберкульозом та малярією</w:t>
      </w:r>
      <w:bookmarkEnd w:id="3"/>
      <w:r w:rsidRPr="005C2CF7">
        <w:rPr>
          <w:rFonts w:ascii="Times New Roman" w:hAnsi="Times New Roman"/>
          <w:bCs/>
          <w:sz w:val="24"/>
          <w:szCs w:val="24"/>
          <w:lang w:eastAsia="ru-RU"/>
        </w:rPr>
        <w:t xml:space="preserve"> </w:t>
      </w:r>
      <w:r w:rsidRPr="005C2CF7">
        <w:rPr>
          <w:rFonts w:ascii="Times New Roman" w:hAnsi="Times New Roman"/>
          <w:sz w:val="24"/>
          <w:szCs w:val="24"/>
        </w:rPr>
        <w:t xml:space="preserve">(далі – </w:t>
      </w:r>
      <w:r w:rsidR="0075225D" w:rsidRPr="005C2CF7">
        <w:rPr>
          <w:rFonts w:ascii="Times New Roman" w:hAnsi="Times New Roman"/>
          <w:sz w:val="24"/>
          <w:szCs w:val="24"/>
        </w:rPr>
        <w:t>Послуги</w:t>
      </w:r>
      <w:r w:rsidRPr="005C2CF7">
        <w:rPr>
          <w:rFonts w:ascii="Times New Roman" w:hAnsi="Times New Roman"/>
          <w:sz w:val="24"/>
          <w:szCs w:val="24"/>
        </w:rPr>
        <w:t xml:space="preserve">) </w:t>
      </w:r>
      <w:bookmarkEnd w:id="4"/>
      <w:r w:rsidRPr="005C2CF7">
        <w:rPr>
          <w:rFonts w:ascii="Times New Roman" w:hAnsi="Times New Roman"/>
          <w:bCs/>
          <w:sz w:val="24"/>
          <w:szCs w:val="24"/>
          <w:lang w:eastAsia="ru-RU"/>
        </w:rPr>
        <w:t>та запрошує Вас подати тендерну пропозицію.</w:t>
      </w:r>
    </w:p>
    <w:p w14:paraId="548F8133" w14:textId="2C49AB92" w:rsidR="006D5ACB" w:rsidRPr="005C2CF7" w:rsidRDefault="006D5ACB" w:rsidP="00B03AFD">
      <w:pPr>
        <w:spacing w:after="0" w:line="240" w:lineRule="auto"/>
        <w:ind w:firstLine="709"/>
        <w:jc w:val="both"/>
        <w:rPr>
          <w:rFonts w:ascii="Times New Roman" w:hAnsi="Times New Roman"/>
          <w:sz w:val="24"/>
          <w:szCs w:val="24"/>
        </w:rPr>
      </w:pPr>
      <w:r w:rsidRPr="005C2CF7">
        <w:rPr>
          <w:rFonts w:ascii="Times New Roman" w:hAnsi="Times New Roman"/>
          <w:sz w:val="24"/>
          <w:szCs w:val="24"/>
        </w:rPr>
        <w:t xml:space="preserve">Закупівля здійснюється </w:t>
      </w:r>
      <w:r w:rsidRPr="005C2CF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5C2CF7">
        <w:rPr>
          <w:rFonts w:ascii="Times New Roman" w:hAnsi="Times New Roman"/>
          <w:sz w:val="24"/>
          <w:szCs w:val="24"/>
        </w:rPr>
        <w:t xml:space="preserve">Прискорення прогресу у зменшенні тягаря туберкульозу та ВІЛ-інфекції в Україні </w:t>
      </w:r>
      <w:r w:rsidRPr="005C2CF7">
        <w:rPr>
          <w:rFonts w:ascii="Times New Roman" w:hAnsi="Times New Roman"/>
          <w:sz w:val="24"/>
          <w:szCs w:val="24"/>
        </w:rPr>
        <w:t>(англійською мовою: «</w:t>
      </w:r>
      <w:proofErr w:type="spellStart"/>
      <w:r w:rsidR="00115F7A" w:rsidRPr="005C2CF7">
        <w:rPr>
          <w:rFonts w:ascii="Times New Roman" w:hAnsi="Times New Roman"/>
          <w:sz w:val="24"/>
          <w:szCs w:val="24"/>
        </w:rPr>
        <w:t>Gain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momentum</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reducing</w:t>
      </w:r>
      <w:proofErr w:type="spellEnd"/>
      <w:r w:rsidR="00115F7A" w:rsidRPr="005C2CF7">
        <w:rPr>
          <w:rFonts w:ascii="Times New Roman" w:hAnsi="Times New Roman"/>
          <w:sz w:val="24"/>
          <w:szCs w:val="24"/>
        </w:rPr>
        <w:t xml:space="preserve"> TB/ HIV </w:t>
      </w:r>
      <w:proofErr w:type="spellStart"/>
      <w:r w:rsidR="00115F7A" w:rsidRPr="005C2CF7">
        <w:rPr>
          <w:rFonts w:ascii="Times New Roman" w:hAnsi="Times New Roman"/>
          <w:sz w:val="24"/>
          <w:szCs w:val="24"/>
        </w:rPr>
        <w:t>burden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in</w:t>
      </w:r>
      <w:proofErr w:type="spellEnd"/>
      <w:r w:rsidR="00115F7A" w:rsidRPr="005C2CF7">
        <w:rPr>
          <w:rFonts w:ascii="Times New Roman" w:hAnsi="Times New Roman"/>
          <w:sz w:val="24"/>
          <w:szCs w:val="24"/>
        </w:rPr>
        <w:t xml:space="preserve"> </w:t>
      </w:r>
      <w:proofErr w:type="spellStart"/>
      <w:r w:rsidR="00115F7A" w:rsidRPr="005C2CF7">
        <w:rPr>
          <w:rFonts w:ascii="Times New Roman" w:hAnsi="Times New Roman"/>
          <w:sz w:val="24"/>
          <w:szCs w:val="24"/>
        </w:rPr>
        <w:t>Ukraine</w:t>
      </w:r>
      <w:proofErr w:type="spellEnd"/>
      <w:r w:rsidRPr="005C2CF7">
        <w:rPr>
          <w:rFonts w:ascii="Times New Roman" w:hAnsi="Times New Roman"/>
          <w:sz w:val="24"/>
          <w:szCs w:val="24"/>
        </w:rPr>
        <w:t>») (далі – проект Глобального фонду)</w:t>
      </w:r>
      <w:r w:rsidR="00971FD1" w:rsidRPr="005C2CF7">
        <w:rPr>
          <w:rFonts w:ascii="Times New Roman" w:hAnsi="Times New Roman"/>
          <w:sz w:val="24"/>
          <w:szCs w:val="24"/>
        </w:rPr>
        <w:t xml:space="preserve"> за </w:t>
      </w:r>
      <w:r w:rsidR="00971FD1" w:rsidRPr="005C2CF7">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5C2CF7">
        <w:rPr>
          <w:rFonts w:ascii="Times New Roman" w:hAnsi="Times New Roman"/>
          <w:sz w:val="24"/>
          <w:szCs w:val="24"/>
        </w:rPr>
        <w:t>UKR-C-PHC</w:t>
      </w:r>
      <w:r w:rsidRPr="005C2CF7">
        <w:rPr>
          <w:rFonts w:ascii="Times New Roman" w:hAnsi="Times New Roman"/>
          <w:sz w:val="24"/>
          <w:szCs w:val="24"/>
        </w:rPr>
        <w:t>.</w:t>
      </w:r>
    </w:p>
    <w:p w14:paraId="155691CD" w14:textId="77777777" w:rsidR="00C64996" w:rsidRPr="005C2CF7" w:rsidRDefault="00C64996" w:rsidP="00330BF0">
      <w:pPr>
        <w:spacing w:after="0" w:line="240" w:lineRule="auto"/>
        <w:ind w:firstLine="709"/>
        <w:jc w:val="both"/>
        <w:rPr>
          <w:rFonts w:ascii="Times New Roman" w:hAnsi="Times New Roman"/>
          <w:b/>
          <w:bCs/>
          <w:iCs/>
          <w:sz w:val="24"/>
          <w:szCs w:val="24"/>
        </w:rPr>
      </w:pPr>
    </w:p>
    <w:p w14:paraId="3625F6BA" w14:textId="06FBFD44" w:rsidR="00E91AC9" w:rsidRPr="005C2CF7" w:rsidRDefault="00C64996" w:rsidP="00ED1C88">
      <w:pPr>
        <w:numPr>
          <w:ilvl w:val="0"/>
          <w:numId w:val="1"/>
        </w:numPr>
        <w:tabs>
          <w:tab w:val="left" w:pos="1134"/>
        </w:tabs>
        <w:spacing w:after="0" w:line="240" w:lineRule="auto"/>
        <w:ind w:left="0" w:firstLine="851"/>
        <w:contextualSpacing/>
        <w:jc w:val="both"/>
        <w:rPr>
          <w:rFonts w:ascii="Times New Roman" w:hAnsi="Times New Roman"/>
          <w:sz w:val="24"/>
          <w:szCs w:val="24"/>
        </w:rPr>
      </w:pPr>
      <w:r w:rsidRPr="005C2CF7">
        <w:rPr>
          <w:rFonts w:ascii="Times New Roman" w:hAnsi="Times New Roman"/>
          <w:b/>
          <w:bCs/>
          <w:sz w:val="24"/>
          <w:szCs w:val="24"/>
        </w:rPr>
        <w:t>Назва предмету закупівлі:</w:t>
      </w:r>
      <w:r w:rsidR="00E91AC9" w:rsidRPr="005C2CF7">
        <w:rPr>
          <w:rFonts w:ascii="Times New Roman" w:hAnsi="Times New Roman"/>
          <w:b/>
          <w:bCs/>
          <w:sz w:val="24"/>
          <w:szCs w:val="24"/>
        </w:rPr>
        <w:t xml:space="preserve"> </w:t>
      </w:r>
      <w:bookmarkStart w:id="7" w:name="_Hlk73439887"/>
      <w:r w:rsidR="000669B2" w:rsidRPr="000669B2">
        <w:rPr>
          <w:rFonts w:ascii="Times New Roman" w:hAnsi="Times New Roman"/>
          <w:b/>
          <w:bCs/>
          <w:sz w:val="24"/>
          <w:szCs w:val="24"/>
        </w:rPr>
        <w:t xml:space="preserve">ДК 021:2015 45310000-3 Електромонтажні роботи (Монтаж екранованих ультрафіолетових бактерицидних </w:t>
      </w:r>
      <w:proofErr w:type="spellStart"/>
      <w:r w:rsidR="000669B2" w:rsidRPr="000669B2">
        <w:rPr>
          <w:rFonts w:ascii="Times New Roman" w:hAnsi="Times New Roman"/>
          <w:b/>
          <w:bCs/>
          <w:sz w:val="24"/>
          <w:szCs w:val="24"/>
        </w:rPr>
        <w:t>опромінювачів</w:t>
      </w:r>
      <w:proofErr w:type="spellEnd"/>
      <w:r w:rsidR="000669B2" w:rsidRPr="000669B2">
        <w:rPr>
          <w:rFonts w:ascii="Times New Roman" w:hAnsi="Times New Roman"/>
          <w:b/>
          <w:bCs/>
          <w:sz w:val="24"/>
          <w:szCs w:val="24"/>
        </w:rPr>
        <w:t xml:space="preserve"> UV-BLAZE 30W - </w:t>
      </w:r>
      <w:proofErr w:type="spellStart"/>
      <w:r w:rsidR="000669B2" w:rsidRPr="000669B2">
        <w:rPr>
          <w:rFonts w:ascii="Times New Roman" w:hAnsi="Times New Roman"/>
          <w:b/>
          <w:bCs/>
          <w:sz w:val="24"/>
          <w:szCs w:val="24"/>
        </w:rPr>
        <w:t>Standart</w:t>
      </w:r>
      <w:proofErr w:type="spellEnd"/>
      <w:r w:rsidR="000669B2" w:rsidRPr="000669B2">
        <w:rPr>
          <w:rFonts w:ascii="Times New Roman" w:hAnsi="Times New Roman"/>
          <w:b/>
          <w:bCs/>
          <w:sz w:val="24"/>
          <w:szCs w:val="24"/>
        </w:rPr>
        <w:t xml:space="preserve">, 839 </w:t>
      </w:r>
      <w:proofErr w:type="spellStart"/>
      <w:r w:rsidR="000669B2" w:rsidRPr="000669B2">
        <w:rPr>
          <w:rFonts w:ascii="Times New Roman" w:hAnsi="Times New Roman"/>
          <w:b/>
          <w:bCs/>
          <w:sz w:val="24"/>
          <w:szCs w:val="24"/>
        </w:rPr>
        <w:t>шт</w:t>
      </w:r>
      <w:proofErr w:type="spellEnd"/>
      <w:r w:rsidR="000669B2" w:rsidRPr="000669B2">
        <w:rPr>
          <w:rFonts w:ascii="Times New Roman" w:hAnsi="Times New Roman"/>
          <w:b/>
          <w:bCs/>
          <w:sz w:val="24"/>
          <w:szCs w:val="24"/>
        </w:rPr>
        <w:t>)</w:t>
      </w:r>
      <w:r w:rsidR="000669B2">
        <w:rPr>
          <w:rFonts w:ascii="Times New Roman" w:hAnsi="Times New Roman"/>
          <w:b/>
          <w:bCs/>
          <w:sz w:val="24"/>
          <w:szCs w:val="24"/>
        </w:rPr>
        <w:t>.</w:t>
      </w:r>
    </w:p>
    <w:bookmarkEnd w:id="7"/>
    <w:p w14:paraId="4636E46E" w14:textId="77777777" w:rsidR="0001239A" w:rsidRPr="005C2CF7" w:rsidRDefault="0001239A" w:rsidP="00ED1C88">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7E22CC47" w:rsidR="00C64996" w:rsidRPr="005C2CF7"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5C2CF7">
        <w:rPr>
          <w:rFonts w:ascii="Times New Roman" w:hAnsi="Times New Roman"/>
          <w:b/>
          <w:sz w:val="24"/>
          <w:szCs w:val="24"/>
          <w:lang w:eastAsia="ru-RU"/>
        </w:rPr>
        <w:t xml:space="preserve">Характеристика предмету закупівлі, </w:t>
      </w:r>
      <w:r w:rsidRPr="005C2CF7">
        <w:rPr>
          <w:rFonts w:ascii="Times New Roman" w:hAnsi="Times New Roman"/>
          <w:b/>
          <w:sz w:val="24"/>
          <w:szCs w:val="24"/>
        </w:rPr>
        <w:t xml:space="preserve">у тому числі необхідні </w:t>
      </w:r>
      <w:bookmarkStart w:id="8" w:name="_Hlk534733452"/>
      <w:r w:rsidRPr="005C2CF7">
        <w:rPr>
          <w:rFonts w:ascii="Times New Roman" w:hAnsi="Times New Roman"/>
          <w:b/>
          <w:sz w:val="24"/>
          <w:szCs w:val="24"/>
        </w:rPr>
        <w:t>технічні, якісні, кількісні та інші параметри</w:t>
      </w:r>
      <w:bookmarkEnd w:id="8"/>
      <w:r w:rsidRPr="005C2CF7">
        <w:rPr>
          <w:rFonts w:ascii="Times New Roman" w:hAnsi="Times New Roman"/>
          <w:b/>
          <w:sz w:val="24"/>
          <w:szCs w:val="24"/>
        </w:rPr>
        <w:t>:</w:t>
      </w:r>
      <w:r w:rsidRPr="005C2CF7">
        <w:rPr>
          <w:rFonts w:ascii="Times New Roman" w:hAnsi="Times New Roman"/>
          <w:sz w:val="24"/>
          <w:szCs w:val="24"/>
        </w:rPr>
        <w:t xml:space="preserve"> визначені </w:t>
      </w:r>
      <w:r w:rsidR="00B64115" w:rsidRPr="005C2CF7">
        <w:rPr>
          <w:rFonts w:ascii="Times New Roman" w:hAnsi="Times New Roman"/>
          <w:sz w:val="24"/>
          <w:szCs w:val="24"/>
        </w:rPr>
        <w:t xml:space="preserve">в Додатку № </w:t>
      </w:r>
      <w:r w:rsidR="008D6805" w:rsidRPr="005C2CF7">
        <w:rPr>
          <w:rFonts w:ascii="Times New Roman" w:hAnsi="Times New Roman"/>
          <w:sz w:val="24"/>
          <w:szCs w:val="24"/>
        </w:rPr>
        <w:t>2</w:t>
      </w:r>
      <w:r w:rsidR="00B64115" w:rsidRPr="005C2CF7">
        <w:rPr>
          <w:rFonts w:ascii="Times New Roman" w:hAnsi="Times New Roman"/>
          <w:sz w:val="24"/>
          <w:szCs w:val="24"/>
        </w:rPr>
        <w:t xml:space="preserve"> «Технічне завдання».</w:t>
      </w:r>
    </w:p>
    <w:p w14:paraId="136E28AE" w14:textId="77777777" w:rsidR="00C64996" w:rsidRPr="005C2CF7"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337C0E4F" w:rsidR="00C64996" w:rsidRPr="005C2CF7"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5C2CF7">
        <w:rPr>
          <w:rFonts w:ascii="Times New Roman" w:eastAsia="Calibri" w:hAnsi="Times New Roman"/>
          <w:b/>
          <w:sz w:val="24"/>
          <w:szCs w:val="24"/>
        </w:rPr>
        <w:t xml:space="preserve">Кінцевий термін подання тендерних пропозицій: </w:t>
      </w:r>
      <w:r w:rsidRPr="005C2CF7">
        <w:rPr>
          <w:rFonts w:ascii="Times New Roman" w:hAnsi="Times New Roman"/>
          <w:sz w:val="24"/>
          <w:szCs w:val="24"/>
          <w:lang w:eastAsia="ru-RU"/>
        </w:rPr>
        <w:t xml:space="preserve"> </w:t>
      </w:r>
      <w:r w:rsidRPr="005C2CF7">
        <w:rPr>
          <w:rFonts w:ascii="Times New Roman" w:eastAsia="Calibri" w:hAnsi="Times New Roman"/>
          <w:sz w:val="24"/>
          <w:szCs w:val="24"/>
          <w:lang w:eastAsia="ru-RU"/>
        </w:rPr>
        <w:br/>
      </w:r>
      <w:r w:rsidRPr="00822DBB">
        <w:rPr>
          <w:rFonts w:ascii="Times New Roman" w:eastAsia="Calibri" w:hAnsi="Times New Roman"/>
          <w:b/>
          <w:sz w:val="24"/>
          <w:szCs w:val="24"/>
          <w:u w:val="single"/>
          <w:lang w:eastAsia="ru-RU"/>
        </w:rPr>
        <w:t>«</w:t>
      </w:r>
      <w:r w:rsidR="00822DBB" w:rsidRPr="00822DBB">
        <w:rPr>
          <w:rFonts w:ascii="Times New Roman" w:eastAsia="Calibri" w:hAnsi="Times New Roman"/>
          <w:b/>
          <w:sz w:val="24"/>
          <w:szCs w:val="24"/>
          <w:u w:val="single"/>
          <w:lang w:eastAsia="ru-RU"/>
        </w:rPr>
        <w:t>16</w:t>
      </w:r>
      <w:r w:rsidRPr="00822DBB">
        <w:rPr>
          <w:rFonts w:ascii="Times New Roman" w:eastAsia="Calibri" w:hAnsi="Times New Roman"/>
          <w:b/>
          <w:sz w:val="24"/>
          <w:szCs w:val="24"/>
          <w:u w:val="single"/>
          <w:lang w:eastAsia="ru-RU"/>
        </w:rPr>
        <w:t>»</w:t>
      </w:r>
      <w:r w:rsidRPr="00822DBB">
        <w:rPr>
          <w:rFonts w:ascii="Times New Roman" w:hAnsi="Times New Roman"/>
          <w:b/>
          <w:sz w:val="24"/>
          <w:szCs w:val="24"/>
          <w:u w:val="single"/>
          <w:lang w:eastAsia="ru-RU"/>
        </w:rPr>
        <w:t xml:space="preserve"> </w:t>
      </w:r>
      <w:r w:rsidR="00822DBB" w:rsidRPr="00822DBB">
        <w:rPr>
          <w:rFonts w:ascii="Times New Roman" w:hAnsi="Times New Roman"/>
          <w:b/>
          <w:sz w:val="24"/>
          <w:szCs w:val="24"/>
          <w:u w:val="single"/>
          <w:lang w:eastAsia="ru-RU"/>
        </w:rPr>
        <w:t>серп</w:t>
      </w:r>
      <w:r w:rsidR="000669B2" w:rsidRPr="00822DBB">
        <w:rPr>
          <w:rFonts w:ascii="Times New Roman" w:hAnsi="Times New Roman"/>
          <w:b/>
          <w:sz w:val="24"/>
          <w:szCs w:val="24"/>
          <w:u w:val="single"/>
          <w:lang w:eastAsia="ru-RU"/>
        </w:rPr>
        <w:t>ня</w:t>
      </w:r>
      <w:r w:rsidR="000B15A4" w:rsidRPr="00822DBB">
        <w:rPr>
          <w:rFonts w:ascii="Times New Roman" w:hAnsi="Times New Roman"/>
          <w:b/>
          <w:sz w:val="24"/>
          <w:szCs w:val="24"/>
          <w:u w:val="single"/>
          <w:lang w:eastAsia="ru-RU"/>
        </w:rPr>
        <w:t xml:space="preserve"> </w:t>
      </w:r>
      <w:r w:rsidR="000777D5" w:rsidRPr="00822DBB">
        <w:rPr>
          <w:rFonts w:ascii="Times New Roman" w:hAnsi="Times New Roman"/>
          <w:b/>
          <w:sz w:val="24"/>
          <w:szCs w:val="24"/>
          <w:u w:val="single"/>
          <w:lang w:eastAsia="ru-RU"/>
        </w:rPr>
        <w:t>202</w:t>
      </w:r>
      <w:r w:rsidR="0049121B" w:rsidRPr="00822DBB">
        <w:rPr>
          <w:rFonts w:ascii="Times New Roman" w:hAnsi="Times New Roman"/>
          <w:b/>
          <w:sz w:val="24"/>
          <w:szCs w:val="24"/>
          <w:u w:val="single"/>
          <w:lang w:eastAsia="ru-RU"/>
        </w:rPr>
        <w:t>1</w:t>
      </w:r>
      <w:r w:rsidRPr="00822DBB">
        <w:rPr>
          <w:rFonts w:ascii="Times New Roman" w:hAnsi="Times New Roman"/>
          <w:b/>
          <w:sz w:val="24"/>
          <w:szCs w:val="24"/>
          <w:u w:val="single"/>
          <w:lang w:eastAsia="ru-RU"/>
        </w:rPr>
        <w:t xml:space="preserve"> року до </w:t>
      </w:r>
      <w:r w:rsidR="00D8148F" w:rsidRPr="00822DBB">
        <w:rPr>
          <w:rFonts w:ascii="Times New Roman" w:eastAsia="Calibri" w:hAnsi="Times New Roman"/>
          <w:b/>
          <w:sz w:val="24"/>
          <w:szCs w:val="24"/>
          <w:u w:val="single"/>
          <w:lang w:eastAsia="ru-RU"/>
        </w:rPr>
        <w:t>13</w:t>
      </w:r>
      <w:r w:rsidR="00D8148F" w:rsidRPr="00822DBB">
        <w:rPr>
          <w:rFonts w:ascii="Times New Roman" w:hAnsi="Times New Roman"/>
          <w:b/>
          <w:sz w:val="24"/>
          <w:szCs w:val="24"/>
          <w:u w:val="single"/>
          <w:lang w:eastAsia="ru-RU"/>
        </w:rPr>
        <w:t>:</w:t>
      </w:r>
      <w:r w:rsidRPr="00822DBB">
        <w:rPr>
          <w:rFonts w:ascii="Times New Roman" w:hAnsi="Times New Roman"/>
          <w:b/>
          <w:sz w:val="24"/>
          <w:szCs w:val="24"/>
          <w:u w:val="single"/>
          <w:lang w:eastAsia="ru-RU"/>
        </w:rPr>
        <w:t>00</w:t>
      </w:r>
      <w:r w:rsidRPr="005C2CF7">
        <w:rPr>
          <w:rFonts w:ascii="Times New Roman" w:hAnsi="Times New Roman"/>
          <w:sz w:val="24"/>
          <w:szCs w:val="24"/>
          <w:lang w:eastAsia="ru-RU"/>
        </w:rPr>
        <w:t xml:space="preserve"> (включно) за київським часом.</w:t>
      </w:r>
    </w:p>
    <w:p w14:paraId="6D72451C" w14:textId="57AB9DCC" w:rsidR="00C64996" w:rsidRPr="005C2CF7"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5C2CF7"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C2CF7">
          <w:rPr>
            <w:rStyle w:val="a7"/>
            <w:rFonts w:ascii="Times New Roman" w:hAnsi="Times New Roman"/>
            <w:bCs/>
            <w:iCs/>
            <w:sz w:val="24"/>
            <w:szCs w:val="24"/>
            <w:lang w:val="uk-UA"/>
          </w:rPr>
          <w:t>https://phc.org.ua</w:t>
        </w:r>
      </w:hyperlink>
      <w:r w:rsidRPr="005C2CF7">
        <w:rPr>
          <w:rFonts w:ascii="Times New Roman" w:hAnsi="Times New Roman"/>
          <w:bCs/>
          <w:iCs/>
          <w:sz w:val="24"/>
          <w:szCs w:val="24"/>
          <w:lang w:val="uk-UA"/>
        </w:rPr>
        <w:t xml:space="preserve"> в розділі «Закупівлі».</w:t>
      </w:r>
    </w:p>
    <w:p w14:paraId="38FCCEFF" w14:textId="77777777" w:rsidR="003C630F" w:rsidRPr="005C2CF7" w:rsidRDefault="003C630F" w:rsidP="00ED1C88">
      <w:pPr>
        <w:pStyle w:val="a3"/>
        <w:tabs>
          <w:tab w:val="left" w:pos="1134"/>
        </w:tabs>
        <w:rPr>
          <w:rFonts w:ascii="Times New Roman" w:hAnsi="Times New Roman"/>
          <w:bCs/>
          <w:iCs/>
          <w:sz w:val="24"/>
          <w:szCs w:val="24"/>
          <w:lang w:val="uk-UA"/>
        </w:rPr>
      </w:pPr>
    </w:p>
    <w:p w14:paraId="2AD7CF78" w14:textId="7F6FB4F4" w:rsidR="003C630F" w:rsidRPr="005C2CF7" w:rsidRDefault="003C630F" w:rsidP="00ED1C88">
      <w:pPr>
        <w:pStyle w:val="a3"/>
        <w:numPr>
          <w:ilvl w:val="0"/>
          <w:numId w:val="1"/>
        </w:numPr>
        <w:tabs>
          <w:tab w:val="left" w:pos="993"/>
          <w:tab w:val="left" w:pos="1134"/>
        </w:tabs>
        <w:ind w:left="284" w:firstLine="425"/>
        <w:jc w:val="both"/>
        <w:rPr>
          <w:rFonts w:ascii="Times New Roman" w:hAnsi="Times New Roman"/>
          <w:bCs/>
          <w:iCs/>
          <w:sz w:val="24"/>
          <w:szCs w:val="24"/>
          <w:lang w:val="uk-UA"/>
        </w:rPr>
      </w:pPr>
      <w:r w:rsidRPr="005C2CF7">
        <w:rPr>
          <w:rFonts w:ascii="Times New Roman" w:hAnsi="Times New Roman"/>
          <w:b/>
          <w:iCs/>
          <w:sz w:val="24"/>
          <w:szCs w:val="24"/>
          <w:lang w:val="uk-UA"/>
        </w:rPr>
        <w:t xml:space="preserve">Посилання на річний план закупівлі в електронній системі </w:t>
      </w:r>
      <w:proofErr w:type="spellStart"/>
      <w:r w:rsidRPr="005C2CF7">
        <w:rPr>
          <w:rFonts w:ascii="Times New Roman" w:hAnsi="Times New Roman"/>
          <w:b/>
          <w:iCs/>
          <w:sz w:val="24"/>
          <w:szCs w:val="24"/>
          <w:lang w:val="uk-UA"/>
        </w:rPr>
        <w:t>закупівель</w:t>
      </w:r>
      <w:proofErr w:type="spellEnd"/>
      <w:r w:rsidR="002E58F2" w:rsidRPr="005C2CF7">
        <w:rPr>
          <w:rFonts w:ascii="Times New Roman" w:hAnsi="Times New Roman"/>
          <w:bCs/>
          <w:iCs/>
          <w:sz w:val="24"/>
          <w:szCs w:val="24"/>
          <w:lang w:val="uk-UA"/>
        </w:rPr>
        <w:t xml:space="preserve">: </w:t>
      </w:r>
      <w:hyperlink r:id="rId10" w:tgtFrame="_blank" w:history="1">
        <w:r w:rsidR="00E16E8B" w:rsidRPr="00E16E8B">
          <w:rPr>
            <w:rFonts w:ascii="Arial" w:eastAsia="Times New Roman" w:hAnsi="Arial" w:cs="Arial"/>
            <w:color w:val="005A95"/>
            <w:u w:val="single"/>
            <w:shd w:val="clear" w:color="auto" w:fill="FFFFFF"/>
            <w:lang w:val="uk-UA"/>
          </w:rPr>
          <w:t>https://prozorro.gov.ua/plan/UA-P-2021-07-21-006809-b</w:t>
        </w:r>
      </w:hyperlink>
    </w:p>
    <w:p w14:paraId="4B0E5540" w14:textId="77777777" w:rsidR="00E3530D" w:rsidRPr="005C2CF7" w:rsidRDefault="00E3530D" w:rsidP="00ED1C88">
      <w:pPr>
        <w:pStyle w:val="a3"/>
        <w:tabs>
          <w:tab w:val="left" w:pos="1134"/>
        </w:tabs>
        <w:jc w:val="both"/>
        <w:rPr>
          <w:rFonts w:ascii="Times New Roman" w:hAnsi="Times New Roman"/>
          <w:bCs/>
          <w:iCs/>
          <w:sz w:val="24"/>
          <w:szCs w:val="24"/>
          <w:lang w:val="uk-UA"/>
        </w:rPr>
      </w:pPr>
    </w:p>
    <w:p w14:paraId="53D234FD" w14:textId="77777777" w:rsidR="00FA6F00" w:rsidRPr="005C2CF7"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iCs/>
          <w:sz w:val="24"/>
          <w:szCs w:val="24"/>
          <w:lang w:val="uk-UA"/>
        </w:rPr>
        <w:t xml:space="preserve">Строк дії тендерної пропозиції: </w:t>
      </w:r>
      <w:r w:rsidRPr="005C2CF7">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5C2CF7" w:rsidRDefault="00FA6F00" w:rsidP="00ED1C88">
      <w:pPr>
        <w:pStyle w:val="a3"/>
        <w:tabs>
          <w:tab w:val="left" w:pos="1134"/>
        </w:tabs>
        <w:rPr>
          <w:rFonts w:ascii="Times New Roman" w:eastAsia="Tahoma" w:hAnsi="Times New Roman"/>
          <w:b/>
          <w:sz w:val="24"/>
          <w:szCs w:val="24"/>
          <w:lang w:val="uk-UA" w:eastAsia="ru-RU"/>
        </w:rPr>
      </w:pPr>
    </w:p>
    <w:p w14:paraId="6BC640F2" w14:textId="7A2298C3" w:rsidR="00E37C5B" w:rsidRPr="005C2CF7" w:rsidRDefault="00B64115" w:rsidP="004D3241">
      <w:pPr>
        <w:pStyle w:val="a3"/>
        <w:numPr>
          <w:ilvl w:val="0"/>
          <w:numId w:val="1"/>
        </w:numPr>
        <w:shd w:val="clear" w:color="auto" w:fill="FFFFFF"/>
        <w:tabs>
          <w:tab w:val="left" w:pos="284"/>
          <w:tab w:val="left" w:pos="1134"/>
        </w:tabs>
        <w:ind w:left="0" w:firstLine="709"/>
        <w:jc w:val="both"/>
        <w:rPr>
          <w:rFonts w:ascii="Times New Roman" w:hAnsi="Times New Roman"/>
          <w:bCs/>
          <w:iCs/>
          <w:sz w:val="24"/>
          <w:szCs w:val="24"/>
          <w:lang w:val="uk-UA"/>
        </w:rPr>
      </w:pPr>
      <w:r w:rsidRPr="005C2CF7">
        <w:rPr>
          <w:rFonts w:ascii="Times New Roman" w:hAnsi="Times New Roman"/>
          <w:b/>
          <w:color w:val="000000"/>
          <w:sz w:val="24"/>
          <w:szCs w:val="24"/>
          <w:lang w:val="ru-RU" w:eastAsia="ru-RU"/>
        </w:rPr>
        <w:t xml:space="preserve">Строк </w:t>
      </w:r>
      <w:proofErr w:type="spellStart"/>
      <w:r w:rsidRPr="005C2CF7">
        <w:rPr>
          <w:rFonts w:ascii="Times New Roman" w:hAnsi="Times New Roman"/>
          <w:b/>
          <w:color w:val="000000"/>
          <w:sz w:val="24"/>
          <w:szCs w:val="24"/>
          <w:lang w:val="ru-RU" w:eastAsia="ru-RU"/>
        </w:rPr>
        <w:t>надання</w:t>
      </w:r>
      <w:proofErr w:type="spellEnd"/>
      <w:r w:rsidRPr="005C2CF7">
        <w:rPr>
          <w:rFonts w:ascii="Times New Roman" w:hAnsi="Times New Roman"/>
          <w:b/>
          <w:color w:val="000000"/>
          <w:sz w:val="24"/>
          <w:szCs w:val="24"/>
          <w:lang w:val="ru-RU" w:eastAsia="ru-RU"/>
        </w:rPr>
        <w:t xml:space="preserve"> </w:t>
      </w:r>
      <w:proofErr w:type="spellStart"/>
      <w:r w:rsidRPr="005C2CF7">
        <w:rPr>
          <w:rFonts w:ascii="Times New Roman" w:hAnsi="Times New Roman"/>
          <w:b/>
          <w:color w:val="000000"/>
          <w:sz w:val="24"/>
          <w:szCs w:val="24"/>
          <w:lang w:val="ru-RU" w:eastAsia="ru-RU"/>
        </w:rPr>
        <w:t>послуг</w:t>
      </w:r>
      <w:proofErr w:type="spellEnd"/>
      <w:r w:rsidRPr="005C2CF7">
        <w:rPr>
          <w:rFonts w:ascii="Times New Roman" w:hAnsi="Times New Roman"/>
          <w:b/>
          <w:color w:val="000000"/>
          <w:sz w:val="24"/>
          <w:szCs w:val="24"/>
          <w:lang w:val="ru-RU" w:eastAsia="ru-RU"/>
        </w:rPr>
        <w:t xml:space="preserve">: </w:t>
      </w:r>
      <w:r w:rsidR="005C2CF7">
        <w:rPr>
          <w:rFonts w:ascii="Times New Roman" w:hAnsi="Times New Roman"/>
          <w:b/>
          <w:color w:val="000000"/>
          <w:sz w:val="24"/>
          <w:szCs w:val="24"/>
          <w:lang w:val="uk-UA" w:eastAsia="ru-RU"/>
        </w:rPr>
        <w:t>з дати укладання договору – до 3</w:t>
      </w:r>
      <w:r w:rsidR="000669B2">
        <w:rPr>
          <w:rFonts w:ascii="Times New Roman" w:hAnsi="Times New Roman"/>
          <w:b/>
          <w:color w:val="000000"/>
          <w:sz w:val="24"/>
          <w:szCs w:val="24"/>
          <w:lang w:val="uk-UA" w:eastAsia="ru-RU"/>
        </w:rPr>
        <w:t>1</w:t>
      </w:r>
      <w:r w:rsidR="005C2CF7">
        <w:rPr>
          <w:rFonts w:ascii="Times New Roman" w:hAnsi="Times New Roman"/>
          <w:b/>
          <w:color w:val="000000"/>
          <w:sz w:val="24"/>
          <w:szCs w:val="24"/>
          <w:lang w:val="uk-UA" w:eastAsia="ru-RU"/>
        </w:rPr>
        <w:t>.</w:t>
      </w:r>
      <w:r w:rsidR="000669B2">
        <w:rPr>
          <w:rFonts w:ascii="Times New Roman" w:hAnsi="Times New Roman"/>
          <w:b/>
          <w:color w:val="000000"/>
          <w:sz w:val="24"/>
          <w:szCs w:val="24"/>
          <w:lang w:val="uk-UA" w:eastAsia="ru-RU"/>
        </w:rPr>
        <w:t>12</w:t>
      </w:r>
      <w:r w:rsidR="005C2CF7">
        <w:rPr>
          <w:rFonts w:ascii="Times New Roman" w:hAnsi="Times New Roman"/>
          <w:b/>
          <w:color w:val="000000"/>
          <w:sz w:val="24"/>
          <w:szCs w:val="24"/>
          <w:lang w:val="uk-UA" w:eastAsia="ru-RU"/>
        </w:rPr>
        <w:t>.2021 року</w:t>
      </w:r>
      <w:r w:rsidR="006E64B4" w:rsidRPr="005C2CF7">
        <w:rPr>
          <w:rFonts w:ascii="Times New Roman" w:hAnsi="Times New Roman"/>
          <w:b/>
          <w:color w:val="000000"/>
          <w:sz w:val="24"/>
          <w:szCs w:val="24"/>
          <w:lang w:val="uk-UA" w:eastAsia="ru-RU"/>
        </w:rPr>
        <w:t>.</w:t>
      </w:r>
    </w:p>
    <w:p w14:paraId="22D0376A" w14:textId="77777777" w:rsidR="006E64B4" w:rsidRPr="005C2CF7" w:rsidRDefault="006E64B4" w:rsidP="006E64B4">
      <w:pPr>
        <w:pStyle w:val="a3"/>
        <w:rPr>
          <w:rFonts w:ascii="Times New Roman" w:hAnsi="Times New Roman"/>
          <w:bCs/>
          <w:iCs/>
          <w:sz w:val="24"/>
          <w:szCs w:val="24"/>
          <w:lang w:val="uk-UA"/>
        </w:rPr>
      </w:pPr>
    </w:p>
    <w:p w14:paraId="2CA95647" w14:textId="06AE3D7D" w:rsidR="00E3530D" w:rsidRPr="005C2CF7" w:rsidRDefault="00C64996" w:rsidP="00ED1C88">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sz w:val="24"/>
          <w:szCs w:val="24"/>
          <w:lang w:val="uk-UA"/>
        </w:rPr>
        <w:t>Контактні дані для подачі тендерної документації:</w:t>
      </w:r>
      <w:r w:rsidRPr="005C2CF7">
        <w:rPr>
          <w:rFonts w:ascii="Times New Roman" w:hAnsi="Times New Roman"/>
          <w:sz w:val="24"/>
          <w:szCs w:val="24"/>
          <w:lang w:val="uk-UA"/>
        </w:rPr>
        <w:t xml:space="preserve"> </w:t>
      </w:r>
      <w:r w:rsidR="00E3530D" w:rsidRPr="005C2CF7">
        <w:rPr>
          <w:rFonts w:ascii="Times New Roman" w:hAnsi="Times New Roman"/>
          <w:sz w:val="24"/>
          <w:szCs w:val="24"/>
          <w:lang w:val="uk-UA"/>
        </w:rPr>
        <w:t xml:space="preserve">тендерні пропозиції </w:t>
      </w:r>
      <w:r w:rsidR="00E3530D" w:rsidRPr="005C2CF7">
        <w:rPr>
          <w:rFonts w:ascii="Times New Roman" w:hAnsi="Times New Roman"/>
          <w:sz w:val="24"/>
          <w:szCs w:val="24"/>
          <w:lang w:val="uk-UA" w:eastAsia="ru-RU"/>
        </w:rPr>
        <w:t>повинні надсилатись (або надаватись особисто) у</w:t>
      </w:r>
      <w:r w:rsidR="003C630F" w:rsidRPr="005C2CF7">
        <w:rPr>
          <w:rFonts w:ascii="Times New Roman" w:hAnsi="Times New Roman"/>
          <w:sz w:val="24"/>
          <w:szCs w:val="24"/>
          <w:lang w:val="uk-UA" w:eastAsia="ru-RU"/>
        </w:rPr>
        <w:t xml:space="preserve"> </w:t>
      </w:r>
      <w:r w:rsidR="003345D2" w:rsidRPr="005C2CF7">
        <w:rPr>
          <w:rFonts w:ascii="Times New Roman" w:hAnsi="Times New Roman"/>
          <w:sz w:val="24"/>
          <w:szCs w:val="24"/>
          <w:lang w:val="uk-UA" w:eastAsia="ru-RU"/>
        </w:rPr>
        <w:t>запечатаних конвертах звича</w:t>
      </w:r>
      <w:r w:rsidR="00E3530D" w:rsidRPr="005C2CF7">
        <w:rPr>
          <w:rFonts w:ascii="Times New Roman" w:hAnsi="Times New Roman"/>
          <w:sz w:val="24"/>
          <w:szCs w:val="24"/>
          <w:lang w:val="uk-UA" w:eastAsia="ru-RU"/>
        </w:rPr>
        <w:t xml:space="preserve">йною чи кур’єрською поштою на адресу: </w:t>
      </w:r>
    </w:p>
    <w:p w14:paraId="45AD7E36" w14:textId="77777777" w:rsidR="00486136" w:rsidRPr="005C2CF7" w:rsidRDefault="00486136" w:rsidP="00486136">
      <w:pPr>
        <w:pStyle w:val="a3"/>
        <w:tabs>
          <w:tab w:val="left" w:pos="1134"/>
        </w:tabs>
        <w:ind w:left="709"/>
        <w:jc w:val="both"/>
        <w:rPr>
          <w:rFonts w:ascii="Times New Roman" w:hAnsi="Times New Roman"/>
          <w:bCs/>
          <w:iCs/>
          <w:sz w:val="24"/>
          <w:szCs w:val="24"/>
          <w:lang w:val="uk-UA"/>
        </w:rPr>
      </w:pPr>
      <w:r w:rsidRPr="005C2CF7">
        <w:rPr>
          <w:rFonts w:ascii="Times New Roman" w:eastAsia="Times New Roman" w:hAnsi="Times New Roman"/>
          <w:sz w:val="24"/>
          <w:szCs w:val="24"/>
          <w:lang w:val="uk-UA"/>
        </w:rPr>
        <w:t xml:space="preserve">04071, Україна, м. Київ, вул. Ярославська, 41, </w:t>
      </w:r>
    </w:p>
    <w:p w14:paraId="2BCFC1DF" w14:textId="5FCEB1E6" w:rsidR="00486136" w:rsidRPr="005C2CF7" w:rsidRDefault="00486136" w:rsidP="00E3530D">
      <w:pPr>
        <w:pStyle w:val="a3"/>
        <w:tabs>
          <w:tab w:val="left" w:pos="1134"/>
        </w:tabs>
        <w:ind w:left="708" w:firstLine="1"/>
        <w:jc w:val="both"/>
        <w:rPr>
          <w:rFonts w:ascii="Times New Roman" w:eastAsia="Times New Roman" w:hAnsi="Times New Roman"/>
          <w:sz w:val="24"/>
          <w:szCs w:val="24"/>
          <w:lang w:val="uk-UA"/>
        </w:rPr>
      </w:pPr>
      <w:r w:rsidRPr="005C2CF7">
        <w:rPr>
          <w:rFonts w:ascii="Times New Roman" w:eastAsia="Times New Roman" w:hAnsi="Times New Roman"/>
          <w:sz w:val="24"/>
          <w:szCs w:val="24"/>
          <w:lang w:val="uk-UA"/>
        </w:rPr>
        <w:t>до уваги</w:t>
      </w:r>
      <w:r w:rsidR="00E3530D" w:rsidRPr="005C2CF7">
        <w:rPr>
          <w:sz w:val="24"/>
          <w:szCs w:val="24"/>
          <w:lang w:val="uk-UA"/>
        </w:rPr>
        <w:t xml:space="preserve"> </w:t>
      </w:r>
      <w:r w:rsidR="00E3530D" w:rsidRPr="005C2CF7">
        <w:rPr>
          <w:rFonts w:ascii="Times New Roman" w:eastAsia="Times New Roman" w:hAnsi="Times New Roman"/>
          <w:sz w:val="24"/>
          <w:szCs w:val="24"/>
          <w:lang w:val="uk-UA"/>
        </w:rPr>
        <w:t xml:space="preserve">фахівця відділу </w:t>
      </w:r>
      <w:proofErr w:type="spellStart"/>
      <w:r w:rsidR="00E3530D" w:rsidRPr="005C2CF7">
        <w:rPr>
          <w:rFonts w:ascii="Times New Roman" w:eastAsia="Times New Roman" w:hAnsi="Times New Roman"/>
          <w:sz w:val="24"/>
          <w:szCs w:val="24"/>
          <w:lang w:val="uk-UA"/>
        </w:rPr>
        <w:t>закупівель</w:t>
      </w:r>
      <w:proofErr w:type="spellEnd"/>
      <w:r w:rsidR="00E3530D" w:rsidRPr="005C2CF7">
        <w:rPr>
          <w:rFonts w:ascii="Times New Roman" w:eastAsia="Times New Roman" w:hAnsi="Times New Roman"/>
          <w:sz w:val="24"/>
          <w:szCs w:val="24"/>
          <w:lang w:val="uk-UA"/>
        </w:rPr>
        <w:t xml:space="preserve"> та постачань</w:t>
      </w:r>
      <w:r w:rsidRPr="005C2CF7">
        <w:rPr>
          <w:rFonts w:ascii="Times New Roman" w:eastAsia="Times New Roman" w:hAnsi="Times New Roman"/>
          <w:sz w:val="24"/>
          <w:szCs w:val="24"/>
          <w:lang w:val="uk-UA"/>
        </w:rPr>
        <w:t xml:space="preserve">: </w:t>
      </w:r>
      <w:proofErr w:type="spellStart"/>
      <w:r w:rsidR="00797FA9">
        <w:rPr>
          <w:rFonts w:ascii="Times New Roman" w:eastAsia="Times New Roman" w:hAnsi="Times New Roman"/>
          <w:sz w:val="24"/>
          <w:szCs w:val="24"/>
          <w:lang w:val="uk-UA"/>
        </w:rPr>
        <w:t>Лактіонової</w:t>
      </w:r>
      <w:proofErr w:type="spellEnd"/>
      <w:r w:rsidR="00797FA9">
        <w:rPr>
          <w:rFonts w:ascii="Times New Roman" w:eastAsia="Times New Roman" w:hAnsi="Times New Roman"/>
          <w:sz w:val="24"/>
          <w:szCs w:val="24"/>
          <w:lang w:val="uk-UA"/>
        </w:rPr>
        <w:t xml:space="preserve"> Катерини Василівни</w:t>
      </w:r>
      <w:r w:rsidRPr="005C2CF7">
        <w:rPr>
          <w:rFonts w:ascii="Times New Roman" w:eastAsia="Times New Roman" w:hAnsi="Times New Roman"/>
          <w:sz w:val="24"/>
          <w:szCs w:val="24"/>
          <w:lang w:val="uk-UA"/>
        </w:rPr>
        <w:t xml:space="preserve">, </w:t>
      </w:r>
      <w:r w:rsidR="00E3530D" w:rsidRPr="005C2CF7">
        <w:rPr>
          <w:rFonts w:ascii="Times New Roman" w:eastAsia="Times New Roman" w:hAnsi="Times New Roman"/>
          <w:sz w:val="24"/>
          <w:szCs w:val="24"/>
          <w:lang w:val="uk-UA"/>
        </w:rPr>
        <w:t xml:space="preserve">       </w:t>
      </w:r>
      <w:proofErr w:type="spellStart"/>
      <w:r w:rsidRPr="005C2CF7">
        <w:rPr>
          <w:rFonts w:ascii="Times New Roman" w:eastAsia="Times New Roman" w:hAnsi="Times New Roman"/>
          <w:sz w:val="24"/>
          <w:szCs w:val="24"/>
          <w:lang w:val="uk-UA"/>
        </w:rPr>
        <w:t>Моб</w:t>
      </w:r>
      <w:proofErr w:type="spellEnd"/>
      <w:r w:rsidRPr="005C2CF7">
        <w:rPr>
          <w:rFonts w:ascii="Times New Roman" w:eastAsia="Times New Roman" w:hAnsi="Times New Roman"/>
          <w:sz w:val="24"/>
          <w:szCs w:val="24"/>
          <w:lang w:val="uk-UA"/>
        </w:rPr>
        <w:t xml:space="preserve">. тел.: +38 (050) </w:t>
      </w:r>
      <w:r w:rsidR="00797FA9">
        <w:rPr>
          <w:rFonts w:ascii="Times New Roman" w:eastAsia="Times New Roman" w:hAnsi="Times New Roman"/>
          <w:sz w:val="24"/>
          <w:szCs w:val="24"/>
          <w:lang w:val="uk-UA"/>
        </w:rPr>
        <w:t>680</w:t>
      </w:r>
      <w:r w:rsidRPr="005C2CF7">
        <w:rPr>
          <w:rFonts w:ascii="Times New Roman" w:eastAsia="Times New Roman" w:hAnsi="Times New Roman"/>
          <w:sz w:val="24"/>
          <w:szCs w:val="24"/>
          <w:lang w:val="uk-UA"/>
        </w:rPr>
        <w:t xml:space="preserve"> </w:t>
      </w:r>
      <w:r w:rsidR="00797FA9">
        <w:rPr>
          <w:rFonts w:ascii="Times New Roman" w:eastAsia="Times New Roman" w:hAnsi="Times New Roman"/>
          <w:sz w:val="24"/>
          <w:szCs w:val="24"/>
          <w:lang w:val="uk-UA"/>
        </w:rPr>
        <w:t>07</w:t>
      </w:r>
      <w:r w:rsidRPr="005C2CF7">
        <w:rPr>
          <w:rFonts w:ascii="Times New Roman" w:eastAsia="Times New Roman" w:hAnsi="Times New Roman"/>
          <w:sz w:val="24"/>
          <w:szCs w:val="24"/>
          <w:lang w:val="uk-UA"/>
        </w:rPr>
        <w:t xml:space="preserve"> </w:t>
      </w:r>
      <w:r w:rsidR="00797FA9">
        <w:rPr>
          <w:rFonts w:ascii="Times New Roman" w:eastAsia="Times New Roman" w:hAnsi="Times New Roman"/>
          <w:sz w:val="24"/>
          <w:szCs w:val="24"/>
          <w:lang w:val="uk-UA"/>
        </w:rPr>
        <w:t>11</w:t>
      </w:r>
      <w:r w:rsidR="00417D36" w:rsidRPr="005C2CF7">
        <w:rPr>
          <w:rFonts w:ascii="Times New Roman" w:eastAsia="Times New Roman" w:hAnsi="Times New Roman"/>
          <w:sz w:val="24"/>
          <w:szCs w:val="24"/>
          <w:lang w:val="uk-UA"/>
        </w:rPr>
        <w:t>.</w:t>
      </w:r>
    </w:p>
    <w:p w14:paraId="0B98F50C" w14:textId="77777777" w:rsidR="003C630F" w:rsidRPr="005C2CF7" w:rsidRDefault="003C630F" w:rsidP="003C630F">
      <w:pPr>
        <w:pStyle w:val="a3"/>
        <w:tabs>
          <w:tab w:val="left" w:pos="1134"/>
        </w:tabs>
        <w:ind w:left="709"/>
        <w:jc w:val="both"/>
        <w:rPr>
          <w:rFonts w:ascii="Times New Roman" w:hAnsi="Times New Roman"/>
          <w:bCs/>
          <w:iCs/>
          <w:sz w:val="24"/>
          <w:szCs w:val="24"/>
          <w:lang w:val="uk-UA"/>
        </w:rPr>
      </w:pPr>
      <w:r w:rsidRPr="005C2CF7">
        <w:rPr>
          <w:rFonts w:ascii="Times New Roman" w:hAnsi="Times New Roman"/>
          <w:bCs/>
          <w:iCs/>
          <w:sz w:val="24"/>
          <w:szCs w:val="24"/>
          <w:lang w:val="uk-UA"/>
        </w:rPr>
        <w:t xml:space="preserve">Конверти повинні містити надписи: </w:t>
      </w:r>
    </w:p>
    <w:p w14:paraId="05FD954B" w14:textId="6CA7E688" w:rsidR="003C630F" w:rsidRPr="005C2CF7" w:rsidRDefault="003C630F" w:rsidP="003C630F">
      <w:pPr>
        <w:tabs>
          <w:tab w:val="left" w:pos="1134"/>
        </w:tabs>
        <w:spacing w:after="0" w:line="240" w:lineRule="auto"/>
        <w:ind w:firstLine="567"/>
        <w:jc w:val="both"/>
        <w:rPr>
          <w:rFonts w:ascii="Times New Roman" w:eastAsia="Calibri" w:hAnsi="Times New Roman"/>
          <w:bCs/>
          <w:iCs/>
          <w:sz w:val="24"/>
          <w:szCs w:val="24"/>
        </w:rPr>
      </w:pPr>
      <w:r w:rsidRPr="005C2CF7">
        <w:rPr>
          <w:rFonts w:ascii="Times New Roman" w:eastAsia="Calibri" w:hAnsi="Times New Roman"/>
          <w:bCs/>
          <w:iCs/>
          <w:sz w:val="24"/>
          <w:szCs w:val="24"/>
        </w:rPr>
        <w:t>«</w:t>
      </w:r>
      <w:bookmarkStart w:id="9" w:name="_Hlk56674664"/>
      <w:r w:rsidRPr="005C2CF7">
        <w:rPr>
          <w:rFonts w:ascii="Times New Roman" w:eastAsia="Calibri" w:hAnsi="Times New Roman"/>
          <w:bCs/>
          <w:iCs/>
          <w:sz w:val="24"/>
          <w:szCs w:val="24"/>
        </w:rPr>
        <w:t>ТЕ</w:t>
      </w:r>
      <w:r w:rsidR="003345D2" w:rsidRPr="005C2CF7">
        <w:rPr>
          <w:rFonts w:ascii="Times New Roman" w:eastAsia="Calibri" w:hAnsi="Times New Roman"/>
          <w:bCs/>
          <w:iCs/>
          <w:sz w:val="24"/>
          <w:szCs w:val="24"/>
        </w:rPr>
        <w:t xml:space="preserve">НДЕРНА ПРОПОЗИЦІЯ </w:t>
      </w:r>
      <w:r w:rsidRPr="005C2CF7">
        <w:rPr>
          <w:rFonts w:ascii="Times New Roman" w:eastAsia="Calibri" w:hAnsi="Times New Roman"/>
          <w:bCs/>
          <w:iCs/>
          <w:sz w:val="24"/>
          <w:szCs w:val="24"/>
        </w:rPr>
        <w:t xml:space="preserve">на закупівлю </w:t>
      </w:r>
      <w:r w:rsidR="00797FA9" w:rsidRPr="00797FA9">
        <w:rPr>
          <w:rFonts w:ascii="Times New Roman" w:hAnsi="Times New Roman"/>
          <w:sz w:val="24"/>
          <w:szCs w:val="24"/>
        </w:rPr>
        <w:t xml:space="preserve">ДК 021:2015 45310000-3 Електромонтажні роботи (Монтаж екранованих ультрафіолетових бактерицидних </w:t>
      </w:r>
      <w:proofErr w:type="spellStart"/>
      <w:r w:rsidR="00797FA9" w:rsidRPr="00797FA9">
        <w:rPr>
          <w:rFonts w:ascii="Times New Roman" w:hAnsi="Times New Roman"/>
          <w:sz w:val="24"/>
          <w:szCs w:val="24"/>
        </w:rPr>
        <w:t>опромінювачів</w:t>
      </w:r>
      <w:proofErr w:type="spellEnd"/>
      <w:r w:rsidR="00797FA9" w:rsidRPr="00797FA9">
        <w:rPr>
          <w:rFonts w:ascii="Times New Roman" w:hAnsi="Times New Roman"/>
          <w:sz w:val="24"/>
          <w:szCs w:val="24"/>
        </w:rPr>
        <w:t xml:space="preserve"> UV-BLAZE 30W - </w:t>
      </w:r>
      <w:proofErr w:type="spellStart"/>
      <w:r w:rsidR="00797FA9" w:rsidRPr="00797FA9">
        <w:rPr>
          <w:rFonts w:ascii="Times New Roman" w:hAnsi="Times New Roman"/>
          <w:sz w:val="24"/>
          <w:szCs w:val="24"/>
        </w:rPr>
        <w:t>Standart</w:t>
      </w:r>
      <w:proofErr w:type="spellEnd"/>
      <w:r w:rsidR="00797FA9" w:rsidRPr="00797FA9">
        <w:rPr>
          <w:rFonts w:ascii="Times New Roman" w:hAnsi="Times New Roman"/>
          <w:sz w:val="24"/>
          <w:szCs w:val="24"/>
        </w:rPr>
        <w:t xml:space="preserve">, 839 </w:t>
      </w:r>
      <w:proofErr w:type="spellStart"/>
      <w:r w:rsidR="00797FA9" w:rsidRPr="00797FA9">
        <w:rPr>
          <w:rFonts w:ascii="Times New Roman" w:hAnsi="Times New Roman"/>
          <w:sz w:val="24"/>
          <w:szCs w:val="24"/>
        </w:rPr>
        <w:t>шт</w:t>
      </w:r>
      <w:proofErr w:type="spellEnd"/>
      <w:r w:rsidR="00797FA9" w:rsidRPr="00797FA9">
        <w:rPr>
          <w:rFonts w:ascii="Times New Roman" w:hAnsi="Times New Roman"/>
          <w:sz w:val="24"/>
          <w:szCs w:val="24"/>
        </w:rPr>
        <w:t>)</w:t>
      </w:r>
      <w:r w:rsidR="00B64115" w:rsidRPr="005C2CF7">
        <w:rPr>
          <w:rFonts w:ascii="Times New Roman" w:hAnsi="Times New Roman"/>
          <w:sz w:val="24"/>
          <w:szCs w:val="24"/>
        </w:rPr>
        <w:t xml:space="preserve">, </w:t>
      </w:r>
      <w:r w:rsidRPr="005C2CF7">
        <w:rPr>
          <w:rFonts w:ascii="Times New Roman" w:eastAsia="Calibri" w:hAnsi="Times New Roman"/>
          <w:bCs/>
          <w:iCs/>
          <w:sz w:val="24"/>
          <w:szCs w:val="24"/>
        </w:rPr>
        <w:t xml:space="preserve"> в рамках проекту Глобального фонду за </w:t>
      </w:r>
      <w:proofErr w:type="spellStart"/>
      <w:r w:rsidRPr="005C2CF7">
        <w:rPr>
          <w:rFonts w:ascii="Times New Roman" w:eastAsia="Calibri" w:hAnsi="Times New Roman"/>
          <w:bCs/>
          <w:iCs/>
          <w:sz w:val="24"/>
          <w:szCs w:val="24"/>
        </w:rPr>
        <w:t>адресою</w:t>
      </w:r>
      <w:proofErr w:type="spellEnd"/>
      <w:r w:rsidRPr="005C2CF7">
        <w:rPr>
          <w:rFonts w:ascii="Times New Roman" w:eastAsia="Calibri" w:hAnsi="Times New Roman"/>
          <w:bCs/>
          <w:iCs/>
          <w:sz w:val="24"/>
          <w:szCs w:val="24"/>
        </w:rPr>
        <w:t xml:space="preserve"> 04071, м. Київ, вул. Ярославська, 41» </w:t>
      </w:r>
      <w:r w:rsidRPr="00822DBB">
        <w:rPr>
          <w:rFonts w:ascii="Times New Roman" w:eastAsia="Calibri" w:hAnsi="Times New Roman"/>
          <w:bCs/>
          <w:iCs/>
          <w:sz w:val="24"/>
          <w:szCs w:val="24"/>
          <w:u w:val="single"/>
        </w:rPr>
        <w:t>«</w:t>
      </w:r>
      <w:r w:rsidRPr="00822DBB">
        <w:rPr>
          <w:rFonts w:ascii="Times New Roman" w:eastAsia="Calibri" w:hAnsi="Times New Roman"/>
          <w:b/>
          <w:iCs/>
          <w:sz w:val="24"/>
          <w:szCs w:val="24"/>
          <w:u w:val="single"/>
        </w:rPr>
        <w:t>НЕ РОЗКРИВАТИ ДО 14:00, «</w:t>
      </w:r>
      <w:r w:rsidR="00822DBB" w:rsidRPr="00822DBB">
        <w:rPr>
          <w:rFonts w:ascii="Times New Roman" w:eastAsia="Calibri" w:hAnsi="Times New Roman"/>
          <w:b/>
          <w:iCs/>
          <w:sz w:val="24"/>
          <w:szCs w:val="24"/>
          <w:u w:val="single"/>
        </w:rPr>
        <w:t>1</w:t>
      </w:r>
      <w:r w:rsidR="00196566" w:rsidRPr="00822DBB">
        <w:rPr>
          <w:rFonts w:ascii="Times New Roman" w:eastAsia="Calibri" w:hAnsi="Times New Roman"/>
          <w:b/>
          <w:iCs/>
          <w:sz w:val="24"/>
          <w:szCs w:val="24"/>
          <w:u w:val="single"/>
        </w:rPr>
        <w:t>6</w:t>
      </w:r>
      <w:r w:rsidRPr="00822DBB">
        <w:rPr>
          <w:rFonts w:ascii="Times New Roman" w:eastAsia="Calibri" w:hAnsi="Times New Roman"/>
          <w:b/>
          <w:iCs/>
          <w:sz w:val="24"/>
          <w:szCs w:val="24"/>
          <w:u w:val="single"/>
        </w:rPr>
        <w:t xml:space="preserve">» </w:t>
      </w:r>
      <w:r w:rsidR="00822DBB" w:rsidRPr="00822DBB">
        <w:rPr>
          <w:rFonts w:ascii="Times New Roman" w:eastAsia="Calibri" w:hAnsi="Times New Roman"/>
          <w:b/>
          <w:iCs/>
          <w:sz w:val="24"/>
          <w:szCs w:val="24"/>
          <w:u w:val="single"/>
        </w:rPr>
        <w:t>серпня</w:t>
      </w:r>
      <w:r w:rsidR="00D77286" w:rsidRPr="00822DBB">
        <w:rPr>
          <w:rFonts w:ascii="Times New Roman" w:eastAsia="Calibri" w:hAnsi="Times New Roman"/>
          <w:b/>
          <w:iCs/>
          <w:sz w:val="24"/>
          <w:szCs w:val="24"/>
          <w:u w:val="single"/>
        </w:rPr>
        <w:t xml:space="preserve"> </w:t>
      </w:r>
      <w:r w:rsidRPr="00822DBB">
        <w:rPr>
          <w:rFonts w:ascii="Times New Roman" w:eastAsia="Calibri" w:hAnsi="Times New Roman"/>
          <w:b/>
          <w:iCs/>
          <w:sz w:val="24"/>
          <w:szCs w:val="24"/>
          <w:u w:val="single"/>
        </w:rPr>
        <w:t>2021 року»</w:t>
      </w:r>
      <w:r w:rsidRPr="00822DBB">
        <w:rPr>
          <w:rFonts w:ascii="Times New Roman" w:eastAsia="Calibri" w:hAnsi="Times New Roman"/>
          <w:b/>
          <w:iCs/>
          <w:sz w:val="24"/>
          <w:szCs w:val="24"/>
        </w:rPr>
        <w:t>,</w:t>
      </w:r>
      <w:r w:rsidRPr="005C2CF7">
        <w:rPr>
          <w:rFonts w:ascii="Times New Roman" w:eastAsia="Calibri" w:hAnsi="Times New Roman"/>
          <w:bCs/>
          <w:iCs/>
          <w:sz w:val="24"/>
          <w:szCs w:val="24"/>
        </w:rPr>
        <w:t xml:space="preserve"> а також код ЄДРПОУ, адресу та назву учасника</w:t>
      </w:r>
      <w:r w:rsidR="003345D2" w:rsidRPr="005C2CF7">
        <w:rPr>
          <w:rFonts w:ascii="Times New Roman" w:eastAsia="Calibri" w:hAnsi="Times New Roman"/>
          <w:bCs/>
          <w:iCs/>
          <w:sz w:val="24"/>
          <w:szCs w:val="24"/>
        </w:rPr>
        <w:t>.</w:t>
      </w:r>
    </w:p>
    <w:p w14:paraId="52D9FC54" w14:textId="77777777" w:rsidR="008834EB" w:rsidRPr="005C2CF7" w:rsidRDefault="008834EB" w:rsidP="003C630F">
      <w:pPr>
        <w:tabs>
          <w:tab w:val="left" w:pos="1134"/>
        </w:tabs>
        <w:spacing w:after="0" w:line="240" w:lineRule="auto"/>
        <w:ind w:firstLine="567"/>
        <w:jc w:val="both"/>
        <w:rPr>
          <w:rFonts w:ascii="Times New Roman" w:eastAsia="Calibri" w:hAnsi="Times New Roman"/>
          <w:bCs/>
          <w:iCs/>
          <w:sz w:val="24"/>
          <w:szCs w:val="24"/>
        </w:rPr>
      </w:pPr>
    </w:p>
    <w:bookmarkEnd w:id="9"/>
    <w:p w14:paraId="756E4FC6" w14:textId="77777777" w:rsidR="00E3530D" w:rsidRPr="005C2CF7"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5C2CF7">
        <w:rPr>
          <w:rFonts w:ascii="Times New Roman" w:hAnsi="Times New Roman"/>
          <w:b/>
          <w:bCs/>
          <w:color w:val="000000"/>
          <w:spacing w:val="-6"/>
          <w:sz w:val="24"/>
          <w:szCs w:val="24"/>
          <w:lang w:val="uk-UA" w:eastAsia="ru-RU"/>
        </w:rPr>
        <w:t>Мі</w:t>
      </w:r>
      <w:r w:rsidRPr="005C2CF7">
        <w:rPr>
          <w:rFonts w:ascii="Times New Roman" w:hAnsi="Times New Roman"/>
          <w:b/>
          <w:sz w:val="24"/>
          <w:szCs w:val="24"/>
          <w:lang w:val="uk-UA"/>
        </w:rPr>
        <w:t xml:space="preserve">сце, час та дата відкриття конвертів з тендерними пропозиціями: </w:t>
      </w:r>
    </w:p>
    <w:p w14:paraId="23F762BB" w14:textId="5848B611" w:rsidR="00E3530D" w:rsidRPr="005C2CF7" w:rsidRDefault="00E3530D" w:rsidP="00FF5079">
      <w:pPr>
        <w:pStyle w:val="a3"/>
        <w:numPr>
          <w:ilvl w:val="0"/>
          <w:numId w:val="3"/>
        </w:numPr>
        <w:tabs>
          <w:tab w:val="left" w:pos="1134"/>
        </w:tabs>
        <w:ind w:left="0" w:firstLine="709"/>
        <w:jc w:val="both"/>
        <w:rPr>
          <w:rFonts w:ascii="Times New Roman" w:hAnsi="Times New Roman"/>
          <w:bCs/>
          <w:iCs/>
          <w:sz w:val="24"/>
          <w:szCs w:val="24"/>
          <w:lang w:val="uk-UA"/>
        </w:rPr>
      </w:pPr>
      <w:r w:rsidRPr="005C2CF7">
        <w:rPr>
          <w:rFonts w:ascii="Times New Roman" w:hAnsi="Times New Roman"/>
          <w:sz w:val="24"/>
          <w:szCs w:val="24"/>
          <w:lang w:val="uk-UA"/>
        </w:rPr>
        <w:t xml:space="preserve">Публічне розкриття конвертів тендерної пропозиції відбудеться </w:t>
      </w:r>
      <w:r w:rsidRPr="00822DBB">
        <w:rPr>
          <w:rFonts w:ascii="Times New Roman" w:hAnsi="Times New Roman"/>
          <w:b/>
          <w:sz w:val="24"/>
          <w:szCs w:val="24"/>
          <w:lang w:val="uk-UA"/>
        </w:rPr>
        <w:t>«</w:t>
      </w:r>
      <w:r w:rsidR="00822DBB">
        <w:rPr>
          <w:rFonts w:ascii="Times New Roman" w:hAnsi="Times New Roman"/>
          <w:b/>
          <w:sz w:val="24"/>
          <w:szCs w:val="24"/>
          <w:lang w:val="uk-UA"/>
        </w:rPr>
        <w:t>1</w:t>
      </w:r>
      <w:r w:rsidR="00196566" w:rsidRPr="00822DBB">
        <w:rPr>
          <w:rFonts w:ascii="Times New Roman" w:hAnsi="Times New Roman"/>
          <w:b/>
          <w:sz w:val="24"/>
          <w:szCs w:val="24"/>
          <w:lang w:val="uk-UA"/>
        </w:rPr>
        <w:t>6</w:t>
      </w:r>
      <w:r w:rsidRPr="00822DBB">
        <w:rPr>
          <w:rFonts w:ascii="Times New Roman" w:hAnsi="Times New Roman"/>
          <w:b/>
          <w:sz w:val="24"/>
          <w:szCs w:val="24"/>
          <w:lang w:val="uk-UA"/>
        </w:rPr>
        <w:t xml:space="preserve">» </w:t>
      </w:r>
      <w:r w:rsidR="00822DBB">
        <w:rPr>
          <w:rFonts w:ascii="Times New Roman" w:hAnsi="Times New Roman"/>
          <w:b/>
          <w:sz w:val="24"/>
          <w:szCs w:val="24"/>
          <w:lang w:val="uk-UA"/>
        </w:rPr>
        <w:t>серп</w:t>
      </w:r>
      <w:r w:rsidR="00316631" w:rsidRPr="00822DBB">
        <w:rPr>
          <w:rFonts w:ascii="Times New Roman" w:hAnsi="Times New Roman"/>
          <w:b/>
          <w:sz w:val="24"/>
          <w:szCs w:val="24"/>
          <w:lang w:val="uk-UA"/>
        </w:rPr>
        <w:t>н</w:t>
      </w:r>
      <w:r w:rsidR="00B831E5" w:rsidRPr="00822DBB">
        <w:rPr>
          <w:rFonts w:ascii="Times New Roman" w:hAnsi="Times New Roman"/>
          <w:b/>
          <w:sz w:val="24"/>
          <w:szCs w:val="24"/>
          <w:lang w:val="uk-UA"/>
        </w:rPr>
        <w:t xml:space="preserve">я </w:t>
      </w:r>
      <w:r w:rsidR="003C630F" w:rsidRPr="00822DBB">
        <w:rPr>
          <w:rFonts w:ascii="Times New Roman" w:hAnsi="Times New Roman"/>
          <w:b/>
          <w:sz w:val="24"/>
          <w:szCs w:val="24"/>
          <w:lang w:val="uk-UA"/>
        </w:rPr>
        <w:t>2021</w:t>
      </w:r>
      <w:r w:rsidRPr="005C2CF7">
        <w:rPr>
          <w:rFonts w:ascii="Times New Roman" w:hAnsi="Times New Roman"/>
          <w:b/>
          <w:sz w:val="24"/>
          <w:szCs w:val="24"/>
          <w:lang w:val="uk-UA"/>
        </w:rPr>
        <w:t xml:space="preserve"> року </w:t>
      </w:r>
      <w:r w:rsidRPr="005C2CF7">
        <w:rPr>
          <w:rFonts w:ascii="Times New Roman" w:hAnsi="Times New Roman"/>
          <w:b/>
          <w:sz w:val="24"/>
          <w:szCs w:val="24"/>
          <w:lang w:val="uk-UA" w:eastAsia="ru-RU"/>
        </w:rPr>
        <w:t xml:space="preserve">о 14:00 </w:t>
      </w:r>
      <w:r w:rsidRPr="005C2CF7">
        <w:rPr>
          <w:rFonts w:ascii="Times New Roman" w:eastAsia="Times New Roman" w:hAnsi="Times New Roman"/>
          <w:b/>
          <w:sz w:val="24"/>
          <w:szCs w:val="24"/>
          <w:lang w:val="uk-UA" w:eastAsia="ru-RU"/>
        </w:rPr>
        <w:t>за київським часом</w:t>
      </w:r>
      <w:r w:rsidRPr="005C2CF7">
        <w:rPr>
          <w:rFonts w:ascii="Times New Roman" w:eastAsia="Times New Roman" w:hAnsi="Times New Roman"/>
          <w:sz w:val="24"/>
          <w:szCs w:val="24"/>
          <w:lang w:val="uk-UA" w:eastAsia="ru-RU"/>
        </w:rPr>
        <w:t>,</w:t>
      </w:r>
      <w:r w:rsidRPr="005C2CF7">
        <w:rPr>
          <w:rFonts w:ascii="Times New Roman" w:hAnsi="Times New Roman"/>
          <w:sz w:val="24"/>
          <w:szCs w:val="24"/>
          <w:lang w:val="uk-UA"/>
        </w:rPr>
        <w:t xml:space="preserve"> за </w:t>
      </w:r>
      <w:proofErr w:type="spellStart"/>
      <w:r w:rsidRPr="005C2CF7">
        <w:rPr>
          <w:rFonts w:ascii="Times New Roman" w:hAnsi="Times New Roman"/>
          <w:sz w:val="24"/>
          <w:szCs w:val="24"/>
          <w:lang w:val="uk-UA"/>
        </w:rPr>
        <w:t>адресою</w:t>
      </w:r>
      <w:proofErr w:type="spellEnd"/>
      <w:r w:rsidRPr="005C2CF7">
        <w:rPr>
          <w:rFonts w:ascii="Times New Roman" w:hAnsi="Times New Roman"/>
          <w:sz w:val="24"/>
          <w:szCs w:val="24"/>
          <w:lang w:val="uk-UA"/>
        </w:rPr>
        <w:t xml:space="preserve">: </w:t>
      </w:r>
      <w:r w:rsidRPr="005C2CF7">
        <w:rPr>
          <w:rFonts w:ascii="Times New Roman" w:eastAsia="Times New Roman" w:hAnsi="Times New Roman"/>
          <w:sz w:val="24"/>
          <w:szCs w:val="24"/>
          <w:lang w:val="uk-UA"/>
        </w:rPr>
        <w:t>04071, Україна, м. Київ, вул. Ярославська, 41.</w:t>
      </w:r>
    </w:p>
    <w:p w14:paraId="746DC511" w14:textId="6B44595E" w:rsidR="00C64996" w:rsidRPr="00B64115" w:rsidRDefault="00C64996"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B64115"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B64115">
        <w:rPr>
          <w:rFonts w:ascii="Times New Roman" w:eastAsia="Arial" w:hAnsi="Times New Roman"/>
          <w:b/>
          <w:sz w:val="24"/>
          <w:szCs w:val="24"/>
          <w:lang w:val="uk-UA"/>
        </w:rPr>
        <w:t>Організаційні вимоги:</w:t>
      </w:r>
    </w:p>
    <w:p w14:paraId="459F46E7" w14:textId="45E919F3" w:rsidR="00E3530D" w:rsidRPr="00B64115" w:rsidRDefault="00E3530D" w:rsidP="00FF5079">
      <w:pPr>
        <w:pStyle w:val="a3"/>
        <w:widowControl w:val="0"/>
        <w:numPr>
          <w:ilvl w:val="0"/>
          <w:numId w:val="4"/>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 xml:space="preserve">Юридична особа або Фізична особа-підприємець за законодавством України. </w:t>
      </w:r>
    </w:p>
    <w:p w14:paraId="229C2CA9" w14:textId="77777777" w:rsidR="00316533" w:rsidRDefault="00E3530D" w:rsidP="00316533">
      <w:pPr>
        <w:pStyle w:val="a3"/>
        <w:widowControl w:val="0"/>
        <w:numPr>
          <w:ilvl w:val="0"/>
          <w:numId w:val="4"/>
        </w:numPr>
        <w:tabs>
          <w:tab w:val="left" w:pos="993"/>
        </w:tabs>
        <w:ind w:left="0" w:firstLine="709"/>
        <w:contextualSpacing w:val="0"/>
        <w:jc w:val="both"/>
        <w:rPr>
          <w:rFonts w:ascii="Times New Roman" w:hAnsi="Times New Roman"/>
          <w:sz w:val="24"/>
          <w:szCs w:val="24"/>
          <w:lang w:val="uk-UA"/>
        </w:rPr>
      </w:pPr>
      <w:r w:rsidRPr="00B64115">
        <w:rPr>
          <w:rFonts w:ascii="Times New Roman" w:hAnsi="Times New Roman"/>
          <w:sz w:val="24"/>
          <w:szCs w:val="24"/>
          <w:lang w:val="uk-UA"/>
        </w:rPr>
        <w:t>Відповідність кваліфікаційним критеріям, визначеним в Додаток № 1 «</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r w:rsidRPr="00B64115">
        <w:rPr>
          <w:rFonts w:ascii="Times New Roman" w:hAnsi="Times New Roman"/>
          <w:sz w:val="24"/>
          <w:szCs w:val="24"/>
          <w:lang w:val="uk-UA"/>
        </w:rPr>
        <w:t>.</w:t>
      </w:r>
      <w:r w:rsidR="00316533">
        <w:rPr>
          <w:rFonts w:ascii="Times New Roman" w:hAnsi="Times New Roman"/>
          <w:sz w:val="24"/>
          <w:szCs w:val="24"/>
          <w:lang w:val="uk-UA"/>
        </w:rPr>
        <w:t xml:space="preserve"> </w:t>
      </w:r>
    </w:p>
    <w:p w14:paraId="699F4F9F" w14:textId="14D0D9B0" w:rsidR="00316533" w:rsidRPr="00316533" w:rsidRDefault="00316533" w:rsidP="00316533">
      <w:pPr>
        <w:pStyle w:val="a3"/>
        <w:widowControl w:val="0"/>
        <w:numPr>
          <w:ilvl w:val="0"/>
          <w:numId w:val="4"/>
        </w:numPr>
        <w:tabs>
          <w:tab w:val="left" w:pos="993"/>
        </w:tabs>
        <w:ind w:left="0" w:firstLine="709"/>
        <w:contextualSpacing w:val="0"/>
        <w:jc w:val="both"/>
        <w:rPr>
          <w:rFonts w:ascii="Times New Roman" w:hAnsi="Times New Roman"/>
          <w:sz w:val="24"/>
          <w:szCs w:val="24"/>
          <w:lang w:val="uk-UA"/>
        </w:rPr>
      </w:pPr>
      <w:r w:rsidRPr="00316533">
        <w:rPr>
          <w:rFonts w:ascii="Times New Roman" w:hAnsi="Times New Roman"/>
          <w:sz w:val="24"/>
          <w:szCs w:val="24"/>
          <w:lang w:val="ru-RU"/>
        </w:rPr>
        <w:t xml:space="preserve">Оплата </w:t>
      </w:r>
      <w:proofErr w:type="spellStart"/>
      <w:r w:rsidRPr="00316533">
        <w:rPr>
          <w:rFonts w:ascii="Times New Roman" w:hAnsi="Times New Roman"/>
          <w:sz w:val="24"/>
          <w:szCs w:val="24"/>
          <w:lang w:val="ru-RU"/>
        </w:rPr>
        <w:t>здійснюється</w:t>
      </w:r>
      <w:proofErr w:type="spellEnd"/>
      <w:r w:rsidRPr="00316533">
        <w:rPr>
          <w:rFonts w:ascii="Times New Roman" w:hAnsi="Times New Roman"/>
          <w:sz w:val="24"/>
          <w:szCs w:val="24"/>
          <w:lang w:val="ru-RU"/>
        </w:rPr>
        <w:t xml:space="preserve"> </w:t>
      </w:r>
      <w:proofErr w:type="spellStart"/>
      <w:r w:rsidRPr="00316533">
        <w:rPr>
          <w:rFonts w:ascii="Times New Roman" w:hAnsi="Times New Roman"/>
          <w:sz w:val="24"/>
          <w:szCs w:val="24"/>
          <w:lang w:val="ru-RU"/>
        </w:rPr>
        <w:t>виключно</w:t>
      </w:r>
      <w:proofErr w:type="spellEnd"/>
      <w:r w:rsidRPr="00316533">
        <w:rPr>
          <w:rFonts w:ascii="Times New Roman" w:hAnsi="Times New Roman"/>
          <w:sz w:val="24"/>
          <w:szCs w:val="24"/>
          <w:lang w:val="ru-RU"/>
        </w:rPr>
        <w:t xml:space="preserve"> без ПДВ. </w:t>
      </w:r>
      <w:r w:rsidRPr="00316533">
        <w:rPr>
          <w:rFonts w:ascii="Times New Roman" w:hAnsi="Times New Roman"/>
          <w:sz w:val="24"/>
          <w:szCs w:val="24"/>
          <w:lang w:val="uk-UA"/>
        </w:rPr>
        <w:t>Розрахунки за цим Договором здійснюються у безготівковій формі в національній валюті України – гривні протягом 5 (п’яти) робочих днів з дати підписання Сторонами Акту приймання-передачі наданих послуг у відповідній області та Актів монтажу по кожному закладу в області.</w:t>
      </w:r>
    </w:p>
    <w:p w14:paraId="343123EF" w14:textId="77777777" w:rsidR="00316533" w:rsidRPr="00B64115" w:rsidRDefault="00316533" w:rsidP="00316533">
      <w:pPr>
        <w:pStyle w:val="a3"/>
        <w:widowControl w:val="0"/>
        <w:tabs>
          <w:tab w:val="left" w:pos="993"/>
        </w:tabs>
        <w:ind w:left="709"/>
        <w:contextualSpacing w:val="0"/>
        <w:jc w:val="both"/>
        <w:rPr>
          <w:rFonts w:ascii="Times New Roman" w:hAnsi="Times New Roman"/>
          <w:sz w:val="24"/>
          <w:szCs w:val="24"/>
          <w:lang w:val="uk-UA"/>
        </w:rPr>
      </w:pPr>
    </w:p>
    <w:p w14:paraId="66084DEC" w14:textId="77777777" w:rsidR="00E3530D" w:rsidRPr="00B64115"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6411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B64115" w:rsidRDefault="003B52DF" w:rsidP="00FF5079">
      <w:pPr>
        <w:pStyle w:val="a3"/>
        <w:widowControl w:val="0"/>
        <w:numPr>
          <w:ilvl w:val="0"/>
          <w:numId w:val="4"/>
        </w:numPr>
        <w:tabs>
          <w:tab w:val="left" w:pos="993"/>
        </w:tabs>
        <w:ind w:left="0" w:firstLine="709"/>
        <w:jc w:val="both"/>
        <w:rPr>
          <w:rFonts w:ascii="Times New Roman" w:hAnsi="Times New Roman"/>
          <w:sz w:val="24"/>
          <w:szCs w:val="24"/>
          <w:lang w:val="uk-UA"/>
        </w:rPr>
      </w:pPr>
      <w:r w:rsidRPr="00B64115">
        <w:rPr>
          <w:rFonts w:ascii="Times New Roman" w:hAnsi="Times New Roman"/>
          <w:sz w:val="24"/>
          <w:szCs w:val="24"/>
          <w:lang w:val="uk-UA"/>
        </w:rPr>
        <w:t>Ціновий критерій</w:t>
      </w:r>
      <w:r w:rsidR="00E3530D" w:rsidRPr="00B64115">
        <w:rPr>
          <w:rFonts w:ascii="Times New Roman" w:hAnsi="Times New Roman"/>
          <w:sz w:val="24"/>
          <w:szCs w:val="24"/>
          <w:lang w:val="uk-UA"/>
        </w:rPr>
        <w:t>.</w:t>
      </w:r>
    </w:p>
    <w:p w14:paraId="71F8080F" w14:textId="77777777" w:rsidR="00E3530D" w:rsidRPr="00B64115" w:rsidRDefault="00E3530D" w:rsidP="003B52DF">
      <w:pPr>
        <w:pStyle w:val="a3"/>
        <w:tabs>
          <w:tab w:val="left" w:pos="1134"/>
        </w:tabs>
        <w:ind w:left="1211"/>
        <w:jc w:val="both"/>
        <w:rPr>
          <w:rFonts w:ascii="Times New Roman" w:hAnsi="Times New Roman"/>
          <w:b/>
          <w:sz w:val="24"/>
          <w:szCs w:val="24"/>
          <w:lang w:val="uk-UA" w:eastAsia="ru-RU"/>
        </w:rPr>
      </w:pPr>
    </w:p>
    <w:p w14:paraId="72DAE671" w14:textId="535A17B1" w:rsidR="00C64996" w:rsidRPr="00B64115"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B64115">
        <w:rPr>
          <w:rFonts w:ascii="Times New Roman" w:hAnsi="Times New Roman"/>
          <w:b/>
          <w:sz w:val="24"/>
          <w:szCs w:val="24"/>
          <w:lang w:val="uk-UA" w:eastAsia="ru-RU"/>
        </w:rPr>
        <w:t>Тендерна пропозиція обов’язково має включати в себе:</w:t>
      </w:r>
    </w:p>
    <w:p w14:paraId="0E0BB35E" w14:textId="47B4B480" w:rsidR="008834EB" w:rsidRPr="00B64115" w:rsidRDefault="003B52DF"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документи, </w:t>
      </w:r>
      <w:r w:rsidRPr="00B64115">
        <w:rPr>
          <w:rFonts w:ascii="Times New Roman" w:hAnsi="Times New Roman"/>
          <w:sz w:val="24"/>
          <w:szCs w:val="24"/>
          <w:lang w:val="uk-UA"/>
        </w:rPr>
        <w:t>що підтверджують відповідність уча</w:t>
      </w:r>
      <w:r w:rsidR="00586ADC" w:rsidRPr="00B64115">
        <w:rPr>
          <w:rFonts w:ascii="Times New Roman" w:hAnsi="Times New Roman"/>
          <w:sz w:val="24"/>
          <w:szCs w:val="24"/>
          <w:lang w:val="uk-UA"/>
        </w:rPr>
        <w:t>сника кваліфікаційним критеріям та передбачені</w:t>
      </w:r>
      <w:r w:rsidR="00586ADC" w:rsidRPr="00B64115">
        <w:rPr>
          <w:rFonts w:ascii="Times New Roman" w:hAnsi="Times New Roman"/>
          <w:sz w:val="24"/>
          <w:szCs w:val="24"/>
          <w:lang w:val="uk-UA" w:eastAsia="ru-RU"/>
        </w:rPr>
        <w:t xml:space="preserve"> Додатком № 1 </w:t>
      </w:r>
      <w:r w:rsidR="00586ADC" w:rsidRPr="00B64115">
        <w:rPr>
          <w:rFonts w:ascii="Times New Roman" w:hAnsi="Times New Roman"/>
          <w:sz w:val="24"/>
          <w:szCs w:val="24"/>
          <w:lang w:val="uk-UA"/>
        </w:rPr>
        <w:t>«</w:t>
      </w:r>
      <w:r w:rsidR="00586ADC" w:rsidRPr="00B6411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008834EB" w:rsidRPr="00B64115">
        <w:rPr>
          <w:rFonts w:ascii="Times New Roman" w:hAnsi="Times New Roman"/>
          <w:color w:val="000000"/>
          <w:sz w:val="24"/>
          <w:szCs w:val="24"/>
          <w:lang w:val="uk-UA"/>
        </w:rPr>
        <w:t>;</w:t>
      </w:r>
    </w:p>
    <w:p w14:paraId="2BB697C5" w14:textId="477B0ECC" w:rsidR="00C241A6" w:rsidRPr="008F3DE7" w:rsidRDefault="008F3DE7"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заповнений та </w:t>
      </w:r>
      <w:proofErr w:type="spellStart"/>
      <w:r w:rsidRPr="008F3DE7">
        <w:rPr>
          <w:rFonts w:ascii="Times New Roman" w:hAnsi="Times New Roman"/>
          <w:sz w:val="24"/>
          <w:szCs w:val="24"/>
          <w:lang w:val="ru-RU" w:eastAsia="ru-RU"/>
        </w:rPr>
        <w:t>підписаний</w:t>
      </w:r>
      <w:proofErr w:type="spellEnd"/>
      <w:r w:rsidRPr="008F3DE7">
        <w:rPr>
          <w:rFonts w:ascii="Times New Roman" w:hAnsi="Times New Roman"/>
          <w:sz w:val="24"/>
          <w:szCs w:val="24"/>
          <w:lang w:val="ru-RU" w:eastAsia="ru-RU"/>
        </w:rPr>
        <w:t xml:space="preserve"> </w:t>
      </w:r>
      <w:proofErr w:type="spellStart"/>
      <w:r w:rsidRPr="008F3DE7">
        <w:rPr>
          <w:rFonts w:ascii="Times New Roman" w:hAnsi="Times New Roman"/>
          <w:sz w:val="24"/>
          <w:szCs w:val="24"/>
          <w:lang w:val="ru-RU" w:eastAsia="ru-RU"/>
        </w:rPr>
        <w:t>Додаток</w:t>
      </w:r>
      <w:proofErr w:type="spellEnd"/>
      <w:r w:rsidRPr="008F3DE7">
        <w:rPr>
          <w:rFonts w:ascii="Times New Roman" w:hAnsi="Times New Roman"/>
          <w:sz w:val="24"/>
          <w:szCs w:val="24"/>
          <w:lang w:val="ru-RU" w:eastAsia="ru-RU"/>
        </w:rPr>
        <w:t xml:space="preserve"> № </w:t>
      </w:r>
      <w:r>
        <w:rPr>
          <w:rFonts w:ascii="Times New Roman" w:hAnsi="Times New Roman"/>
          <w:sz w:val="24"/>
          <w:szCs w:val="24"/>
          <w:lang w:val="ru-RU" w:eastAsia="ru-RU"/>
        </w:rPr>
        <w:t>2</w:t>
      </w:r>
      <w:r w:rsidRPr="008F3DE7">
        <w:rPr>
          <w:rFonts w:ascii="Times New Roman" w:hAnsi="Times New Roman"/>
          <w:b/>
          <w:sz w:val="24"/>
          <w:szCs w:val="24"/>
          <w:lang w:val="ru-RU" w:eastAsia="ru-RU"/>
        </w:rPr>
        <w:t xml:space="preserve"> </w:t>
      </w:r>
      <w:r w:rsidRPr="008F3DE7">
        <w:rPr>
          <w:rFonts w:ascii="Times New Roman" w:hAnsi="Times New Roman"/>
          <w:sz w:val="24"/>
          <w:szCs w:val="24"/>
          <w:lang w:val="ru-RU" w:eastAsia="ru-RU"/>
        </w:rPr>
        <w:t>«</w:t>
      </w:r>
      <w:proofErr w:type="spellStart"/>
      <w:r w:rsidRPr="008F3DE7">
        <w:rPr>
          <w:rFonts w:ascii="Times New Roman" w:hAnsi="Times New Roman"/>
          <w:sz w:val="24"/>
          <w:szCs w:val="24"/>
          <w:lang w:val="ru-RU" w:eastAsia="ru-RU"/>
        </w:rPr>
        <w:t>Технічне</w:t>
      </w:r>
      <w:proofErr w:type="spellEnd"/>
      <w:r w:rsidRPr="008F3DE7">
        <w:rPr>
          <w:rFonts w:ascii="Times New Roman" w:hAnsi="Times New Roman"/>
          <w:sz w:val="24"/>
          <w:szCs w:val="24"/>
          <w:lang w:val="ru-RU" w:eastAsia="ru-RU"/>
        </w:rPr>
        <w:t xml:space="preserve"> </w:t>
      </w:r>
      <w:proofErr w:type="spellStart"/>
      <w:r w:rsidRPr="008F3DE7">
        <w:rPr>
          <w:rFonts w:ascii="Times New Roman" w:hAnsi="Times New Roman"/>
          <w:sz w:val="24"/>
          <w:szCs w:val="24"/>
          <w:lang w:val="ru-RU" w:eastAsia="ru-RU"/>
        </w:rPr>
        <w:t>завдання</w:t>
      </w:r>
      <w:proofErr w:type="spellEnd"/>
      <w:r w:rsidRPr="008F3DE7">
        <w:rPr>
          <w:rFonts w:ascii="Times New Roman" w:hAnsi="Times New Roman"/>
          <w:bCs/>
          <w:sz w:val="24"/>
          <w:szCs w:val="24"/>
          <w:lang w:val="ru-RU" w:eastAsia="ru-RU"/>
        </w:rPr>
        <w:t>»;</w:t>
      </w:r>
    </w:p>
    <w:p w14:paraId="24CE1FCC" w14:textId="377305A2" w:rsidR="008834EB" w:rsidRPr="00B64115" w:rsidRDefault="008834EB"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заповнений та підписаний Додаток № 3 «Форма цінової пропозиції»;</w:t>
      </w:r>
    </w:p>
    <w:p w14:paraId="443A8DB4" w14:textId="2B5100CC" w:rsidR="00B34F56" w:rsidRPr="00B64115" w:rsidRDefault="00C241A6"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з</w:t>
      </w:r>
      <w:r w:rsidR="00B34F56" w:rsidRPr="00B64115">
        <w:rPr>
          <w:rFonts w:ascii="Times New Roman" w:hAnsi="Times New Roman"/>
          <w:sz w:val="24"/>
          <w:szCs w:val="24"/>
          <w:lang w:val="uk-UA"/>
        </w:rPr>
        <w:t xml:space="preserve">аповнений та підписаний </w:t>
      </w:r>
      <w:r w:rsidR="008D2EA6" w:rsidRPr="00B6411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B64115">
        <w:rPr>
          <w:rFonts w:ascii="Times New Roman" w:hAnsi="Times New Roman"/>
          <w:sz w:val="24"/>
          <w:szCs w:val="24"/>
          <w:lang w:val="uk-UA"/>
        </w:rPr>
        <w:t>;</w:t>
      </w:r>
    </w:p>
    <w:p w14:paraId="23AFF992" w14:textId="1EF44C56" w:rsidR="00C241A6" w:rsidRPr="00B64115" w:rsidRDefault="00C241A6" w:rsidP="00FF5079">
      <w:pPr>
        <w:pStyle w:val="a3"/>
        <w:numPr>
          <w:ilvl w:val="0"/>
          <w:numId w:val="5"/>
        </w:numPr>
        <w:tabs>
          <w:tab w:val="left" w:pos="709"/>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rPr>
        <w:t>іншу інформацію і документами, що містять технічний опис предмета закупівлі</w:t>
      </w:r>
      <w:r w:rsidRPr="00B64115">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B64115"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797294A7" w:rsidR="00C64996" w:rsidRPr="008D6805" w:rsidRDefault="00C64996" w:rsidP="000A5D8E">
      <w:pPr>
        <w:pStyle w:val="a3"/>
        <w:numPr>
          <w:ilvl w:val="0"/>
          <w:numId w:val="1"/>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b/>
          <w:sz w:val="24"/>
          <w:szCs w:val="24"/>
          <w:lang w:val="uk-UA" w:eastAsia="ru-RU"/>
        </w:rPr>
        <w:t xml:space="preserve"> </w:t>
      </w:r>
      <w:r w:rsidR="003B52DF" w:rsidRPr="00B64115">
        <w:rPr>
          <w:rFonts w:ascii="Times New Roman" w:eastAsia="Times New Roman" w:hAnsi="Times New Roman"/>
          <w:b/>
          <w:sz w:val="24"/>
          <w:szCs w:val="24"/>
          <w:lang w:val="uk-UA" w:eastAsia="ru-RU"/>
        </w:rPr>
        <w:t>Посадові особи Замовника, уповноважені здійснювати</w:t>
      </w:r>
      <w:r w:rsidR="002220FE" w:rsidRPr="00B64115">
        <w:rPr>
          <w:rFonts w:ascii="Times New Roman" w:eastAsia="Times New Roman" w:hAnsi="Times New Roman"/>
          <w:b/>
          <w:sz w:val="24"/>
          <w:szCs w:val="24"/>
          <w:lang w:val="uk-UA" w:eastAsia="ru-RU"/>
        </w:rPr>
        <w:t xml:space="preserve"> зв'язок з учасниками закупівлі: </w:t>
      </w:r>
      <w:r w:rsidR="002220FE" w:rsidRPr="00B64115">
        <w:rPr>
          <w:rFonts w:ascii="Times New Roman" w:eastAsia="Times New Roman" w:hAnsi="Times New Roman"/>
          <w:sz w:val="24"/>
          <w:szCs w:val="24"/>
          <w:lang w:val="uk-UA" w:eastAsia="ru-RU"/>
        </w:rPr>
        <w:t>д</w:t>
      </w:r>
      <w:r w:rsidR="003B52DF" w:rsidRPr="00B64115">
        <w:rPr>
          <w:rFonts w:ascii="Times New Roman" w:hAnsi="Times New Roman"/>
          <w:sz w:val="24"/>
          <w:szCs w:val="24"/>
          <w:lang w:val="uk-UA" w:eastAsia="ru-RU"/>
        </w:rPr>
        <w:t xml:space="preserve">одаткову інформацію можна отримати </w:t>
      </w:r>
      <w:r w:rsidR="003B52DF" w:rsidRPr="00B64115">
        <w:rPr>
          <w:rFonts w:ascii="Times New Roman" w:hAnsi="Times New Roman"/>
          <w:sz w:val="24"/>
          <w:szCs w:val="24"/>
          <w:lang w:val="uk-UA"/>
        </w:rPr>
        <w:t xml:space="preserve">у </w:t>
      </w:r>
      <w:r w:rsidR="003B52DF" w:rsidRPr="00B64115">
        <w:rPr>
          <w:rFonts w:ascii="Times New Roman" w:hAnsi="Times New Roman"/>
          <w:sz w:val="24"/>
          <w:szCs w:val="24"/>
          <w:lang w:val="uk-UA" w:eastAsia="ru-RU"/>
        </w:rPr>
        <w:t xml:space="preserve">фахівця відділу </w:t>
      </w:r>
      <w:proofErr w:type="spellStart"/>
      <w:r w:rsidR="003B52DF" w:rsidRPr="00B64115">
        <w:rPr>
          <w:rFonts w:ascii="Times New Roman" w:hAnsi="Times New Roman"/>
          <w:sz w:val="24"/>
          <w:szCs w:val="24"/>
          <w:lang w:val="uk-UA" w:eastAsia="ru-RU"/>
        </w:rPr>
        <w:t>закупівель</w:t>
      </w:r>
      <w:proofErr w:type="spellEnd"/>
      <w:r w:rsidR="003B52DF" w:rsidRPr="00B64115">
        <w:rPr>
          <w:rFonts w:ascii="Times New Roman" w:hAnsi="Times New Roman"/>
          <w:sz w:val="24"/>
          <w:szCs w:val="24"/>
          <w:lang w:val="uk-UA" w:eastAsia="ru-RU"/>
        </w:rPr>
        <w:t xml:space="preserve"> та постачань </w:t>
      </w:r>
      <w:proofErr w:type="spellStart"/>
      <w:r w:rsidR="00316631" w:rsidRPr="000A5D8E">
        <w:rPr>
          <w:rFonts w:ascii="Times New Roman" w:hAnsi="Times New Roman"/>
          <w:sz w:val="24"/>
          <w:szCs w:val="24"/>
          <w:lang w:val="uk-UA" w:eastAsia="ru-RU"/>
        </w:rPr>
        <w:t>Лактіонової</w:t>
      </w:r>
      <w:proofErr w:type="spellEnd"/>
      <w:r w:rsidR="00316631" w:rsidRPr="000A5D8E">
        <w:rPr>
          <w:rFonts w:ascii="Times New Roman" w:hAnsi="Times New Roman"/>
          <w:sz w:val="24"/>
          <w:szCs w:val="24"/>
          <w:lang w:val="uk-UA" w:eastAsia="ru-RU"/>
        </w:rPr>
        <w:t xml:space="preserve"> Катерини Василівни</w:t>
      </w:r>
      <w:r w:rsidR="003B52DF" w:rsidRPr="000A5D8E">
        <w:rPr>
          <w:rFonts w:ascii="Times New Roman" w:hAnsi="Times New Roman"/>
          <w:sz w:val="24"/>
          <w:szCs w:val="24"/>
          <w:lang w:val="uk-UA" w:eastAsia="ru-RU"/>
        </w:rPr>
        <w:t xml:space="preserve">, за телефоном: </w:t>
      </w:r>
      <w:r w:rsidR="003B52DF" w:rsidRPr="000A5D8E">
        <w:rPr>
          <w:rFonts w:ascii="Times New Roman" w:hAnsi="Times New Roman"/>
          <w:sz w:val="24"/>
          <w:szCs w:val="24"/>
          <w:lang w:val="uk-UA"/>
        </w:rPr>
        <w:t xml:space="preserve"> (</w:t>
      </w:r>
      <w:hyperlink r:id="rId11" w:history="1">
        <w:r w:rsidR="000A5D8E" w:rsidRPr="000A5D8E">
          <w:rPr>
            <w:rStyle w:val="a7"/>
            <w:rFonts w:ascii="Times New Roman" w:hAnsi="Times New Roman"/>
            <w:sz w:val="24"/>
            <w:szCs w:val="24"/>
            <w:lang w:val="uk-UA"/>
          </w:rPr>
          <w:t>050) 680-07-11</w:t>
        </w:r>
      </w:hyperlink>
      <w:r w:rsidR="003B52DF" w:rsidRPr="000A5D8E">
        <w:rPr>
          <w:rFonts w:ascii="Times New Roman" w:hAnsi="Times New Roman"/>
          <w:sz w:val="24"/>
          <w:szCs w:val="24"/>
          <w:lang w:val="uk-UA" w:eastAsia="ru-RU"/>
        </w:rPr>
        <w:t>, е-</w:t>
      </w:r>
      <w:r w:rsidR="003B52DF" w:rsidRPr="000A5D8E">
        <w:rPr>
          <w:rFonts w:ascii="Times New Roman" w:hAnsi="Times New Roman"/>
          <w:sz w:val="24"/>
          <w:szCs w:val="24"/>
          <w:lang w:eastAsia="ru-RU"/>
        </w:rPr>
        <w:t>mail</w:t>
      </w:r>
      <w:r w:rsidR="003B52DF" w:rsidRPr="000A5D8E">
        <w:rPr>
          <w:rFonts w:ascii="Times New Roman" w:hAnsi="Times New Roman"/>
          <w:sz w:val="24"/>
          <w:szCs w:val="24"/>
          <w:lang w:val="uk-UA" w:eastAsia="ru-RU"/>
        </w:rPr>
        <w:t xml:space="preserve">: </w:t>
      </w:r>
      <w:r w:rsidR="00316631" w:rsidRPr="000A5D8E">
        <w:rPr>
          <w:rFonts w:ascii="Times New Roman" w:hAnsi="Times New Roman"/>
          <w:b/>
          <w:bCs/>
        </w:rPr>
        <w:t>k</w:t>
      </w:r>
      <w:r w:rsidR="00316631" w:rsidRPr="000A5D8E">
        <w:rPr>
          <w:rFonts w:ascii="Times New Roman" w:hAnsi="Times New Roman"/>
          <w:b/>
          <w:bCs/>
          <w:lang w:val="uk-UA"/>
        </w:rPr>
        <w:t>.</w:t>
      </w:r>
      <w:proofErr w:type="spellStart"/>
      <w:r w:rsidR="00316631" w:rsidRPr="000A5D8E">
        <w:rPr>
          <w:rFonts w:ascii="Times New Roman" w:hAnsi="Times New Roman"/>
          <w:b/>
          <w:bCs/>
        </w:rPr>
        <w:t>laktionova</w:t>
      </w:r>
      <w:proofErr w:type="spellEnd"/>
      <w:r w:rsidR="00316631" w:rsidRPr="000A5D8E">
        <w:rPr>
          <w:rFonts w:ascii="Times New Roman" w:hAnsi="Times New Roman"/>
          <w:b/>
          <w:bCs/>
          <w:lang w:val="uk-UA"/>
        </w:rPr>
        <w:t>@</w:t>
      </w:r>
      <w:proofErr w:type="spellStart"/>
      <w:r w:rsidR="00316631" w:rsidRPr="000A5D8E">
        <w:rPr>
          <w:rFonts w:ascii="Times New Roman" w:hAnsi="Times New Roman"/>
          <w:b/>
          <w:bCs/>
        </w:rPr>
        <w:t>phc</w:t>
      </w:r>
      <w:proofErr w:type="spellEnd"/>
      <w:r w:rsidR="00316631" w:rsidRPr="000A5D8E">
        <w:rPr>
          <w:rFonts w:ascii="Times New Roman" w:hAnsi="Times New Roman"/>
          <w:b/>
          <w:bCs/>
          <w:lang w:val="uk-UA"/>
        </w:rPr>
        <w:t>.</w:t>
      </w:r>
      <w:r w:rsidR="00316631" w:rsidRPr="000A5D8E">
        <w:rPr>
          <w:rFonts w:ascii="Times New Roman" w:hAnsi="Times New Roman"/>
          <w:b/>
          <w:bCs/>
        </w:rPr>
        <w:t>org</w:t>
      </w:r>
      <w:r w:rsidR="00316631" w:rsidRPr="000A5D8E">
        <w:rPr>
          <w:rFonts w:ascii="Times New Roman" w:hAnsi="Times New Roman"/>
          <w:b/>
          <w:bCs/>
          <w:lang w:val="uk-UA"/>
        </w:rPr>
        <w:t>.</w:t>
      </w:r>
      <w:proofErr w:type="spellStart"/>
      <w:r w:rsidR="00316631" w:rsidRPr="000A5D8E">
        <w:rPr>
          <w:rFonts w:ascii="Times New Roman" w:hAnsi="Times New Roman"/>
          <w:b/>
          <w:bCs/>
        </w:rPr>
        <w:t>ua</w:t>
      </w:r>
      <w:proofErr w:type="spellEnd"/>
      <w:r w:rsidR="008D4AB1" w:rsidRPr="000A5D8E">
        <w:rPr>
          <w:rFonts w:ascii="Times New Roman" w:hAnsi="Times New Roman"/>
          <w:b/>
          <w:bCs/>
          <w:lang w:val="uk-UA"/>
        </w:rPr>
        <w:t>.</w:t>
      </w:r>
    </w:p>
    <w:p w14:paraId="60AD650B" w14:textId="77777777" w:rsidR="008D6805" w:rsidRPr="00B64115" w:rsidRDefault="008D6805" w:rsidP="008D6805">
      <w:pPr>
        <w:pStyle w:val="a3"/>
        <w:tabs>
          <w:tab w:val="left" w:pos="1134"/>
        </w:tabs>
        <w:ind w:left="709"/>
        <w:jc w:val="both"/>
        <w:rPr>
          <w:rFonts w:ascii="Times New Roman" w:hAnsi="Times New Roman"/>
          <w:sz w:val="24"/>
          <w:szCs w:val="24"/>
          <w:lang w:val="uk-UA" w:eastAsia="ru-RU"/>
        </w:rPr>
      </w:pPr>
    </w:p>
    <w:p w14:paraId="0A71ED20" w14:textId="654F820B" w:rsidR="00586ADC" w:rsidRPr="00B64115" w:rsidRDefault="00586ADC" w:rsidP="00B65085">
      <w:pPr>
        <w:pStyle w:val="a3"/>
        <w:numPr>
          <w:ilvl w:val="0"/>
          <w:numId w:val="1"/>
        </w:numPr>
        <w:tabs>
          <w:tab w:val="left" w:pos="1134"/>
        </w:tabs>
        <w:ind w:left="0" w:firstLine="709"/>
        <w:jc w:val="both"/>
        <w:rPr>
          <w:rFonts w:ascii="Times New Roman" w:hAnsi="Times New Roman"/>
          <w:sz w:val="24"/>
          <w:szCs w:val="24"/>
          <w:lang w:val="ru-RU" w:eastAsia="ru-RU"/>
        </w:rPr>
      </w:pPr>
      <w:r w:rsidRPr="00B64115">
        <w:rPr>
          <w:rFonts w:ascii="Times New Roman" w:hAnsi="Times New Roman"/>
          <w:b/>
          <w:sz w:val="24"/>
          <w:szCs w:val="24"/>
          <w:lang w:val="uk-UA" w:eastAsia="ru-RU"/>
        </w:rPr>
        <w:t xml:space="preserve">Додатками до </w:t>
      </w:r>
      <w:r w:rsidR="0011478C" w:rsidRPr="00B64115">
        <w:rPr>
          <w:rFonts w:ascii="Times New Roman" w:hAnsi="Times New Roman"/>
          <w:b/>
          <w:sz w:val="24"/>
          <w:szCs w:val="24"/>
          <w:lang w:val="uk-UA" w:eastAsia="ru-RU"/>
        </w:rPr>
        <w:t xml:space="preserve">цього </w:t>
      </w:r>
      <w:r w:rsidRPr="00B64115">
        <w:rPr>
          <w:rFonts w:ascii="Times New Roman" w:hAnsi="Times New Roman"/>
          <w:b/>
          <w:sz w:val="24"/>
          <w:szCs w:val="24"/>
          <w:lang w:val="uk-UA" w:eastAsia="ru-RU"/>
        </w:rPr>
        <w:t xml:space="preserve">оголошення є: </w:t>
      </w:r>
    </w:p>
    <w:p w14:paraId="7DAA72F3" w14:textId="2E9BC0F3" w:rsidR="003E4459" w:rsidRPr="00B64115" w:rsidRDefault="00586AD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№1 </w:t>
      </w:r>
      <w:r w:rsidRPr="00B64115">
        <w:rPr>
          <w:rFonts w:ascii="Times New Roman" w:hAnsi="Times New Roman"/>
          <w:sz w:val="24"/>
          <w:szCs w:val="24"/>
          <w:lang w:val="uk-UA"/>
        </w:rPr>
        <w:t>«</w:t>
      </w:r>
      <w:r w:rsidRPr="00B6411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B64115">
        <w:rPr>
          <w:rFonts w:ascii="Times New Roman" w:hAnsi="Times New Roman"/>
          <w:color w:val="000000"/>
          <w:sz w:val="24"/>
          <w:szCs w:val="24"/>
          <w:lang w:val="uk-UA"/>
        </w:rPr>
        <w:t>»;</w:t>
      </w:r>
    </w:p>
    <w:p w14:paraId="110166B0" w14:textId="7EAA63E6" w:rsidR="00586ADC" w:rsidRPr="00B64115" w:rsidRDefault="00586AD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2</w:t>
      </w:r>
      <w:r w:rsidRPr="00B64115">
        <w:rPr>
          <w:rFonts w:ascii="Times New Roman" w:hAnsi="Times New Roman"/>
          <w:b/>
          <w:sz w:val="24"/>
          <w:szCs w:val="24"/>
          <w:lang w:val="uk-UA"/>
        </w:rPr>
        <w:t xml:space="preserve"> </w:t>
      </w:r>
      <w:r w:rsidRPr="00B64115">
        <w:rPr>
          <w:rFonts w:ascii="Times New Roman" w:hAnsi="Times New Roman"/>
          <w:sz w:val="24"/>
          <w:szCs w:val="24"/>
          <w:lang w:val="uk-UA"/>
        </w:rPr>
        <w:t>«</w:t>
      </w:r>
      <w:r w:rsidR="008F3DE7" w:rsidRPr="008F3DE7">
        <w:rPr>
          <w:rFonts w:ascii="Times New Roman" w:hAnsi="Times New Roman"/>
          <w:color w:val="000000"/>
          <w:sz w:val="24"/>
          <w:szCs w:val="24"/>
          <w:lang w:val="uk-UA"/>
        </w:rPr>
        <w:t>Технічне завдання</w:t>
      </w:r>
      <w:r w:rsidR="003E4459" w:rsidRPr="00B64115">
        <w:rPr>
          <w:rFonts w:ascii="Times New Roman" w:hAnsi="Times New Roman"/>
          <w:sz w:val="24"/>
          <w:szCs w:val="24"/>
          <w:lang w:val="uk-UA"/>
        </w:rPr>
        <w:t>»</w:t>
      </w:r>
      <w:r w:rsidRPr="00B64115">
        <w:rPr>
          <w:rFonts w:ascii="Times New Roman" w:hAnsi="Times New Roman"/>
          <w:bCs/>
          <w:sz w:val="24"/>
          <w:szCs w:val="24"/>
          <w:lang w:val="uk-UA"/>
        </w:rPr>
        <w:t>;</w:t>
      </w:r>
    </w:p>
    <w:p w14:paraId="7EA14D84" w14:textId="0D27C0EF" w:rsidR="00586ADC" w:rsidRPr="00B64115" w:rsidRDefault="00586AD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Додаток № 3 «Форма цінової пропозиції»;</w:t>
      </w:r>
    </w:p>
    <w:p w14:paraId="27F2C416" w14:textId="40318E94" w:rsidR="0011478C" w:rsidRPr="00B64115" w:rsidRDefault="0011478C"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lastRenderedPageBreak/>
        <w:t xml:space="preserve">Додаток </w:t>
      </w:r>
      <w:r w:rsidR="001E4D5E" w:rsidRPr="00B64115">
        <w:rPr>
          <w:rFonts w:ascii="Times New Roman" w:hAnsi="Times New Roman"/>
          <w:sz w:val="24"/>
          <w:szCs w:val="24"/>
          <w:lang w:val="uk-UA" w:eastAsia="ru-RU"/>
        </w:rPr>
        <w:t xml:space="preserve">№ </w:t>
      </w:r>
      <w:r w:rsidR="00894E7C" w:rsidRPr="00B64115">
        <w:rPr>
          <w:rFonts w:ascii="Times New Roman" w:hAnsi="Times New Roman"/>
          <w:sz w:val="24"/>
          <w:szCs w:val="24"/>
          <w:lang w:val="uk-UA" w:eastAsia="ru-RU"/>
        </w:rPr>
        <w:t>4</w:t>
      </w:r>
      <w:r w:rsidR="001E4D5E" w:rsidRPr="00B64115">
        <w:rPr>
          <w:rFonts w:ascii="Times New Roman" w:hAnsi="Times New Roman"/>
          <w:sz w:val="24"/>
          <w:szCs w:val="24"/>
          <w:lang w:val="uk-UA" w:eastAsia="ru-RU"/>
        </w:rPr>
        <w:t xml:space="preserve"> </w:t>
      </w:r>
      <w:r w:rsidRPr="00B64115">
        <w:rPr>
          <w:rFonts w:ascii="Times New Roman" w:hAnsi="Times New Roman"/>
          <w:sz w:val="24"/>
          <w:szCs w:val="24"/>
          <w:lang w:val="uk-UA" w:eastAsia="ru-RU"/>
        </w:rPr>
        <w:t>«Декларація конфлікту інтересів учасника тендерної процедури»</w:t>
      </w:r>
      <w:r w:rsidR="009C0456" w:rsidRPr="00B64115">
        <w:rPr>
          <w:rFonts w:ascii="Times New Roman" w:hAnsi="Times New Roman"/>
          <w:sz w:val="24"/>
          <w:szCs w:val="24"/>
          <w:lang w:val="uk-UA" w:eastAsia="ru-RU"/>
        </w:rPr>
        <w:t>;</w:t>
      </w:r>
    </w:p>
    <w:p w14:paraId="5070714C" w14:textId="1653EFAD" w:rsidR="00586ADC" w:rsidRDefault="001E4D5E" w:rsidP="00FF5079">
      <w:pPr>
        <w:pStyle w:val="a3"/>
        <w:numPr>
          <w:ilvl w:val="0"/>
          <w:numId w:val="6"/>
        </w:numPr>
        <w:tabs>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Додаток № </w:t>
      </w:r>
      <w:r w:rsidR="00894E7C" w:rsidRPr="00B64115">
        <w:rPr>
          <w:rFonts w:ascii="Times New Roman" w:hAnsi="Times New Roman"/>
          <w:sz w:val="24"/>
          <w:szCs w:val="24"/>
          <w:lang w:val="uk-UA" w:eastAsia="ru-RU"/>
        </w:rPr>
        <w:t>5</w:t>
      </w:r>
      <w:r w:rsidR="00586ADC" w:rsidRPr="00B64115">
        <w:rPr>
          <w:rFonts w:ascii="Times New Roman" w:hAnsi="Times New Roman"/>
          <w:sz w:val="24"/>
          <w:szCs w:val="24"/>
          <w:lang w:val="uk-UA" w:eastAsia="ru-RU"/>
        </w:rPr>
        <w:t xml:space="preserve"> </w:t>
      </w:r>
      <w:r w:rsidR="0011478C" w:rsidRPr="00B64115">
        <w:rPr>
          <w:rFonts w:ascii="Times New Roman" w:hAnsi="Times New Roman"/>
          <w:sz w:val="24"/>
          <w:szCs w:val="24"/>
          <w:lang w:val="uk-UA" w:eastAsia="ru-RU"/>
        </w:rPr>
        <w:t>«Кодекс поведінки постачальників»</w:t>
      </w:r>
      <w:r w:rsidR="008F3DE7">
        <w:rPr>
          <w:rFonts w:ascii="Times New Roman" w:hAnsi="Times New Roman"/>
          <w:sz w:val="24"/>
          <w:szCs w:val="24"/>
          <w:lang w:val="uk-UA" w:eastAsia="ru-RU"/>
        </w:rPr>
        <w:t>.</w:t>
      </w:r>
    </w:p>
    <w:p w14:paraId="2D1E7C2B" w14:textId="21B1A3FE" w:rsidR="002B4645" w:rsidRDefault="002B4645" w:rsidP="00FF5079">
      <w:pPr>
        <w:pStyle w:val="a3"/>
        <w:numPr>
          <w:ilvl w:val="0"/>
          <w:numId w:val="6"/>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6 «Договір»</w:t>
      </w:r>
    </w:p>
    <w:p w14:paraId="765CEF64" w14:textId="77777777" w:rsidR="008D4AB1" w:rsidRPr="00B64115" w:rsidRDefault="008D4AB1" w:rsidP="008D4AB1">
      <w:pPr>
        <w:pStyle w:val="a3"/>
        <w:tabs>
          <w:tab w:val="left" w:pos="1134"/>
        </w:tabs>
        <w:ind w:left="709"/>
        <w:jc w:val="both"/>
        <w:rPr>
          <w:rFonts w:ascii="Times New Roman" w:hAnsi="Times New Roman"/>
          <w:sz w:val="24"/>
          <w:szCs w:val="24"/>
          <w:lang w:val="uk-UA" w:eastAsia="ru-RU"/>
        </w:rPr>
      </w:pPr>
    </w:p>
    <w:p w14:paraId="3F5828F4" w14:textId="1F991B1C" w:rsidR="00C64996" w:rsidRPr="00B64115" w:rsidRDefault="00C64996" w:rsidP="0011478C">
      <w:pPr>
        <w:tabs>
          <w:tab w:val="left" w:pos="1134"/>
        </w:tabs>
        <w:spacing w:after="0" w:line="240" w:lineRule="auto"/>
        <w:jc w:val="center"/>
        <w:rPr>
          <w:rFonts w:ascii="Times New Roman" w:hAnsi="Times New Roman"/>
          <w:b/>
          <w:bCs/>
          <w:caps/>
          <w:sz w:val="24"/>
          <w:szCs w:val="24"/>
        </w:rPr>
      </w:pPr>
      <w:r w:rsidRPr="00B64115">
        <w:rPr>
          <w:rFonts w:ascii="Times New Roman" w:hAnsi="Times New Roman"/>
          <w:b/>
          <w:bCs/>
          <w:caps/>
          <w:sz w:val="24"/>
          <w:szCs w:val="24"/>
        </w:rPr>
        <w:t>Правила оформлення ТЕНДЕРНОЇ пропозиції учасника:</w:t>
      </w:r>
    </w:p>
    <w:p w14:paraId="2FCF0686" w14:textId="4303F9CE" w:rsidR="003B52DF" w:rsidRPr="00B6411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 xml:space="preserve">Тендерна пропозиція </w:t>
      </w:r>
      <w:r w:rsidR="00F62A05">
        <w:rPr>
          <w:rFonts w:ascii="Times New Roman" w:hAnsi="Times New Roman"/>
          <w:sz w:val="24"/>
          <w:szCs w:val="24"/>
          <w:lang w:val="uk-UA" w:eastAsia="ru-RU"/>
        </w:rPr>
        <w:t xml:space="preserve">(згідно п. 12 оголошення) </w:t>
      </w:r>
      <w:r w:rsidRPr="00B64115">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B64115" w:rsidRDefault="003B52DF" w:rsidP="00704E9C">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B64115">
        <w:rPr>
          <w:rFonts w:ascii="Times New Roman" w:eastAsia="Times New Roman" w:hAnsi="Times New Roman"/>
          <w:sz w:val="24"/>
          <w:szCs w:val="24"/>
          <w:lang w:val="uk-UA" w:eastAsia="ru-RU"/>
        </w:rPr>
        <w:t xml:space="preserve"> </w:t>
      </w:r>
      <w:r w:rsidR="00704E9C" w:rsidRPr="00B64115">
        <w:rPr>
          <w:rFonts w:ascii="Times New Roman" w:hAnsi="Times New Roman"/>
          <w:sz w:val="24"/>
          <w:szCs w:val="24"/>
          <w:lang w:val="uk-UA"/>
        </w:rPr>
        <w:t>Усі документи, що готуються Учасником, викладаються українською мовою.</w:t>
      </w:r>
    </w:p>
    <w:p w14:paraId="0B5BE258" w14:textId="6338605C" w:rsidR="003B52DF" w:rsidRPr="00F62A05" w:rsidRDefault="003B52DF" w:rsidP="00B6508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64115">
        <w:rPr>
          <w:rFonts w:ascii="Times New Roman" w:hAnsi="Times New Roman"/>
          <w:sz w:val="24"/>
          <w:szCs w:val="24"/>
          <w:lang w:val="uk-UA" w:eastAsia="ru-RU"/>
        </w:rPr>
        <w:t>Конверт з те</w:t>
      </w:r>
      <w:r w:rsidR="008834EB" w:rsidRPr="00B64115">
        <w:rPr>
          <w:rFonts w:ascii="Times New Roman" w:hAnsi="Times New Roman"/>
          <w:sz w:val="24"/>
          <w:szCs w:val="24"/>
          <w:lang w:val="uk-UA" w:eastAsia="ru-RU"/>
        </w:rPr>
        <w:t xml:space="preserve">ндерною пропозицією </w:t>
      </w:r>
      <w:r w:rsidRPr="00B64115">
        <w:rPr>
          <w:rFonts w:ascii="Times New Roman" w:hAnsi="Times New Roman"/>
          <w:sz w:val="24"/>
          <w:szCs w:val="24"/>
          <w:lang w:val="uk-UA" w:eastAsia="ru-RU"/>
        </w:rPr>
        <w:t>повинен містити надпис: «</w:t>
      </w:r>
      <w:r w:rsidR="00C2390D" w:rsidRPr="00B64115">
        <w:rPr>
          <w:rFonts w:ascii="Times New Roman" w:hAnsi="Times New Roman"/>
          <w:b/>
          <w:iCs/>
          <w:sz w:val="24"/>
          <w:szCs w:val="24"/>
          <w:lang w:val="uk-UA"/>
        </w:rPr>
        <w:t>ТЕ</w:t>
      </w:r>
      <w:r w:rsidR="008834EB" w:rsidRPr="00B64115">
        <w:rPr>
          <w:rFonts w:ascii="Times New Roman" w:hAnsi="Times New Roman"/>
          <w:b/>
          <w:iCs/>
          <w:sz w:val="24"/>
          <w:szCs w:val="24"/>
          <w:lang w:val="uk-UA"/>
        </w:rPr>
        <w:t>НДЕРНА ПРОПОЗИЦІЯ</w:t>
      </w:r>
      <w:r w:rsidR="008834EB"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uk-UA"/>
        </w:rPr>
        <w:t xml:space="preserve">на закупівлю </w:t>
      </w:r>
      <w:r w:rsidR="00196566" w:rsidRPr="00196566">
        <w:rPr>
          <w:rFonts w:ascii="Times New Roman" w:hAnsi="Times New Roman"/>
          <w:sz w:val="24"/>
          <w:szCs w:val="24"/>
          <w:lang w:val="ru-RU"/>
        </w:rPr>
        <w:t xml:space="preserve">ДК 021:2015 45310000-3 </w:t>
      </w:r>
      <w:proofErr w:type="spellStart"/>
      <w:r w:rsidR="00196566" w:rsidRPr="00196566">
        <w:rPr>
          <w:rFonts w:ascii="Times New Roman" w:hAnsi="Times New Roman"/>
          <w:sz w:val="24"/>
          <w:szCs w:val="24"/>
          <w:lang w:val="ru-RU"/>
        </w:rPr>
        <w:t>Електромонтажні</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роботи</w:t>
      </w:r>
      <w:proofErr w:type="spellEnd"/>
      <w:r w:rsidR="00196566" w:rsidRPr="00196566">
        <w:rPr>
          <w:rFonts w:ascii="Times New Roman" w:hAnsi="Times New Roman"/>
          <w:sz w:val="24"/>
          <w:szCs w:val="24"/>
          <w:lang w:val="ru-RU"/>
        </w:rPr>
        <w:t xml:space="preserve"> (Монтаж </w:t>
      </w:r>
      <w:proofErr w:type="spellStart"/>
      <w:r w:rsidR="00196566" w:rsidRPr="00196566">
        <w:rPr>
          <w:rFonts w:ascii="Times New Roman" w:hAnsi="Times New Roman"/>
          <w:sz w:val="24"/>
          <w:szCs w:val="24"/>
          <w:lang w:val="ru-RU"/>
        </w:rPr>
        <w:t>екранованих</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ультрафіолетових</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бактерицидних</w:t>
      </w:r>
      <w:proofErr w:type="spellEnd"/>
      <w:r w:rsidR="00196566" w:rsidRPr="00196566">
        <w:rPr>
          <w:rFonts w:ascii="Times New Roman" w:hAnsi="Times New Roman"/>
          <w:sz w:val="24"/>
          <w:szCs w:val="24"/>
          <w:lang w:val="ru-RU"/>
        </w:rPr>
        <w:t xml:space="preserve"> </w:t>
      </w:r>
      <w:proofErr w:type="spellStart"/>
      <w:r w:rsidR="00196566" w:rsidRPr="00196566">
        <w:rPr>
          <w:rFonts w:ascii="Times New Roman" w:hAnsi="Times New Roman"/>
          <w:sz w:val="24"/>
          <w:szCs w:val="24"/>
          <w:lang w:val="ru-RU"/>
        </w:rPr>
        <w:t>опромінювачів</w:t>
      </w:r>
      <w:proofErr w:type="spellEnd"/>
      <w:r w:rsidR="00196566" w:rsidRPr="00196566">
        <w:rPr>
          <w:rFonts w:ascii="Times New Roman" w:hAnsi="Times New Roman"/>
          <w:sz w:val="24"/>
          <w:szCs w:val="24"/>
          <w:lang w:val="ru-RU"/>
        </w:rPr>
        <w:t xml:space="preserve"> UV-BLAZE 30W - Standart, 839 </w:t>
      </w:r>
      <w:proofErr w:type="spellStart"/>
      <w:r w:rsidR="00196566" w:rsidRPr="00196566">
        <w:rPr>
          <w:rFonts w:ascii="Times New Roman" w:hAnsi="Times New Roman"/>
          <w:sz w:val="24"/>
          <w:szCs w:val="24"/>
          <w:lang w:val="ru-RU"/>
        </w:rPr>
        <w:t>шт</w:t>
      </w:r>
      <w:proofErr w:type="spellEnd"/>
      <w:r w:rsidR="00196566" w:rsidRPr="00196566">
        <w:rPr>
          <w:rFonts w:ascii="Times New Roman" w:hAnsi="Times New Roman"/>
          <w:sz w:val="24"/>
          <w:szCs w:val="24"/>
          <w:lang w:val="ru-RU"/>
        </w:rPr>
        <w:t>)</w:t>
      </w:r>
      <w:r w:rsidR="00196566">
        <w:rPr>
          <w:rFonts w:ascii="Times New Roman" w:hAnsi="Times New Roman"/>
          <w:sz w:val="24"/>
          <w:szCs w:val="24"/>
          <w:lang w:val="ru-RU"/>
        </w:rPr>
        <w:t xml:space="preserve"> </w:t>
      </w:r>
      <w:r w:rsidR="00C2390D" w:rsidRPr="00B64115">
        <w:rPr>
          <w:rFonts w:ascii="Times New Roman" w:hAnsi="Times New Roman"/>
          <w:bCs/>
          <w:iCs/>
          <w:sz w:val="24"/>
          <w:szCs w:val="24"/>
          <w:lang w:val="uk-UA"/>
        </w:rPr>
        <w:t xml:space="preserve">в рамках проекту Глобального фонду за </w:t>
      </w:r>
      <w:proofErr w:type="spellStart"/>
      <w:r w:rsidR="00C2390D" w:rsidRPr="00B64115">
        <w:rPr>
          <w:rFonts w:ascii="Times New Roman" w:hAnsi="Times New Roman"/>
          <w:bCs/>
          <w:iCs/>
          <w:sz w:val="24"/>
          <w:szCs w:val="24"/>
          <w:lang w:val="uk-UA"/>
        </w:rPr>
        <w:t>адресою</w:t>
      </w:r>
      <w:proofErr w:type="spellEnd"/>
      <w:r w:rsidR="00C2390D" w:rsidRPr="00B64115">
        <w:rPr>
          <w:rFonts w:ascii="Times New Roman" w:hAnsi="Times New Roman"/>
          <w:bCs/>
          <w:iCs/>
          <w:sz w:val="24"/>
          <w:szCs w:val="24"/>
          <w:lang w:val="uk-UA"/>
        </w:rPr>
        <w:t xml:space="preserve"> </w:t>
      </w:r>
      <w:r w:rsidR="00C2390D" w:rsidRPr="00B64115">
        <w:rPr>
          <w:rFonts w:ascii="Times New Roman" w:hAnsi="Times New Roman"/>
          <w:bCs/>
          <w:iCs/>
          <w:sz w:val="24"/>
          <w:szCs w:val="24"/>
          <w:lang w:val="ru-RU"/>
        </w:rPr>
        <w:t xml:space="preserve">04071, м. </w:t>
      </w:r>
      <w:proofErr w:type="spellStart"/>
      <w:r w:rsidR="00C2390D" w:rsidRPr="00B64115">
        <w:rPr>
          <w:rFonts w:ascii="Times New Roman" w:hAnsi="Times New Roman"/>
          <w:bCs/>
          <w:iCs/>
          <w:sz w:val="24"/>
          <w:szCs w:val="24"/>
          <w:lang w:val="ru-RU"/>
        </w:rPr>
        <w:t>Київ</w:t>
      </w:r>
      <w:proofErr w:type="spellEnd"/>
      <w:r w:rsidR="00C2390D" w:rsidRPr="00B64115">
        <w:rPr>
          <w:rFonts w:ascii="Times New Roman" w:hAnsi="Times New Roman"/>
          <w:bCs/>
          <w:iCs/>
          <w:sz w:val="24"/>
          <w:szCs w:val="24"/>
          <w:lang w:val="ru-RU"/>
        </w:rPr>
        <w:t xml:space="preserve">, </w:t>
      </w:r>
      <w:proofErr w:type="spellStart"/>
      <w:r w:rsidR="00C2390D" w:rsidRPr="00B64115">
        <w:rPr>
          <w:rFonts w:ascii="Times New Roman" w:hAnsi="Times New Roman"/>
          <w:bCs/>
          <w:iCs/>
          <w:sz w:val="24"/>
          <w:szCs w:val="24"/>
          <w:lang w:val="ru-RU"/>
        </w:rPr>
        <w:t>вул</w:t>
      </w:r>
      <w:proofErr w:type="spellEnd"/>
      <w:r w:rsidR="00C2390D" w:rsidRPr="00B64115">
        <w:rPr>
          <w:rFonts w:ascii="Times New Roman" w:hAnsi="Times New Roman"/>
          <w:bCs/>
          <w:iCs/>
          <w:sz w:val="24"/>
          <w:szCs w:val="24"/>
          <w:lang w:val="ru-RU"/>
        </w:rPr>
        <w:t xml:space="preserve">. </w:t>
      </w:r>
      <w:proofErr w:type="spellStart"/>
      <w:r w:rsidR="00C2390D" w:rsidRPr="00B64115">
        <w:rPr>
          <w:rFonts w:ascii="Times New Roman" w:hAnsi="Times New Roman"/>
          <w:bCs/>
          <w:iCs/>
          <w:sz w:val="24"/>
          <w:szCs w:val="24"/>
          <w:lang w:val="ru-RU"/>
        </w:rPr>
        <w:t>Ярославська</w:t>
      </w:r>
      <w:proofErr w:type="spellEnd"/>
      <w:r w:rsidR="00C2390D" w:rsidRPr="00B64115">
        <w:rPr>
          <w:rFonts w:ascii="Times New Roman" w:hAnsi="Times New Roman"/>
          <w:bCs/>
          <w:iCs/>
          <w:sz w:val="24"/>
          <w:szCs w:val="24"/>
          <w:lang w:val="ru-RU"/>
        </w:rPr>
        <w:t>, 41»</w:t>
      </w:r>
      <w:r w:rsidR="00704E9C" w:rsidRPr="00B64115">
        <w:rPr>
          <w:rFonts w:ascii="Times New Roman" w:hAnsi="Times New Roman"/>
          <w:bCs/>
          <w:iCs/>
          <w:sz w:val="24"/>
          <w:szCs w:val="24"/>
          <w:lang w:val="ru-RU"/>
        </w:rPr>
        <w:t xml:space="preserve"> </w:t>
      </w:r>
      <w:r w:rsidR="00C2390D" w:rsidRPr="00B64115">
        <w:rPr>
          <w:rFonts w:ascii="Times New Roman" w:hAnsi="Times New Roman"/>
          <w:bCs/>
          <w:iCs/>
          <w:sz w:val="24"/>
          <w:szCs w:val="24"/>
          <w:lang w:val="ru-RU"/>
        </w:rPr>
        <w:t>«</w:t>
      </w:r>
      <w:r w:rsidR="00C2390D" w:rsidRPr="00B64115">
        <w:rPr>
          <w:rFonts w:ascii="Times New Roman" w:hAnsi="Times New Roman"/>
          <w:b/>
          <w:iCs/>
          <w:sz w:val="24"/>
          <w:szCs w:val="24"/>
          <w:lang w:val="ru-RU"/>
        </w:rPr>
        <w:t>НЕ РОЗКРИВАТИ ДО 14:</w:t>
      </w:r>
      <w:r w:rsidR="00C2390D" w:rsidRPr="00F62A05">
        <w:rPr>
          <w:rFonts w:ascii="Times New Roman" w:hAnsi="Times New Roman"/>
          <w:b/>
          <w:iCs/>
          <w:sz w:val="24"/>
          <w:szCs w:val="24"/>
          <w:lang w:val="ru-RU"/>
        </w:rPr>
        <w:t xml:space="preserve">00, </w:t>
      </w:r>
      <w:r w:rsidR="00C2390D" w:rsidRPr="00261B1F">
        <w:rPr>
          <w:rFonts w:ascii="Times New Roman" w:hAnsi="Times New Roman"/>
          <w:b/>
          <w:iCs/>
          <w:sz w:val="24"/>
          <w:szCs w:val="24"/>
          <w:lang w:val="ru-RU"/>
        </w:rPr>
        <w:t>«</w:t>
      </w:r>
      <w:r w:rsidR="00261B1F" w:rsidRPr="00261B1F">
        <w:rPr>
          <w:rFonts w:ascii="Times New Roman" w:hAnsi="Times New Roman"/>
          <w:b/>
          <w:iCs/>
          <w:sz w:val="24"/>
          <w:szCs w:val="24"/>
          <w:lang w:val="ru-RU"/>
        </w:rPr>
        <w:t>1</w:t>
      </w:r>
      <w:r w:rsidR="00196566" w:rsidRPr="00261B1F">
        <w:rPr>
          <w:rFonts w:ascii="Times New Roman" w:hAnsi="Times New Roman"/>
          <w:b/>
          <w:iCs/>
          <w:sz w:val="24"/>
          <w:szCs w:val="24"/>
          <w:lang w:val="ru-RU"/>
        </w:rPr>
        <w:t>6</w:t>
      </w:r>
      <w:r w:rsidR="00C2390D" w:rsidRPr="00261B1F">
        <w:rPr>
          <w:rFonts w:ascii="Times New Roman" w:hAnsi="Times New Roman"/>
          <w:b/>
          <w:iCs/>
          <w:sz w:val="24"/>
          <w:szCs w:val="24"/>
          <w:lang w:val="ru-RU"/>
        </w:rPr>
        <w:t>»</w:t>
      </w:r>
      <w:r w:rsidR="00261B1F" w:rsidRPr="00261B1F">
        <w:rPr>
          <w:rFonts w:ascii="Times New Roman" w:hAnsi="Times New Roman"/>
          <w:b/>
          <w:iCs/>
          <w:sz w:val="24"/>
          <w:szCs w:val="24"/>
          <w:lang w:val="ru-RU"/>
        </w:rPr>
        <w:t xml:space="preserve"> </w:t>
      </w:r>
      <w:proofErr w:type="spellStart"/>
      <w:r w:rsidR="00261B1F" w:rsidRPr="00261B1F">
        <w:rPr>
          <w:rFonts w:ascii="Times New Roman" w:hAnsi="Times New Roman"/>
          <w:b/>
          <w:iCs/>
          <w:sz w:val="24"/>
          <w:szCs w:val="24"/>
          <w:lang w:val="ru-RU"/>
        </w:rPr>
        <w:t>серпня</w:t>
      </w:r>
      <w:proofErr w:type="spellEnd"/>
      <w:r w:rsidR="008834EB" w:rsidRPr="00261B1F">
        <w:rPr>
          <w:rFonts w:ascii="Times New Roman" w:hAnsi="Times New Roman"/>
          <w:b/>
          <w:iCs/>
          <w:sz w:val="24"/>
          <w:szCs w:val="24"/>
          <w:lang w:val="ru-RU"/>
        </w:rPr>
        <w:t xml:space="preserve"> </w:t>
      </w:r>
      <w:r w:rsidR="00C2390D" w:rsidRPr="00261B1F">
        <w:rPr>
          <w:rFonts w:ascii="Times New Roman" w:hAnsi="Times New Roman"/>
          <w:b/>
          <w:iCs/>
          <w:sz w:val="24"/>
          <w:szCs w:val="24"/>
          <w:lang w:val="ru-RU"/>
        </w:rPr>
        <w:t>2021 року</w:t>
      </w:r>
      <w:r w:rsidR="00C2390D" w:rsidRPr="00F62A05">
        <w:rPr>
          <w:rFonts w:ascii="Times New Roman" w:hAnsi="Times New Roman"/>
          <w:bCs/>
          <w:iCs/>
          <w:sz w:val="24"/>
          <w:szCs w:val="24"/>
          <w:lang w:val="ru-RU"/>
        </w:rPr>
        <w:t xml:space="preserve">», а </w:t>
      </w:r>
      <w:proofErr w:type="spellStart"/>
      <w:r w:rsidR="00C2390D" w:rsidRPr="00F62A05">
        <w:rPr>
          <w:rFonts w:ascii="Times New Roman" w:hAnsi="Times New Roman"/>
          <w:bCs/>
          <w:iCs/>
          <w:sz w:val="24"/>
          <w:szCs w:val="24"/>
          <w:lang w:val="ru-RU"/>
        </w:rPr>
        <w:t>також</w:t>
      </w:r>
      <w:proofErr w:type="spellEnd"/>
      <w:r w:rsidR="00C2390D" w:rsidRPr="00F62A05">
        <w:rPr>
          <w:rFonts w:ascii="Times New Roman" w:hAnsi="Times New Roman"/>
          <w:bCs/>
          <w:iCs/>
          <w:sz w:val="24"/>
          <w:szCs w:val="24"/>
          <w:lang w:val="ru-RU"/>
        </w:rPr>
        <w:t xml:space="preserve"> код ЄДРПОУ, адресу та </w:t>
      </w:r>
      <w:proofErr w:type="spellStart"/>
      <w:r w:rsidR="00C2390D" w:rsidRPr="00F62A05">
        <w:rPr>
          <w:rFonts w:ascii="Times New Roman" w:hAnsi="Times New Roman"/>
          <w:bCs/>
          <w:iCs/>
          <w:sz w:val="24"/>
          <w:szCs w:val="24"/>
          <w:lang w:val="ru-RU"/>
        </w:rPr>
        <w:t>назву</w:t>
      </w:r>
      <w:proofErr w:type="spellEnd"/>
      <w:r w:rsidR="00C2390D" w:rsidRPr="00F62A05">
        <w:rPr>
          <w:rFonts w:ascii="Times New Roman" w:hAnsi="Times New Roman"/>
          <w:bCs/>
          <w:iCs/>
          <w:sz w:val="24"/>
          <w:szCs w:val="24"/>
          <w:lang w:val="ru-RU"/>
        </w:rPr>
        <w:t xml:space="preserve"> </w:t>
      </w:r>
      <w:proofErr w:type="spellStart"/>
      <w:r w:rsidR="00C2390D" w:rsidRPr="00F62A05">
        <w:rPr>
          <w:rFonts w:ascii="Times New Roman" w:hAnsi="Times New Roman"/>
          <w:bCs/>
          <w:iCs/>
          <w:sz w:val="24"/>
          <w:szCs w:val="24"/>
          <w:lang w:val="ru-RU"/>
        </w:rPr>
        <w:t>учасника</w:t>
      </w:r>
      <w:proofErr w:type="spellEnd"/>
      <w:r w:rsidR="00C2390D" w:rsidRPr="00F62A05">
        <w:rPr>
          <w:rFonts w:ascii="Times New Roman" w:hAnsi="Times New Roman"/>
          <w:bCs/>
          <w:iCs/>
          <w:sz w:val="24"/>
          <w:szCs w:val="24"/>
          <w:lang w:val="ru-RU"/>
        </w:rPr>
        <w:t>»</w:t>
      </w:r>
      <w:r w:rsidRPr="00F62A05">
        <w:rPr>
          <w:rFonts w:ascii="Times New Roman" w:hAnsi="Times New Roman"/>
          <w:sz w:val="24"/>
          <w:szCs w:val="24"/>
          <w:lang w:val="uk-UA" w:eastAsia="ru-RU"/>
        </w:rPr>
        <w:t>.</w:t>
      </w:r>
    </w:p>
    <w:p w14:paraId="2AB44A66" w14:textId="1C0BBCB9"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F62A05">
        <w:rPr>
          <w:rFonts w:ascii="Times New Roman" w:hAnsi="Times New Roman"/>
          <w:sz w:val="24"/>
          <w:szCs w:val="24"/>
          <w:lang w:val="uk-UA"/>
        </w:rPr>
        <w:t>Тендерна пропозиція має бути отримана Замовником у конверт</w:t>
      </w:r>
      <w:r w:rsidR="00FD1DA1" w:rsidRPr="00F62A05">
        <w:rPr>
          <w:rFonts w:ascii="Times New Roman" w:hAnsi="Times New Roman"/>
          <w:sz w:val="24"/>
          <w:szCs w:val="24"/>
          <w:lang w:val="uk-UA"/>
        </w:rPr>
        <w:t>і</w:t>
      </w:r>
      <w:r w:rsidRPr="00F62A05">
        <w:rPr>
          <w:rFonts w:ascii="Times New Roman" w:hAnsi="Times New Roman"/>
          <w:sz w:val="24"/>
          <w:szCs w:val="24"/>
          <w:lang w:val="uk-UA"/>
        </w:rPr>
        <w:t xml:space="preserve"> форматом А4, як</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на лініях склеювання ма</w:t>
      </w:r>
      <w:r w:rsidR="00FD1DA1" w:rsidRPr="00F62A05">
        <w:rPr>
          <w:rFonts w:ascii="Times New Roman" w:hAnsi="Times New Roman"/>
          <w:sz w:val="24"/>
          <w:szCs w:val="24"/>
          <w:lang w:val="uk-UA"/>
        </w:rPr>
        <w:t>є</w:t>
      </w:r>
      <w:r w:rsidRPr="00F62A05">
        <w:rPr>
          <w:rFonts w:ascii="Times New Roman" w:hAnsi="Times New Roman"/>
          <w:sz w:val="24"/>
          <w:szCs w:val="24"/>
          <w:lang w:val="uk-UA"/>
        </w:rPr>
        <w:t xml:space="preserve"> бути промаркован</w:t>
      </w:r>
      <w:r w:rsidR="00FD1DA1" w:rsidRPr="00F62A05">
        <w:rPr>
          <w:rFonts w:ascii="Times New Roman" w:hAnsi="Times New Roman"/>
          <w:sz w:val="24"/>
          <w:szCs w:val="24"/>
          <w:lang w:val="uk-UA"/>
        </w:rPr>
        <w:t>ий</w:t>
      </w:r>
      <w:r w:rsidRPr="00F62A05">
        <w:rPr>
          <w:rFonts w:ascii="Times New Roman" w:hAnsi="Times New Roman"/>
          <w:sz w:val="24"/>
          <w:szCs w:val="24"/>
          <w:lang w:val="uk-UA"/>
        </w:rPr>
        <w:t xml:space="preserve"> печаткою учасника у декількох місцях аби</w:t>
      </w:r>
      <w:r w:rsidRPr="00B64115">
        <w:rPr>
          <w:rFonts w:ascii="Times New Roman" w:hAnsi="Times New Roman"/>
          <w:sz w:val="24"/>
          <w:szCs w:val="24"/>
          <w:lang w:val="uk-UA"/>
        </w:rPr>
        <w:t xml:space="preserve">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2CFE4CDA" w:rsidR="003B52DF" w:rsidRPr="00F62A05" w:rsidRDefault="003B52DF" w:rsidP="00B65085">
      <w:pPr>
        <w:pStyle w:val="a3"/>
        <w:numPr>
          <w:ilvl w:val="0"/>
          <w:numId w:val="2"/>
        </w:numPr>
        <w:tabs>
          <w:tab w:val="left" w:pos="993"/>
          <w:tab w:val="left" w:pos="1134"/>
        </w:tabs>
        <w:ind w:left="0" w:firstLine="709"/>
        <w:jc w:val="both"/>
        <w:rPr>
          <w:rFonts w:ascii="Times New Roman" w:hAnsi="Times New Roman"/>
          <w:b/>
          <w:sz w:val="24"/>
          <w:szCs w:val="24"/>
          <w:u w:val="single"/>
          <w:lang w:val="uk-UA"/>
        </w:rPr>
      </w:pPr>
      <w:r w:rsidRPr="00F62A05">
        <w:rPr>
          <w:rFonts w:ascii="Times New Roman" w:hAnsi="Times New Roman"/>
          <w:b/>
          <w:sz w:val="24"/>
          <w:szCs w:val="24"/>
          <w:u w:val="single"/>
          <w:lang w:val="uk-UA"/>
        </w:rPr>
        <w:t>Документи подані в конверт</w:t>
      </w:r>
      <w:r w:rsidR="00FD1DA1" w:rsidRPr="00F62A05">
        <w:rPr>
          <w:rFonts w:ascii="Times New Roman" w:hAnsi="Times New Roman"/>
          <w:b/>
          <w:sz w:val="24"/>
          <w:szCs w:val="24"/>
          <w:u w:val="single"/>
          <w:lang w:val="uk-UA"/>
        </w:rPr>
        <w:t>і,</w:t>
      </w:r>
      <w:r w:rsidRPr="00F62A05">
        <w:rPr>
          <w:rFonts w:ascii="Times New Roman" w:hAnsi="Times New Roman"/>
          <w:b/>
          <w:sz w:val="24"/>
          <w:szCs w:val="24"/>
          <w:u w:val="single"/>
          <w:lang w:val="uk-UA"/>
        </w:rPr>
        <w:t xml:space="preserve"> повинні бути прошиті та пронумеровані.</w:t>
      </w:r>
    </w:p>
    <w:p w14:paraId="756507BF"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20FD6E85"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sz w:val="24"/>
          <w:szCs w:val="24"/>
          <w:lang w:val="uk-UA"/>
        </w:rPr>
      </w:pPr>
      <w:r w:rsidRPr="00B64115">
        <w:rPr>
          <w:rFonts w:ascii="Times New Roman" w:hAnsi="Times New Roman"/>
          <w:sz w:val="24"/>
          <w:szCs w:val="24"/>
          <w:lang w:val="uk-UA" w:eastAsia="ru-RU"/>
        </w:rPr>
        <w:t xml:space="preserve">Ціни в тендерній пропозиції мають бути вказані у гривнях, </w:t>
      </w:r>
      <w:r w:rsidRPr="00B64115">
        <w:rPr>
          <w:rFonts w:ascii="Times New Roman" w:hAnsi="Times New Roman"/>
          <w:sz w:val="24"/>
          <w:szCs w:val="24"/>
          <w:lang w:val="uk-UA"/>
        </w:rPr>
        <w:t>без податку на додану вартість, оскільки поставка товар</w:t>
      </w:r>
      <w:r w:rsidR="00BD3EAB">
        <w:rPr>
          <w:rFonts w:ascii="Times New Roman" w:hAnsi="Times New Roman"/>
          <w:sz w:val="24"/>
          <w:szCs w:val="24"/>
          <w:lang w:val="uk-UA"/>
        </w:rPr>
        <w:t>у</w:t>
      </w:r>
      <w:r w:rsidRPr="00B64115">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B64115">
        <w:rPr>
          <w:rFonts w:ascii="Times New Roman" w:hAnsi="Times New Roman"/>
          <w:sz w:val="24"/>
          <w:szCs w:val="24"/>
          <w:lang w:val="uk-UA"/>
        </w:rPr>
        <w:t>субгрантів</w:t>
      </w:r>
      <w:proofErr w:type="spellEnd"/>
      <w:r w:rsidRPr="00B64115">
        <w:rPr>
          <w:rFonts w:ascii="Times New Roman" w:hAnsi="Times New Roman"/>
          <w:sz w:val="24"/>
          <w:szCs w:val="24"/>
          <w:lang w:val="uk-UA"/>
        </w:rPr>
        <w:t>) Глобального фонду для боротьби із СНІДом, туберкульозом та малярією в Україні»</w:t>
      </w:r>
      <w:r w:rsidR="00E16E8B">
        <w:rPr>
          <w:rFonts w:ascii="Times New Roman" w:hAnsi="Times New Roman"/>
          <w:sz w:val="24"/>
          <w:szCs w:val="24"/>
          <w:lang w:val="uk-UA"/>
        </w:rPr>
        <w:t>.</w:t>
      </w:r>
    </w:p>
    <w:p w14:paraId="53291802" w14:textId="77777777" w:rsidR="00FD1DA1" w:rsidRPr="00FD1DA1" w:rsidRDefault="00FD1DA1" w:rsidP="00FD1DA1">
      <w:pPr>
        <w:pStyle w:val="a3"/>
        <w:numPr>
          <w:ilvl w:val="0"/>
          <w:numId w:val="2"/>
        </w:numPr>
        <w:tabs>
          <w:tab w:val="left" w:pos="993"/>
        </w:tabs>
        <w:ind w:left="0" w:firstLine="709"/>
        <w:jc w:val="both"/>
        <w:rPr>
          <w:rFonts w:ascii="Times New Roman" w:hAnsi="Times New Roman"/>
          <w:color w:val="000000"/>
          <w:sz w:val="24"/>
          <w:szCs w:val="24"/>
          <w:lang w:val="uk-UA"/>
        </w:rPr>
      </w:pPr>
      <w:r w:rsidRPr="00FD1DA1">
        <w:rPr>
          <w:rFonts w:ascii="Times New Roman" w:hAnsi="Times New Roman"/>
          <w:color w:val="000000"/>
          <w:sz w:val="24"/>
          <w:szCs w:val="24"/>
          <w:lang w:val="uk-UA"/>
        </w:rPr>
        <w:t>До участі у оцінці тендерних пропозицій Комітетом із закупівлі допускаються тендерні пропозиції, які повністю відповідають умовам цього Оголошення.</w:t>
      </w:r>
    </w:p>
    <w:p w14:paraId="352E286E" w14:textId="1239A446" w:rsidR="003B52DF" w:rsidRPr="00B64115" w:rsidRDefault="00FD1DA1" w:rsidP="00B65085">
      <w:pPr>
        <w:pStyle w:val="a3"/>
        <w:numPr>
          <w:ilvl w:val="0"/>
          <w:numId w:val="2"/>
        </w:numPr>
        <w:tabs>
          <w:tab w:val="left" w:pos="993"/>
          <w:tab w:val="left" w:pos="1134"/>
        </w:tabs>
        <w:ind w:left="0" w:firstLine="709"/>
        <w:jc w:val="both"/>
        <w:rPr>
          <w:rFonts w:ascii="Times New Roman" w:hAnsi="Times New Roman"/>
          <w:b/>
          <w:sz w:val="24"/>
          <w:szCs w:val="24"/>
          <w:lang w:val="uk-UA"/>
        </w:rPr>
      </w:pPr>
      <w:r>
        <w:rPr>
          <w:rFonts w:ascii="Times New Roman" w:hAnsi="Times New Roman"/>
          <w:sz w:val="24"/>
          <w:szCs w:val="24"/>
          <w:lang w:val="uk-UA" w:eastAsia="ru-RU"/>
        </w:rPr>
        <w:t>Учас</w:t>
      </w:r>
      <w:r w:rsidR="003B52DF" w:rsidRPr="00B64115">
        <w:rPr>
          <w:rFonts w:ascii="Times New Roman" w:hAnsi="Times New Roman"/>
          <w:sz w:val="24"/>
          <w:szCs w:val="24"/>
          <w:lang w:val="uk-UA" w:eastAsia="ru-RU"/>
        </w:rPr>
        <w:t>ник зобов’язаний дотримуватись вимог Кодексу поведінки постачальників,</w:t>
      </w:r>
      <w:r w:rsidR="003B52DF" w:rsidRPr="00B64115">
        <w:rPr>
          <w:rFonts w:ascii="Times New Roman" w:hAnsi="Times New Roman"/>
          <w:sz w:val="24"/>
          <w:szCs w:val="24"/>
          <w:lang w:val="uk-UA"/>
        </w:rPr>
        <w:t xml:space="preserve"> з текстом якого можна ознайомитись за посиланням</w:t>
      </w:r>
      <w:r w:rsidR="003B52DF" w:rsidRPr="00B64115">
        <w:rPr>
          <w:rFonts w:ascii="Times New Roman" w:hAnsi="Times New Roman"/>
          <w:color w:val="000000"/>
          <w:sz w:val="24"/>
          <w:szCs w:val="24"/>
          <w:lang w:val="uk-UA" w:eastAsia="ru-RU"/>
        </w:rPr>
        <w:t xml:space="preserve"> </w:t>
      </w:r>
      <w:r w:rsidR="002220FE" w:rsidRPr="00B64115">
        <w:rPr>
          <w:rFonts w:ascii="Times New Roman" w:hAnsi="Times New Roman"/>
          <w:sz w:val="24"/>
          <w:szCs w:val="24"/>
          <w:lang w:val="uk-UA"/>
        </w:rPr>
        <w:t xml:space="preserve">в </w:t>
      </w:r>
      <w:r w:rsidR="003B52DF" w:rsidRPr="00B64115">
        <w:rPr>
          <w:rFonts w:ascii="Times New Roman" w:hAnsi="Times New Roman"/>
          <w:sz w:val="24"/>
          <w:szCs w:val="24"/>
          <w:lang w:val="uk-UA"/>
        </w:rPr>
        <w:t xml:space="preserve">Додатку № </w:t>
      </w:r>
      <w:r w:rsidR="00E826A5" w:rsidRPr="00B64115">
        <w:rPr>
          <w:rFonts w:ascii="Times New Roman" w:hAnsi="Times New Roman"/>
          <w:sz w:val="24"/>
          <w:szCs w:val="24"/>
          <w:lang w:val="uk-UA"/>
        </w:rPr>
        <w:t>5</w:t>
      </w:r>
      <w:r w:rsidR="003B52DF" w:rsidRPr="00B64115">
        <w:rPr>
          <w:rFonts w:ascii="Times New Roman" w:hAnsi="Times New Roman"/>
          <w:b/>
          <w:sz w:val="24"/>
          <w:szCs w:val="24"/>
          <w:lang w:val="uk-UA"/>
        </w:rPr>
        <w:t>.</w:t>
      </w:r>
    </w:p>
    <w:p w14:paraId="46D1C1A0"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Замовник має право відмінити тендер.</w:t>
      </w:r>
    </w:p>
    <w:p w14:paraId="450F3FE7" w14:textId="77777777" w:rsidR="00DA1B68" w:rsidRPr="00DA1B68" w:rsidRDefault="003B52DF" w:rsidP="00DA1B68">
      <w:pPr>
        <w:pStyle w:val="a3"/>
        <w:numPr>
          <w:ilvl w:val="0"/>
          <w:numId w:val="2"/>
        </w:numPr>
        <w:tabs>
          <w:tab w:val="left" w:pos="993"/>
          <w:tab w:val="left" w:pos="1134"/>
        </w:tabs>
        <w:ind w:left="0" w:firstLine="709"/>
        <w:jc w:val="both"/>
        <w:rPr>
          <w:rFonts w:ascii="Times New Roman" w:hAnsi="Times New Roman"/>
          <w:sz w:val="24"/>
          <w:szCs w:val="24"/>
          <w:u w:val="single"/>
          <w:lang w:val="uk-UA"/>
        </w:rPr>
      </w:pPr>
      <w:r w:rsidRPr="00B64115">
        <w:rPr>
          <w:rFonts w:ascii="Times New Roman" w:hAnsi="Times New Roman"/>
          <w:sz w:val="24"/>
          <w:szCs w:val="24"/>
          <w:lang w:val="uk-UA"/>
        </w:rPr>
        <w:t xml:space="preserve">До участі у процедурі розкриття </w:t>
      </w:r>
      <w:r w:rsidR="00DA1B68" w:rsidRPr="00DA1B68">
        <w:rPr>
          <w:rFonts w:ascii="Times New Roman" w:hAnsi="Times New Roman"/>
          <w:sz w:val="24"/>
          <w:szCs w:val="24"/>
          <w:lang w:val="uk-UA"/>
        </w:rPr>
        <w:t xml:space="preserve">конвертів з комерційними пропозиціями запрошуються всі учасники, що подали свої пропозиції, або їх уповноважені представники. </w:t>
      </w:r>
    </w:p>
    <w:p w14:paraId="7DCE6B30" w14:textId="660FDF53"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Замовник </w:t>
      </w:r>
      <w:r w:rsidRPr="00B6411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eastAsia="ru-RU"/>
        </w:rPr>
        <w:lastRenderedPageBreak/>
        <w:t>Замовник не несе відповідальності за роботу поштової або кур’єрської служби з доставки документації.</w:t>
      </w:r>
    </w:p>
    <w:p w14:paraId="6FB75E73" w14:textId="77777777" w:rsidR="003B52DF" w:rsidRPr="00B64115"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64115">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B64115">
        <w:rPr>
          <w:rFonts w:ascii="Times New Roman" w:hAnsi="Times New Roman"/>
          <w:sz w:val="24"/>
          <w:szCs w:val="24"/>
          <w:lang w:val="uk-UA"/>
        </w:rPr>
        <w:t>правомірно</w:t>
      </w:r>
      <w:proofErr w:type="spellEnd"/>
      <w:r w:rsidRPr="00B64115">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64115" w:rsidRDefault="003B52DF" w:rsidP="003B52DF">
      <w:pPr>
        <w:pStyle w:val="a3"/>
        <w:ind w:left="0" w:firstLine="709"/>
        <w:jc w:val="both"/>
        <w:rPr>
          <w:rFonts w:ascii="Times New Roman" w:hAnsi="Times New Roman"/>
          <w:b/>
          <w:bCs/>
          <w:sz w:val="24"/>
          <w:szCs w:val="24"/>
          <w:lang w:val="uk-UA"/>
        </w:rPr>
      </w:pPr>
      <w:r w:rsidRPr="00B64115">
        <w:rPr>
          <w:rFonts w:ascii="Times New Roman" w:hAnsi="Times New Roman"/>
          <w:b/>
          <w:bCs/>
          <w:sz w:val="24"/>
          <w:szCs w:val="24"/>
          <w:lang w:val="uk-UA"/>
        </w:rPr>
        <w:t xml:space="preserve">Зверніть, будь ласка, увагу на наступне: </w:t>
      </w:r>
    </w:p>
    <w:p w14:paraId="26AE6137" w14:textId="77777777" w:rsidR="003B52DF" w:rsidRPr="00B64115"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B6411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B7C93DB"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0B2206DC"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6955284A"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64115"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703D3357" w14:textId="77777777" w:rsidR="00DA1B68" w:rsidRDefault="003B52DF" w:rsidP="003B52DF">
      <w:pPr>
        <w:pStyle w:val="a3"/>
        <w:ind w:left="0" w:firstLine="709"/>
        <w:jc w:val="both"/>
        <w:rPr>
          <w:rFonts w:ascii="Times New Roman" w:hAnsi="Times New Roman"/>
          <w:i/>
          <w:iCs/>
          <w:sz w:val="24"/>
          <w:szCs w:val="24"/>
          <w:lang w:val="uk-UA"/>
        </w:rPr>
      </w:pPr>
      <w:r w:rsidRPr="00B64115">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B64115">
        <w:rPr>
          <w:rFonts w:ascii="Times New Roman" w:hAnsi="Times New Roman"/>
          <w:i/>
          <w:iCs/>
          <w:sz w:val="24"/>
          <w:szCs w:val="24"/>
          <w:lang w:val="uk-UA"/>
        </w:rPr>
        <w:t>а</w:t>
      </w:r>
      <w:r w:rsidRPr="00B64115">
        <w:rPr>
          <w:rFonts w:ascii="Times New Roman" w:hAnsi="Times New Roman"/>
          <w:i/>
          <w:iCs/>
          <w:sz w:val="24"/>
          <w:szCs w:val="24"/>
          <w:lang w:val="uk-UA"/>
        </w:rPr>
        <w:t xml:space="preserve">є. </w:t>
      </w:r>
    </w:p>
    <w:p w14:paraId="65971D3D" w14:textId="09F75324" w:rsidR="003B52DF" w:rsidRPr="00B64115" w:rsidRDefault="003B52DF" w:rsidP="003B52DF">
      <w:pPr>
        <w:pStyle w:val="a3"/>
        <w:ind w:left="0" w:firstLine="709"/>
        <w:jc w:val="both"/>
        <w:rPr>
          <w:rFonts w:ascii="Times New Roman" w:hAnsi="Times New Roman"/>
          <w:b/>
          <w:sz w:val="24"/>
          <w:szCs w:val="24"/>
          <w:lang w:val="uk-UA"/>
        </w:rPr>
      </w:pPr>
      <w:r w:rsidRPr="00B64115">
        <w:rPr>
          <w:rFonts w:ascii="Times New Roman" w:hAnsi="Times New Roman"/>
          <w:b/>
          <w:sz w:val="24"/>
          <w:szCs w:val="24"/>
          <w:lang w:val="uk-UA"/>
        </w:rPr>
        <w:t>Дякуємо за співпрацю!</w:t>
      </w:r>
    </w:p>
    <w:p w14:paraId="332F7805" w14:textId="77777777" w:rsidR="00ED4CAA" w:rsidRDefault="00ED4CAA" w:rsidP="008C5885">
      <w:pPr>
        <w:spacing w:after="0" w:line="240" w:lineRule="auto"/>
        <w:ind w:left="5812"/>
        <w:jc w:val="right"/>
        <w:rPr>
          <w:rFonts w:ascii="Times New Roman" w:hAnsi="Times New Roman"/>
          <w:b/>
          <w:bCs/>
          <w:sz w:val="24"/>
          <w:szCs w:val="24"/>
        </w:rPr>
      </w:pPr>
    </w:p>
    <w:p w14:paraId="344892A2" w14:textId="77777777" w:rsidR="00ED4CAA" w:rsidRDefault="00ED4CAA" w:rsidP="008C5885">
      <w:pPr>
        <w:spacing w:after="0" w:line="240" w:lineRule="auto"/>
        <w:ind w:left="5812"/>
        <w:jc w:val="right"/>
        <w:rPr>
          <w:rFonts w:ascii="Times New Roman" w:hAnsi="Times New Roman"/>
          <w:b/>
          <w:bCs/>
          <w:sz w:val="24"/>
          <w:szCs w:val="24"/>
        </w:rPr>
      </w:pPr>
    </w:p>
    <w:p w14:paraId="054326DA" w14:textId="77777777" w:rsidR="00ED4CAA" w:rsidRDefault="00ED4CAA" w:rsidP="008C5885">
      <w:pPr>
        <w:spacing w:after="0" w:line="240" w:lineRule="auto"/>
        <w:ind w:left="5812"/>
        <w:jc w:val="right"/>
        <w:rPr>
          <w:rFonts w:ascii="Times New Roman" w:hAnsi="Times New Roman"/>
          <w:b/>
          <w:bCs/>
          <w:sz w:val="24"/>
          <w:szCs w:val="24"/>
        </w:rPr>
      </w:pPr>
    </w:p>
    <w:p w14:paraId="46E0A2B2" w14:textId="77777777" w:rsidR="00ED4CAA" w:rsidRDefault="00ED4CAA" w:rsidP="008C5885">
      <w:pPr>
        <w:spacing w:after="0" w:line="240" w:lineRule="auto"/>
        <w:ind w:left="5812"/>
        <w:jc w:val="right"/>
        <w:rPr>
          <w:rFonts w:ascii="Times New Roman" w:hAnsi="Times New Roman"/>
          <w:b/>
          <w:bCs/>
          <w:sz w:val="24"/>
          <w:szCs w:val="24"/>
        </w:rPr>
      </w:pPr>
    </w:p>
    <w:p w14:paraId="3527A634" w14:textId="77777777" w:rsidR="00ED4CAA" w:rsidRDefault="00ED4CAA" w:rsidP="008C5885">
      <w:pPr>
        <w:spacing w:after="0" w:line="240" w:lineRule="auto"/>
        <w:ind w:left="5812"/>
        <w:jc w:val="right"/>
        <w:rPr>
          <w:rFonts w:ascii="Times New Roman" w:hAnsi="Times New Roman"/>
          <w:b/>
          <w:bCs/>
          <w:sz w:val="24"/>
          <w:szCs w:val="24"/>
        </w:rPr>
      </w:pPr>
    </w:p>
    <w:p w14:paraId="5E7338CF" w14:textId="77777777" w:rsidR="00ED4CAA" w:rsidRDefault="00ED4CAA" w:rsidP="008C5885">
      <w:pPr>
        <w:spacing w:after="0" w:line="240" w:lineRule="auto"/>
        <w:ind w:left="5812"/>
        <w:jc w:val="right"/>
        <w:rPr>
          <w:rFonts w:ascii="Times New Roman" w:hAnsi="Times New Roman"/>
          <w:b/>
          <w:bCs/>
          <w:sz w:val="24"/>
          <w:szCs w:val="24"/>
        </w:rPr>
      </w:pPr>
    </w:p>
    <w:p w14:paraId="01D55F0B" w14:textId="77777777" w:rsidR="00ED4CAA" w:rsidRDefault="00ED4CAA" w:rsidP="008C5885">
      <w:pPr>
        <w:spacing w:after="0" w:line="240" w:lineRule="auto"/>
        <w:ind w:left="5812"/>
        <w:jc w:val="right"/>
        <w:rPr>
          <w:rFonts w:ascii="Times New Roman" w:hAnsi="Times New Roman"/>
          <w:b/>
          <w:bCs/>
          <w:sz w:val="24"/>
          <w:szCs w:val="24"/>
        </w:rPr>
      </w:pPr>
    </w:p>
    <w:p w14:paraId="2FF023BD" w14:textId="77777777" w:rsidR="008D6805" w:rsidRDefault="008D6805" w:rsidP="008C5885">
      <w:pPr>
        <w:spacing w:after="0" w:line="240" w:lineRule="auto"/>
        <w:ind w:left="5812"/>
        <w:jc w:val="right"/>
        <w:rPr>
          <w:rFonts w:ascii="Times New Roman" w:hAnsi="Times New Roman"/>
          <w:b/>
          <w:bCs/>
          <w:sz w:val="24"/>
          <w:szCs w:val="24"/>
        </w:rPr>
      </w:pPr>
    </w:p>
    <w:p w14:paraId="1D39771E" w14:textId="77777777" w:rsidR="008D6805" w:rsidRDefault="008D6805" w:rsidP="008C5885">
      <w:pPr>
        <w:spacing w:after="0" w:line="240" w:lineRule="auto"/>
        <w:ind w:left="5812"/>
        <w:jc w:val="right"/>
        <w:rPr>
          <w:rFonts w:ascii="Times New Roman" w:hAnsi="Times New Roman"/>
          <w:b/>
          <w:bCs/>
          <w:sz w:val="24"/>
          <w:szCs w:val="24"/>
        </w:rPr>
      </w:pPr>
    </w:p>
    <w:p w14:paraId="28BF4B05" w14:textId="77777777" w:rsidR="008D6805" w:rsidRDefault="008D6805" w:rsidP="008C5885">
      <w:pPr>
        <w:spacing w:after="0" w:line="240" w:lineRule="auto"/>
        <w:ind w:left="5812"/>
        <w:jc w:val="right"/>
        <w:rPr>
          <w:rFonts w:ascii="Times New Roman" w:hAnsi="Times New Roman"/>
          <w:b/>
          <w:bCs/>
          <w:sz w:val="24"/>
          <w:szCs w:val="24"/>
        </w:rPr>
      </w:pPr>
    </w:p>
    <w:p w14:paraId="289EC671" w14:textId="77777777" w:rsidR="00DA1B68" w:rsidRDefault="00DA1B68" w:rsidP="008C5885">
      <w:pPr>
        <w:spacing w:after="0" w:line="240" w:lineRule="auto"/>
        <w:ind w:left="5812"/>
        <w:jc w:val="right"/>
        <w:rPr>
          <w:rFonts w:ascii="Times New Roman" w:hAnsi="Times New Roman"/>
          <w:b/>
          <w:bCs/>
          <w:sz w:val="24"/>
          <w:szCs w:val="24"/>
        </w:rPr>
      </w:pPr>
    </w:p>
    <w:p w14:paraId="37C197EA" w14:textId="77777777" w:rsidR="00DA1B68" w:rsidRDefault="00DA1B68" w:rsidP="008C5885">
      <w:pPr>
        <w:spacing w:after="0" w:line="240" w:lineRule="auto"/>
        <w:ind w:left="5812"/>
        <w:jc w:val="right"/>
        <w:rPr>
          <w:rFonts w:ascii="Times New Roman" w:hAnsi="Times New Roman"/>
          <w:b/>
          <w:bCs/>
          <w:sz w:val="24"/>
          <w:szCs w:val="24"/>
        </w:rPr>
      </w:pPr>
    </w:p>
    <w:p w14:paraId="73E5F1D9" w14:textId="77777777" w:rsidR="00DA1B68" w:rsidRDefault="00DA1B68" w:rsidP="008C5885">
      <w:pPr>
        <w:spacing w:after="0" w:line="240" w:lineRule="auto"/>
        <w:ind w:left="5812"/>
        <w:jc w:val="right"/>
        <w:rPr>
          <w:rFonts w:ascii="Times New Roman" w:hAnsi="Times New Roman"/>
          <w:b/>
          <w:bCs/>
          <w:sz w:val="24"/>
          <w:szCs w:val="24"/>
        </w:rPr>
      </w:pPr>
    </w:p>
    <w:p w14:paraId="4B6590B1" w14:textId="77777777" w:rsidR="00DA1B68" w:rsidRDefault="00DA1B68" w:rsidP="008C5885">
      <w:pPr>
        <w:spacing w:after="0" w:line="240" w:lineRule="auto"/>
        <w:ind w:left="5812"/>
        <w:jc w:val="right"/>
        <w:rPr>
          <w:rFonts w:ascii="Times New Roman" w:hAnsi="Times New Roman"/>
          <w:b/>
          <w:bCs/>
          <w:sz w:val="24"/>
          <w:szCs w:val="24"/>
        </w:rPr>
      </w:pPr>
    </w:p>
    <w:p w14:paraId="6F96FC46" w14:textId="77777777" w:rsidR="00DA1B68" w:rsidRDefault="00DA1B68" w:rsidP="008C5885">
      <w:pPr>
        <w:spacing w:after="0" w:line="240" w:lineRule="auto"/>
        <w:ind w:left="5812"/>
        <w:jc w:val="right"/>
        <w:rPr>
          <w:rFonts w:ascii="Times New Roman" w:hAnsi="Times New Roman"/>
          <w:b/>
          <w:bCs/>
          <w:sz w:val="24"/>
          <w:szCs w:val="24"/>
        </w:rPr>
      </w:pPr>
    </w:p>
    <w:p w14:paraId="04BA2CE2" w14:textId="77777777" w:rsidR="00DA1B68" w:rsidRDefault="00DA1B68" w:rsidP="008C5885">
      <w:pPr>
        <w:spacing w:after="0" w:line="240" w:lineRule="auto"/>
        <w:ind w:left="5812"/>
        <w:jc w:val="right"/>
        <w:rPr>
          <w:rFonts w:ascii="Times New Roman" w:hAnsi="Times New Roman"/>
          <w:b/>
          <w:bCs/>
          <w:sz w:val="24"/>
          <w:szCs w:val="24"/>
        </w:rPr>
      </w:pPr>
    </w:p>
    <w:p w14:paraId="5EB57589" w14:textId="77777777" w:rsidR="00DA1B68" w:rsidRDefault="00DA1B68" w:rsidP="008C5885">
      <w:pPr>
        <w:spacing w:after="0" w:line="240" w:lineRule="auto"/>
        <w:ind w:left="5812"/>
        <w:jc w:val="right"/>
        <w:rPr>
          <w:rFonts w:ascii="Times New Roman" w:hAnsi="Times New Roman"/>
          <w:b/>
          <w:bCs/>
          <w:sz w:val="24"/>
          <w:szCs w:val="24"/>
        </w:rPr>
      </w:pPr>
    </w:p>
    <w:p w14:paraId="0A7001BE" w14:textId="77777777" w:rsidR="00DA1B68" w:rsidRDefault="00DA1B68" w:rsidP="008C5885">
      <w:pPr>
        <w:spacing w:after="0" w:line="240" w:lineRule="auto"/>
        <w:ind w:left="5812"/>
        <w:jc w:val="right"/>
        <w:rPr>
          <w:rFonts w:ascii="Times New Roman" w:hAnsi="Times New Roman"/>
          <w:b/>
          <w:bCs/>
          <w:sz w:val="24"/>
          <w:szCs w:val="24"/>
        </w:rPr>
      </w:pPr>
    </w:p>
    <w:p w14:paraId="38533946" w14:textId="77777777" w:rsidR="00DA1B68" w:rsidRDefault="00DA1B68" w:rsidP="008C5885">
      <w:pPr>
        <w:spacing w:after="0" w:line="240" w:lineRule="auto"/>
        <w:ind w:left="5812"/>
        <w:jc w:val="right"/>
        <w:rPr>
          <w:rFonts w:ascii="Times New Roman" w:hAnsi="Times New Roman"/>
          <w:b/>
          <w:bCs/>
          <w:sz w:val="24"/>
          <w:szCs w:val="24"/>
        </w:rPr>
      </w:pPr>
    </w:p>
    <w:p w14:paraId="1B83BDC2" w14:textId="77777777" w:rsidR="00DA1B68" w:rsidRDefault="00DA1B68" w:rsidP="008C5885">
      <w:pPr>
        <w:spacing w:after="0" w:line="240" w:lineRule="auto"/>
        <w:ind w:left="5812"/>
        <w:jc w:val="right"/>
        <w:rPr>
          <w:rFonts w:ascii="Times New Roman" w:hAnsi="Times New Roman"/>
          <w:b/>
          <w:bCs/>
          <w:sz w:val="24"/>
          <w:szCs w:val="24"/>
        </w:rPr>
      </w:pPr>
    </w:p>
    <w:p w14:paraId="0AE6DE9A" w14:textId="49468D8C" w:rsidR="006A5CB8" w:rsidRDefault="006A5CB8">
      <w:pPr>
        <w:spacing w:after="160" w:line="259" w:lineRule="auto"/>
        <w:rPr>
          <w:rFonts w:ascii="Times New Roman" w:hAnsi="Times New Roman"/>
          <w:b/>
          <w:bCs/>
          <w:sz w:val="24"/>
          <w:szCs w:val="24"/>
        </w:rPr>
      </w:pPr>
      <w:r>
        <w:rPr>
          <w:rFonts w:ascii="Times New Roman" w:hAnsi="Times New Roman"/>
          <w:b/>
          <w:bCs/>
          <w:sz w:val="24"/>
          <w:szCs w:val="24"/>
        </w:rPr>
        <w:br w:type="page"/>
      </w:r>
    </w:p>
    <w:p w14:paraId="32B10FB9" w14:textId="77777777" w:rsidR="00F064AA" w:rsidRDefault="00F064AA" w:rsidP="008C5885">
      <w:pPr>
        <w:spacing w:after="0" w:line="240" w:lineRule="auto"/>
        <w:ind w:left="5812"/>
        <w:jc w:val="right"/>
        <w:rPr>
          <w:rFonts w:ascii="Times New Roman" w:hAnsi="Times New Roman"/>
          <w:b/>
          <w:bCs/>
          <w:sz w:val="24"/>
          <w:szCs w:val="24"/>
        </w:rPr>
      </w:pPr>
    </w:p>
    <w:p w14:paraId="67EDAFA1" w14:textId="77777777" w:rsidR="00F064AA" w:rsidRDefault="00F064AA" w:rsidP="008C5885">
      <w:pPr>
        <w:spacing w:after="0" w:line="240" w:lineRule="auto"/>
        <w:ind w:left="5812"/>
        <w:jc w:val="right"/>
        <w:rPr>
          <w:rFonts w:ascii="Times New Roman" w:hAnsi="Times New Roman"/>
          <w:b/>
          <w:bCs/>
          <w:sz w:val="24"/>
          <w:szCs w:val="24"/>
        </w:rPr>
      </w:pPr>
    </w:p>
    <w:p w14:paraId="2EACAE58" w14:textId="55F660D5" w:rsidR="00F75972" w:rsidRPr="00B64115" w:rsidRDefault="00362071" w:rsidP="008C5885">
      <w:pPr>
        <w:spacing w:after="0" w:line="240" w:lineRule="auto"/>
        <w:ind w:left="5812"/>
        <w:jc w:val="right"/>
        <w:rPr>
          <w:rFonts w:ascii="Times New Roman" w:hAnsi="Times New Roman"/>
          <w:b/>
          <w:bCs/>
          <w:sz w:val="24"/>
          <w:szCs w:val="24"/>
        </w:rPr>
      </w:pPr>
      <w:r w:rsidRPr="00B64115">
        <w:rPr>
          <w:rFonts w:ascii="Times New Roman" w:hAnsi="Times New Roman"/>
          <w:b/>
          <w:bCs/>
          <w:sz w:val="24"/>
          <w:szCs w:val="24"/>
        </w:rPr>
        <w:t xml:space="preserve">Додаток № </w:t>
      </w:r>
      <w:r w:rsidR="008C5885" w:rsidRPr="00B64115">
        <w:rPr>
          <w:rFonts w:ascii="Times New Roman" w:hAnsi="Times New Roman"/>
          <w:b/>
          <w:bCs/>
          <w:sz w:val="24"/>
          <w:szCs w:val="24"/>
        </w:rPr>
        <w:t>1</w:t>
      </w:r>
    </w:p>
    <w:p w14:paraId="793EB207" w14:textId="77777777" w:rsidR="00CF7B1A" w:rsidRDefault="00CF7B1A"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47791B32"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64115">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B64115"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B64115" w14:paraId="395D8FD9" w14:textId="77777777" w:rsidTr="00331128">
        <w:tc>
          <w:tcPr>
            <w:tcW w:w="534" w:type="dxa"/>
            <w:shd w:val="clear" w:color="auto" w:fill="D9D9D9" w:themeFill="background1" w:themeFillShade="D9"/>
          </w:tcPr>
          <w:p w14:paraId="2BBB4EF7"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4BD128A1"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з/п</w:t>
            </w:r>
          </w:p>
        </w:tc>
        <w:tc>
          <w:tcPr>
            <w:tcW w:w="4423" w:type="dxa"/>
            <w:shd w:val="clear" w:color="auto" w:fill="D9D9D9" w:themeFill="background1" w:themeFillShade="D9"/>
          </w:tcPr>
          <w:p w14:paraId="32108C9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B64115"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1E51D8" w:rsidRPr="00B64115" w14:paraId="56E654E9" w14:textId="77777777" w:rsidTr="001B29B6">
        <w:trPr>
          <w:trHeight w:val="2171"/>
        </w:trPr>
        <w:tc>
          <w:tcPr>
            <w:tcW w:w="534" w:type="dxa"/>
          </w:tcPr>
          <w:p w14:paraId="55645305" w14:textId="77777777" w:rsidR="001E51D8" w:rsidRPr="00B64115"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B64115">
              <w:rPr>
                <w:rFonts w:ascii="Times New Roman" w:hAnsi="Times New Roman"/>
                <w:b/>
                <w:color w:val="000000"/>
                <w:sz w:val="24"/>
                <w:szCs w:val="24"/>
              </w:rPr>
              <w:t>1.</w:t>
            </w:r>
          </w:p>
        </w:tc>
        <w:tc>
          <w:tcPr>
            <w:tcW w:w="4423" w:type="dxa"/>
          </w:tcPr>
          <w:p w14:paraId="025AE1D0" w14:textId="77777777" w:rsidR="001B29B6" w:rsidRDefault="001B29B6" w:rsidP="001B29B6">
            <w:pPr>
              <w:pStyle w:val="rvps2"/>
              <w:shd w:val="clear" w:color="auto" w:fill="FFFFFF"/>
              <w:tabs>
                <w:tab w:val="left" w:pos="993"/>
              </w:tabs>
              <w:spacing w:before="0" w:beforeAutospacing="0" w:after="0" w:afterAutospacing="0"/>
              <w:rPr>
                <w:color w:val="000000"/>
                <w:lang w:val="uk-UA"/>
              </w:rPr>
            </w:pPr>
            <w:r>
              <w:rPr>
                <w:color w:val="000000"/>
                <w:lang w:val="uk-UA"/>
              </w:rPr>
              <w:t>Наявність працівників відповідної кваліфікації, які мають необхідні знання та досвід.</w:t>
            </w:r>
          </w:p>
          <w:p w14:paraId="04D1C2D5" w14:textId="3ED499BC" w:rsidR="001E51D8" w:rsidRPr="00B64115" w:rsidRDefault="001E51D8" w:rsidP="007E6643">
            <w:pPr>
              <w:pBdr>
                <w:top w:val="nil"/>
                <w:left w:val="nil"/>
                <w:bottom w:val="nil"/>
                <w:right w:val="nil"/>
                <w:between w:val="nil"/>
              </w:pBdr>
              <w:spacing w:after="0" w:line="240" w:lineRule="auto"/>
              <w:rPr>
                <w:rFonts w:ascii="Times New Roman" w:hAnsi="Times New Roman"/>
                <w:b/>
                <w:i/>
                <w:iCs/>
                <w:color w:val="000000"/>
                <w:sz w:val="24"/>
                <w:szCs w:val="24"/>
              </w:rPr>
            </w:pPr>
          </w:p>
        </w:tc>
        <w:tc>
          <w:tcPr>
            <w:tcW w:w="4819" w:type="dxa"/>
          </w:tcPr>
          <w:p w14:paraId="4762FCF1" w14:textId="2C57164C" w:rsidR="001B29B6" w:rsidRDefault="001B29B6" w:rsidP="00FF5079">
            <w:pPr>
              <w:pStyle w:val="a3"/>
              <w:numPr>
                <w:ilvl w:val="0"/>
                <w:numId w:val="9"/>
              </w:numPr>
              <w:tabs>
                <w:tab w:val="left" w:pos="36"/>
                <w:tab w:val="left" w:pos="319"/>
              </w:tabs>
              <w:ind w:left="36" w:firstLine="0"/>
              <w:rPr>
                <w:rFonts w:ascii="Times New Roman" w:hAnsi="Times New Roman"/>
                <w:color w:val="000000"/>
                <w:sz w:val="24"/>
                <w:szCs w:val="24"/>
                <w:lang w:val="uk-UA"/>
              </w:rPr>
            </w:pPr>
            <w:r>
              <w:rPr>
                <w:rFonts w:ascii="Times New Roman" w:hAnsi="Times New Roman"/>
                <w:color w:val="000000"/>
                <w:sz w:val="24"/>
                <w:szCs w:val="24"/>
                <w:lang w:val="uk-UA" w:eastAsia="ru-RU"/>
              </w:rPr>
              <w:t>Довідка в довільній формі про наявність в учасника процедури закупівлі не менше 4 (чотирьох) працівників відповідної кваліфікації, які мають необхідні знання та досвід для надання послуг.</w:t>
            </w:r>
            <w:r w:rsidR="006F6C61">
              <w:rPr>
                <w:rFonts w:ascii="Times New Roman" w:hAnsi="Times New Roman"/>
                <w:color w:val="000000"/>
                <w:sz w:val="24"/>
                <w:szCs w:val="24"/>
                <w:lang w:val="uk-UA" w:eastAsia="ru-RU"/>
              </w:rPr>
              <w:t xml:space="preserve"> </w:t>
            </w:r>
          </w:p>
          <w:p w14:paraId="7D12D79B" w14:textId="565D7272" w:rsidR="00704E9C" w:rsidRPr="00E16E8B" w:rsidRDefault="001B29B6" w:rsidP="00FF5079">
            <w:pPr>
              <w:pStyle w:val="a3"/>
              <w:numPr>
                <w:ilvl w:val="0"/>
                <w:numId w:val="9"/>
              </w:numPr>
              <w:pBdr>
                <w:top w:val="nil"/>
                <w:left w:val="nil"/>
                <w:bottom w:val="nil"/>
                <w:right w:val="nil"/>
                <w:between w:val="nil"/>
              </w:pBdr>
              <w:tabs>
                <w:tab w:val="left" w:pos="317"/>
              </w:tabs>
              <w:jc w:val="both"/>
              <w:rPr>
                <w:rFonts w:ascii="Times New Roman" w:hAnsi="Times New Roman"/>
                <w:sz w:val="24"/>
                <w:szCs w:val="24"/>
                <w:lang w:val="uk-UA"/>
              </w:rPr>
            </w:pPr>
            <w:r w:rsidRPr="00E16E8B">
              <w:rPr>
                <w:rFonts w:ascii="Times New Roman" w:hAnsi="Times New Roman"/>
                <w:color w:val="000000"/>
                <w:sz w:val="24"/>
                <w:szCs w:val="24"/>
                <w:lang w:val="uk-UA" w:eastAsia="ru-RU"/>
              </w:rPr>
              <w:t xml:space="preserve">Копію </w:t>
            </w:r>
            <w:r w:rsidRPr="00E16E8B">
              <w:rPr>
                <w:rFonts w:ascii="Times New Roman" w:hAnsi="Times New Roman"/>
                <w:sz w:val="24"/>
                <w:szCs w:val="24"/>
                <w:lang w:val="uk-UA"/>
              </w:rPr>
              <w:t>сертифікат</w:t>
            </w:r>
            <w:r w:rsidR="00E16E8B">
              <w:rPr>
                <w:rFonts w:ascii="Times New Roman" w:hAnsi="Times New Roman"/>
                <w:sz w:val="24"/>
                <w:szCs w:val="24"/>
                <w:lang w:val="uk-UA"/>
              </w:rPr>
              <w:t>ів (дипломи, атестати)</w:t>
            </w:r>
            <w:r w:rsidRPr="00E16E8B">
              <w:rPr>
                <w:rFonts w:ascii="Times New Roman" w:hAnsi="Times New Roman"/>
                <w:sz w:val="24"/>
                <w:szCs w:val="24"/>
                <w:lang w:val="uk-UA"/>
              </w:rPr>
              <w:t xml:space="preserve"> про відповідність кваліфікації працівник</w:t>
            </w:r>
            <w:r w:rsidR="00E16E8B">
              <w:rPr>
                <w:rFonts w:ascii="Times New Roman" w:hAnsi="Times New Roman"/>
                <w:sz w:val="24"/>
                <w:szCs w:val="24"/>
                <w:lang w:val="uk-UA"/>
              </w:rPr>
              <w:t>ів</w:t>
            </w:r>
            <w:r w:rsidR="00E16E8B" w:rsidRPr="00E16E8B">
              <w:rPr>
                <w:rFonts w:ascii="Times New Roman" w:hAnsi="Times New Roman"/>
                <w:sz w:val="24"/>
                <w:szCs w:val="24"/>
                <w:lang w:val="uk-UA"/>
              </w:rPr>
              <w:t xml:space="preserve"> </w:t>
            </w:r>
            <w:r w:rsidRPr="00E16E8B">
              <w:rPr>
                <w:rFonts w:ascii="Times New Roman" w:hAnsi="Times New Roman"/>
                <w:sz w:val="24"/>
                <w:szCs w:val="24"/>
                <w:lang w:val="uk-UA"/>
              </w:rPr>
              <w:t>, зазначен</w:t>
            </w:r>
            <w:r w:rsidR="00E16E8B">
              <w:rPr>
                <w:rFonts w:ascii="Times New Roman" w:hAnsi="Times New Roman"/>
                <w:sz w:val="24"/>
                <w:szCs w:val="24"/>
                <w:lang w:val="uk-UA"/>
              </w:rPr>
              <w:t>их</w:t>
            </w:r>
            <w:r w:rsidRPr="00E16E8B">
              <w:rPr>
                <w:rFonts w:ascii="Times New Roman" w:hAnsi="Times New Roman"/>
                <w:sz w:val="24"/>
                <w:szCs w:val="24"/>
                <w:lang w:val="uk-UA"/>
              </w:rPr>
              <w:t xml:space="preserve"> у довідці. </w:t>
            </w:r>
          </w:p>
        </w:tc>
      </w:tr>
      <w:tr w:rsidR="007E6643" w:rsidRPr="00B64115" w14:paraId="52BB5FA2" w14:textId="77777777" w:rsidTr="00331128">
        <w:tc>
          <w:tcPr>
            <w:tcW w:w="534" w:type="dxa"/>
          </w:tcPr>
          <w:p w14:paraId="1CDE1367" w14:textId="2922175D" w:rsidR="007E6643" w:rsidRPr="00B64115" w:rsidRDefault="006F6C61"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7E6643" w:rsidRPr="00B64115">
              <w:rPr>
                <w:rFonts w:ascii="Times New Roman" w:hAnsi="Times New Roman"/>
                <w:b/>
                <w:color w:val="000000"/>
                <w:sz w:val="24"/>
                <w:szCs w:val="24"/>
              </w:rPr>
              <w:t>.</w:t>
            </w:r>
          </w:p>
        </w:tc>
        <w:tc>
          <w:tcPr>
            <w:tcW w:w="4423" w:type="dxa"/>
          </w:tcPr>
          <w:p w14:paraId="0E9B13B6" w14:textId="77777777"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6E4FF6E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7777777" w:rsidR="007E6643" w:rsidRPr="00B64115" w:rsidRDefault="007E6643" w:rsidP="007E6643">
            <w:pPr>
              <w:pStyle w:val="a3"/>
              <w:tabs>
                <w:tab w:val="left" w:pos="317"/>
              </w:tabs>
              <w:ind w:left="33"/>
              <w:rPr>
                <w:rFonts w:ascii="Times New Roman" w:hAnsi="Times New Roman"/>
                <w:bCs/>
                <w:sz w:val="24"/>
                <w:szCs w:val="24"/>
                <w:lang w:val="uk-UA"/>
              </w:rPr>
            </w:pPr>
            <w:r w:rsidRPr="00B64115">
              <w:rPr>
                <w:rFonts w:ascii="Times New Roman" w:hAnsi="Times New Roman"/>
                <w:bCs/>
                <w:sz w:val="24"/>
                <w:szCs w:val="24"/>
                <w:lang w:val="uk-UA"/>
              </w:rPr>
              <w:t xml:space="preserve">2. </w:t>
            </w:r>
            <w:r w:rsidRPr="00B64115">
              <w:rPr>
                <w:rFonts w:ascii="Times New Roman" w:hAnsi="Times New Roman"/>
                <w:sz w:val="24"/>
                <w:szCs w:val="24"/>
                <w:lang w:val="uk-UA"/>
              </w:rPr>
              <w:t>Статут або інший установчий документ (для юридичних осіб).</w:t>
            </w:r>
          </w:p>
        </w:tc>
      </w:tr>
      <w:tr w:rsidR="007E6643" w:rsidRPr="00B64115" w14:paraId="6D3E04FC" w14:textId="77777777" w:rsidTr="00331128">
        <w:tc>
          <w:tcPr>
            <w:tcW w:w="534" w:type="dxa"/>
          </w:tcPr>
          <w:p w14:paraId="7950BAFD" w14:textId="0AB49F7C" w:rsidR="007E6643" w:rsidRPr="00B64115" w:rsidRDefault="006F6C61"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7E6643" w:rsidRPr="00B64115">
              <w:rPr>
                <w:rFonts w:ascii="Times New Roman" w:hAnsi="Times New Roman"/>
                <w:b/>
                <w:color w:val="000000"/>
                <w:sz w:val="24"/>
                <w:szCs w:val="24"/>
              </w:rPr>
              <w:t>.</w:t>
            </w:r>
          </w:p>
        </w:tc>
        <w:tc>
          <w:tcPr>
            <w:tcW w:w="4423" w:type="dxa"/>
          </w:tcPr>
          <w:p w14:paraId="292286C1" w14:textId="1E62AAC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eastAsia="Arial" w:hAnsi="Times New Roman"/>
                <w:sz w:val="24"/>
                <w:szCs w:val="24"/>
              </w:rPr>
              <w:t xml:space="preserve">Наявність документального підтвердження щодо відповідності виду діяльності (за КВЕД-2010), який дає право на </w:t>
            </w:r>
            <w:r w:rsidR="00026724">
              <w:rPr>
                <w:rFonts w:ascii="Times New Roman" w:eastAsia="Arial" w:hAnsi="Times New Roman"/>
                <w:sz w:val="24"/>
                <w:szCs w:val="24"/>
              </w:rPr>
              <w:t>надання послуг</w:t>
            </w:r>
            <w:r w:rsidRPr="00B64115">
              <w:rPr>
                <w:rFonts w:ascii="Times New Roman" w:eastAsia="Arial" w:hAnsi="Times New Roman"/>
                <w:sz w:val="24"/>
                <w:szCs w:val="24"/>
              </w:rPr>
              <w:t>, що є предметом закупівлі.</w:t>
            </w:r>
          </w:p>
        </w:tc>
        <w:tc>
          <w:tcPr>
            <w:tcW w:w="4819" w:type="dxa"/>
            <w:shd w:val="clear" w:color="auto" w:fill="auto"/>
          </w:tcPr>
          <w:p w14:paraId="2C9863EB" w14:textId="73F2E949" w:rsidR="007E6643" w:rsidRPr="00B64115" w:rsidRDefault="007E6643" w:rsidP="007E6643">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64115">
              <w:rPr>
                <w:rFonts w:ascii="Times New Roman" w:hAnsi="Times New Roman"/>
                <w:sz w:val="24"/>
                <w:szCs w:val="24"/>
              </w:rPr>
              <w:t xml:space="preserve">виданий не </w:t>
            </w:r>
            <w:r w:rsidR="004769FE">
              <w:rPr>
                <w:rFonts w:ascii="Times New Roman" w:hAnsi="Times New Roman"/>
                <w:sz w:val="24"/>
                <w:szCs w:val="24"/>
              </w:rPr>
              <w:t xml:space="preserve">більше ніж </w:t>
            </w:r>
            <w:r w:rsidRPr="00B64115">
              <w:rPr>
                <w:rFonts w:ascii="Times New Roman" w:hAnsi="Times New Roman"/>
                <w:sz w:val="24"/>
                <w:szCs w:val="24"/>
              </w:rPr>
              <w:t>за 14 (чотирнадцять) календарних днів до дати подачі тендерної пропозиції.</w:t>
            </w:r>
          </w:p>
        </w:tc>
      </w:tr>
      <w:tr w:rsidR="007E6643" w:rsidRPr="00B64115" w14:paraId="484BD9AE" w14:textId="77777777" w:rsidTr="00331128">
        <w:tc>
          <w:tcPr>
            <w:tcW w:w="534" w:type="dxa"/>
          </w:tcPr>
          <w:p w14:paraId="7F5236D9" w14:textId="7E25310B" w:rsidR="007E6643" w:rsidRPr="00B64115" w:rsidRDefault="006F6C61" w:rsidP="007E6643">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7E6643" w:rsidRPr="00B64115">
              <w:rPr>
                <w:rFonts w:ascii="Times New Roman" w:hAnsi="Times New Roman"/>
                <w:b/>
                <w:color w:val="000000"/>
                <w:sz w:val="24"/>
                <w:szCs w:val="24"/>
              </w:rPr>
              <w:t>.</w:t>
            </w:r>
          </w:p>
        </w:tc>
        <w:tc>
          <w:tcPr>
            <w:tcW w:w="4423" w:type="dxa"/>
          </w:tcPr>
          <w:p w14:paraId="100F140D" w14:textId="77777777" w:rsidR="007E6643" w:rsidRPr="00B64115" w:rsidRDefault="007E6643" w:rsidP="007E6643">
            <w:pPr>
              <w:pBdr>
                <w:top w:val="nil"/>
                <w:left w:val="nil"/>
                <w:bottom w:val="nil"/>
                <w:right w:val="nil"/>
                <w:between w:val="nil"/>
              </w:pBdr>
              <w:spacing w:after="0" w:line="240" w:lineRule="auto"/>
              <w:rPr>
                <w:rFonts w:ascii="Times New Roman" w:eastAsia="Arial" w:hAnsi="Times New Roman"/>
                <w:sz w:val="24"/>
                <w:szCs w:val="24"/>
              </w:rPr>
            </w:pPr>
            <w:r w:rsidRPr="00B64115">
              <w:rPr>
                <w:rFonts w:ascii="Times New Roman" w:hAnsi="Times New Roman"/>
                <w:sz w:val="24"/>
                <w:szCs w:val="24"/>
              </w:rPr>
              <w:t>Відсутність конфлікту інтересів учасника тендерної процедури.</w:t>
            </w:r>
          </w:p>
        </w:tc>
        <w:tc>
          <w:tcPr>
            <w:tcW w:w="4819" w:type="dxa"/>
          </w:tcPr>
          <w:p w14:paraId="2D80FBE2" w14:textId="77777777" w:rsidR="007E6643" w:rsidRPr="00B64115" w:rsidRDefault="007E6643" w:rsidP="007E6643">
            <w:pPr>
              <w:pBdr>
                <w:top w:val="nil"/>
                <w:left w:val="nil"/>
                <w:bottom w:val="nil"/>
                <w:right w:val="nil"/>
                <w:between w:val="nil"/>
              </w:pBdr>
              <w:spacing w:after="0" w:line="240" w:lineRule="auto"/>
              <w:rPr>
                <w:rFonts w:ascii="Times New Roman" w:hAnsi="Times New Roman"/>
                <w:bCs/>
                <w:sz w:val="24"/>
                <w:szCs w:val="24"/>
              </w:rPr>
            </w:pPr>
            <w:r w:rsidRPr="00B64115">
              <w:rPr>
                <w:rFonts w:ascii="Times New Roman" w:hAnsi="Times New Roman"/>
                <w:sz w:val="24"/>
                <w:szCs w:val="24"/>
              </w:rPr>
              <w:t>Декларація за формою згідно Додатку №4.</w:t>
            </w:r>
          </w:p>
        </w:tc>
      </w:tr>
    </w:tbl>
    <w:p w14:paraId="3071A0A3" w14:textId="2482EC25"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4DAA204E" w14:textId="77777777" w:rsidR="007E1216" w:rsidRPr="00B64115" w:rsidRDefault="007E1216"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E1F2FFC" w14:textId="13616D9F" w:rsidR="008C5885" w:rsidRPr="00B64115"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r w:rsidR="001E51D8" w:rsidRPr="00B64115">
        <w:rPr>
          <w:rFonts w:ascii="Times New Roman" w:hAnsi="Times New Roman"/>
          <w:sz w:val="24"/>
          <w:szCs w:val="24"/>
        </w:rPr>
        <w:t xml:space="preserve"> та не допущення учасника до другого етапу відкритих торгів</w:t>
      </w:r>
      <w:r w:rsidRPr="00B64115">
        <w:rPr>
          <w:rFonts w:ascii="Times New Roman" w:hAnsi="Times New Roman"/>
          <w:sz w:val="24"/>
          <w:szCs w:val="24"/>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3AF0121E" w:rsidR="00F064AA" w:rsidRDefault="00F064AA">
      <w:pPr>
        <w:spacing w:after="160" w:line="259" w:lineRule="auto"/>
        <w:rPr>
          <w:rFonts w:ascii="Times New Roman" w:hAnsi="Times New Roman"/>
          <w:b/>
          <w:bCs/>
          <w:sz w:val="26"/>
          <w:szCs w:val="26"/>
        </w:rPr>
      </w:pPr>
      <w:r>
        <w:rPr>
          <w:rFonts w:ascii="Times New Roman" w:hAnsi="Times New Roman"/>
          <w:b/>
          <w:bCs/>
          <w:sz w:val="26"/>
          <w:szCs w:val="26"/>
        </w:rPr>
        <w:br w:type="page"/>
      </w:r>
    </w:p>
    <w:p w14:paraId="26F3E284" w14:textId="77777777" w:rsidR="004B638F" w:rsidRDefault="004B638F" w:rsidP="008C5885">
      <w:pPr>
        <w:spacing w:after="0" w:line="240" w:lineRule="auto"/>
        <w:ind w:left="-142"/>
        <w:jc w:val="both"/>
        <w:rPr>
          <w:rFonts w:ascii="Times New Roman" w:hAnsi="Times New Roman"/>
          <w:b/>
          <w:bCs/>
          <w:sz w:val="26"/>
          <w:szCs w:val="26"/>
        </w:rPr>
      </w:pPr>
    </w:p>
    <w:p w14:paraId="7BD12471" w14:textId="6E0C3EE0" w:rsidR="00A80A3E" w:rsidRPr="00A80A3E" w:rsidRDefault="00A80A3E" w:rsidP="00A80A3E">
      <w:pPr>
        <w:tabs>
          <w:tab w:val="left" w:pos="993"/>
        </w:tabs>
        <w:spacing w:after="0" w:line="240" w:lineRule="auto"/>
        <w:ind w:left="7655"/>
        <w:jc w:val="right"/>
        <w:rPr>
          <w:rFonts w:ascii="Times New Roman" w:hAnsi="Times New Roman"/>
          <w:b/>
          <w:bCs/>
          <w:sz w:val="24"/>
          <w:szCs w:val="24"/>
        </w:rPr>
      </w:pPr>
      <w:r w:rsidRPr="00A80A3E">
        <w:rPr>
          <w:rFonts w:ascii="Times New Roman" w:hAnsi="Times New Roman"/>
          <w:b/>
          <w:bCs/>
          <w:sz w:val="24"/>
          <w:szCs w:val="24"/>
        </w:rPr>
        <w:t xml:space="preserve">Додаток № </w:t>
      </w:r>
      <w:r>
        <w:rPr>
          <w:rFonts w:ascii="Times New Roman" w:hAnsi="Times New Roman"/>
          <w:b/>
          <w:bCs/>
          <w:sz w:val="24"/>
          <w:szCs w:val="24"/>
        </w:rPr>
        <w:t>2</w:t>
      </w:r>
    </w:p>
    <w:p w14:paraId="216FF4CB" w14:textId="77777777" w:rsidR="00A80A3E" w:rsidRPr="00A80A3E" w:rsidRDefault="00A80A3E" w:rsidP="00A80A3E">
      <w:pPr>
        <w:spacing w:after="0" w:line="240" w:lineRule="auto"/>
        <w:ind w:left="-567"/>
        <w:jc w:val="both"/>
        <w:rPr>
          <w:rFonts w:ascii="Times New Roman" w:hAnsi="Times New Roman"/>
          <w:sz w:val="24"/>
          <w:szCs w:val="24"/>
          <w:lang w:eastAsia="en-US"/>
        </w:rPr>
      </w:pPr>
    </w:p>
    <w:p w14:paraId="589D02C0" w14:textId="77777777" w:rsidR="00A80A3E" w:rsidRPr="00187753" w:rsidRDefault="00A80A3E" w:rsidP="00A80A3E">
      <w:pPr>
        <w:spacing w:after="0" w:line="240" w:lineRule="auto"/>
        <w:jc w:val="center"/>
        <w:rPr>
          <w:rFonts w:ascii="Times New Roman" w:hAnsi="Times New Roman"/>
          <w:b/>
          <w:sz w:val="24"/>
          <w:szCs w:val="24"/>
          <w:highlight w:val="white"/>
        </w:rPr>
      </w:pPr>
      <w:r w:rsidRPr="00187753">
        <w:rPr>
          <w:rFonts w:ascii="Times New Roman" w:hAnsi="Times New Roman"/>
          <w:b/>
          <w:sz w:val="24"/>
          <w:szCs w:val="24"/>
          <w:highlight w:val="white"/>
        </w:rPr>
        <w:t>ТЕХНІЧНЕ ЗАВДАННЯ</w:t>
      </w:r>
    </w:p>
    <w:p w14:paraId="1A7F7085" w14:textId="028C575F" w:rsidR="00A80A3E" w:rsidRDefault="00A80A3E" w:rsidP="00A80A3E">
      <w:pPr>
        <w:spacing w:after="0" w:line="240" w:lineRule="auto"/>
        <w:jc w:val="center"/>
        <w:rPr>
          <w:rFonts w:ascii="Times New Roman" w:hAnsi="Times New Roman"/>
          <w:color w:val="000000"/>
          <w:sz w:val="24"/>
          <w:szCs w:val="24"/>
          <w:shd w:val="clear" w:color="auto" w:fill="FFFFFF"/>
        </w:rPr>
      </w:pPr>
      <w:r w:rsidRPr="00187753">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D0082BE" w14:textId="77777777" w:rsidR="00CD3E95" w:rsidRPr="00187753" w:rsidRDefault="00CD3E95" w:rsidP="00A80A3E">
      <w:pPr>
        <w:spacing w:after="0" w:line="240" w:lineRule="auto"/>
        <w:jc w:val="center"/>
        <w:rPr>
          <w:rFonts w:ascii="Times New Roman" w:hAnsi="Times New Roman"/>
          <w:color w:val="000000"/>
          <w:sz w:val="24"/>
          <w:szCs w:val="24"/>
          <w:shd w:val="clear" w:color="auto" w:fill="FFFFFF"/>
        </w:rPr>
      </w:pPr>
    </w:p>
    <w:p w14:paraId="260C5FF5" w14:textId="59FC549B" w:rsidR="00A80A3E" w:rsidRPr="00187753" w:rsidRDefault="004769FE" w:rsidP="00CD3E95">
      <w:pPr>
        <w:spacing w:after="0" w:line="240" w:lineRule="auto"/>
        <w:jc w:val="both"/>
        <w:rPr>
          <w:rFonts w:ascii="Times New Roman" w:hAnsi="Times New Roman"/>
          <w:b/>
          <w:sz w:val="24"/>
          <w:szCs w:val="24"/>
        </w:rPr>
      </w:pPr>
      <w:bookmarkStart w:id="10" w:name="_Hlk10454009"/>
      <w:r w:rsidRPr="00187753">
        <w:rPr>
          <w:rFonts w:ascii="Times New Roman" w:hAnsi="Times New Roman"/>
          <w:b/>
          <w:sz w:val="24"/>
          <w:szCs w:val="24"/>
        </w:rPr>
        <w:t xml:space="preserve">ДК 021:2015 45310000-3 Електромонтажні роботи (Монтаж екранованих ультрафіолетових бактерицидних </w:t>
      </w:r>
      <w:proofErr w:type="spellStart"/>
      <w:r w:rsidRPr="00187753">
        <w:rPr>
          <w:rFonts w:ascii="Times New Roman" w:hAnsi="Times New Roman"/>
          <w:b/>
          <w:sz w:val="24"/>
          <w:szCs w:val="24"/>
        </w:rPr>
        <w:t>опромінювачів</w:t>
      </w:r>
      <w:proofErr w:type="spellEnd"/>
      <w:r w:rsidRPr="00187753">
        <w:rPr>
          <w:rFonts w:ascii="Times New Roman" w:hAnsi="Times New Roman"/>
          <w:b/>
          <w:sz w:val="24"/>
          <w:szCs w:val="24"/>
        </w:rPr>
        <w:t xml:space="preserve"> UV-BLAZE 30W - </w:t>
      </w:r>
      <w:proofErr w:type="spellStart"/>
      <w:r w:rsidRPr="00187753">
        <w:rPr>
          <w:rFonts w:ascii="Times New Roman" w:hAnsi="Times New Roman"/>
          <w:b/>
          <w:sz w:val="24"/>
          <w:szCs w:val="24"/>
        </w:rPr>
        <w:t>Standart</w:t>
      </w:r>
      <w:proofErr w:type="spellEnd"/>
      <w:r w:rsidRPr="00187753">
        <w:rPr>
          <w:rFonts w:ascii="Times New Roman" w:hAnsi="Times New Roman"/>
          <w:b/>
          <w:sz w:val="24"/>
          <w:szCs w:val="24"/>
        </w:rPr>
        <w:t xml:space="preserve">, 839 </w:t>
      </w:r>
      <w:proofErr w:type="spellStart"/>
      <w:r w:rsidRPr="00187753">
        <w:rPr>
          <w:rFonts w:ascii="Times New Roman" w:hAnsi="Times New Roman"/>
          <w:b/>
          <w:sz w:val="24"/>
          <w:szCs w:val="24"/>
        </w:rPr>
        <w:t>шт</w:t>
      </w:r>
      <w:proofErr w:type="spellEnd"/>
      <w:r w:rsidRPr="00187753">
        <w:rPr>
          <w:rFonts w:ascii="Times New Roman" w:hAnsi="Times New Roman"/>
          <w:b/>
          <w:sz w:val="24"/>
          <w:szCs w:val="24"/>
        </w:rPr>
        <w:t>)</w:t>
      </w:r>
      <w:r w:rsidR="00E16E8B">
        <w:rPr>
          <w:rFonts w:ascii="Times New Roman" w:hAnsi="Times New Roman"/>
          <w:b/>
          <w:sz w:val="24"/>
          <w:szCs w:val="24"/>
        </w:rPr>
        <w:t>.</w:t>
      </w:r>
      <w:r w:rsidR="004341F5" w:rsidRPr="00187753">
        <w:rPr>
          <w:rFonts w:ascii="Times New Roman" w:hAnsi="Times New Roman"/>
          <w:b/>
          <w:sz w:val="24"/>
          <w:szCs w:val="24"/>
        </w:rPr>
        <w:br/>
      </w:r>
    </w:p>
    <w:p w14:paraId="1A907A25" w14:textId="60815618" w:rsidR="004769FE" w:rsidRPr="00CD3E95" w:rsidRDefault="004769FE" w:rsidP="00FF5079">
      <w:pPr>
        <w:pStyle w:val="a3"/>
        <w:numPr>
          <w:ilvl w:val="0"/>
          <w:numId w:val="7"/>
        </w:numPr>
        <w:tabs>
          <w:tab w:val="left" w:pos="851"/>
        </w:tabs>
        <w:ind w:left="0" w:firstLine="567"/>
        <w:jc w:val="both"/>
        <w:rPr>
          <w:rFonts w:ascii="Times New Roman" w:hAnsi="Times New Roman"/>
          <w:sz w:val="24"/>
          <w:szCs w:val="24"/>
          <w:lang w:val="uk-UA"/>
        </w:rPr>
      </w:pPr>
      <w:r w:rsidRPr="00CD3E95">
        <w:rPr>
          <w:rFonts w:ascii="Times New Roman" w:hAnsi="Times New Roman"/>
          <w:sz w:val="24"/>
          <w:szCs w:val="24"/>
          <w:lang w:val="uk-UA"/>
        </w:rPr>
        <w:t xml:space="preserve">Монтаж екранованих ультрафіолетових бактерицидних </w:t>
      </w:r>
      <w:proofErr w:type="spellStart"/>
      <w:r w:rsidRPr="00CD3E95">
        <w:rPr>
          <w:rFonts w:ascii="Times New Roman" w:hAnsi="Times New Roman"/>
          <w:sz w:val="24"/>
          <w:szCs w:val="24"/>
          <w:lang w:val="uk-UA"/>
        </w:rPr>
        <w:t>опромінювачів</w:t>
      </w:r>
      <w:proofErr w:type="spellEnd"/>
      <w:r w:rsidR="00262849" w:rsidRPr="00CD3E95">
        <w:rPr>
          <w:rFonts w:ascii="Times New Roman" w:hAnsi="Times New Roman"/>
          <w:sz w:val="24"/>
          <w:szCs w:val="24"/>
          <w:lang w:val="uk-UA"/>
        </w:rPr>
        <w:t xml:space="preserve"> UV-BLAZE 30W - </w:t>
      </w:r>
      <w:proofErr w:type="spellStart"/>
      <w:r w:rsidR="00262849" w:rsidRPr="00CD3E95">
        <w:rPr>
          <w:rFonts w:ascii="Times New Roman" w:hAnsi="Times New Roman"/>
          <w:sz w:val="24"/>
          <w:szCs w:val="24"/>
          <w:lang w:val="uk-UA"/>
        </w:rPr>
        <w:t>Standart</w:t>
      </w:r>
      <w:proofErr w:type="spellEnd"/>
      <w:r w:rsidR="00262849" w:rsidRPr="00CD3E95">
        <w:rPr>
          <w:rFonts w:ascii="Times New Roman" w:hAnsi="Times New Roman"/>
          <w:sz w:val="24"/>
          <w:szCs w:val="24"/>
          <w:lang w:val="uk-UA"/>
        </w:rPr>
        <w:t>, 839 шт.</w:t>
      </w:r>
      <w:r w:rsidRPr="00CD3E95">
        <w:rPr>
          <w:rFonts w:ascii="Times New Roman" w:hAnsi="Times New Roman"/>
          <w:sz w:val="24"/>
          <w:szCs w:val="24"/>
          <w:lang w:val="uk-UA"/>
        </w:rPr>
        <w:t xml:space="preserve"> (далі - УФБО) проводиться відповідно до рекомендацій виробника.</w:t>
      </w:r>
    </w:p>
    <w:p w14:paraId="33AAACA4" w14:textId="53967EAF" w:rsidR="004769FE" w:rsidRPr="00CD3E95" w:rsidRDefault="004769FE" w:rsidP="00FF5079">
      <w:pPr>
        <w:pStyle w:val="a3"/>
        <w:numPr>
          <w:ilvl w:val="0"/>
          <w:numId w:val="7"/>
        </w:numPr>
        <w:tabs>
          <w:tab w:val="left" w:pos="851"/>
        </w:tabs>
        <w:ind w:left="0" w:firstLine="567"/>
        <w:jc w:val="both"/>
        <w:rPr>
          <w:rFonts w:ascii="Times New Roman" w:eastAsia="Microsoft Sans Serif" w:hAnsi="Times New Roman"/>
          <w:color w:val="000000"/>
          <w:sz w:val="24"/>
          <w:szCs w:val="24"/>
          <w:lang w:val="uk-UA" w:bidi="uk-UA"/>
        </w:rPr>
      </w:pPr>
      <w:r w:rsidRPr="00CD3E95">
        <w:rPr>
          <w:rFonts w:ascii="Times New Roman" w:hAnsi="Times New Roman"/>
          <w:sz w:val="24"/>
          <w:szCs w:val="24"/>
          <w:lang w:val="uk-UA"/>
        </w:rPr>
        <w:t xml:space="preserve">Отримувачем послуги </w:t>
      </w:r>
      <w:r w:rsidRPr="00CD3E95">
        <w:rPr>
          <w:rFonts w:ascii="Times New Roman" w:eastAsia="Microsoft Sans Serif" w:hAnsi="Times New Roman"/>
          <w:color w:val="000000"/>
          <w:sz w:val="24"/>
          <w:szCs w:val="24"/>
          <w:lang w:val="uk-UA" w:bidi="uk-UA"/>
        </w:rPr>
        <w:t xml:space="preserve">забезпечується наявність достатніх </w:t>
      </w:r>
      <w:proofErr w:type="spellStart"/>
      <w:r w:rsidRPr="00CD3E95">
        <w:rPr>
          <w:rFonts w:ascii="Times New Roman" w:eastAsia="Microsoft Sans Serif" w:hAnsi="Times New Roman"/>
          <w:color w:val="000000"/>
          <w:sz w:val="24"/>
          <w:szCs w:val="24"/>
          <w:lang w:val="uk-UA" w:bidi="uk-UA"/>
        </w:rPr>
        <w:t>потужностей</w:t>
      </w:r>
      <w:proofErr w:type="spellEnd"/>
      <w:r w:rsidRPr="00CD3E95">
        <w:rPr>
          <w:rFonts w:ascii="Times New Roman" w:eastAsia="Microsoft Sans Serif" w:hAnsi="Times New Roman"/>
          <w:color w:val="000000"/>
          <w:sz w:val="24"/>
          <w:szCs w:val="24"/>
          <w:lang w:val="uk-UA" w:bidi="uk-UA"/>
        </w:rPr>
        <w:t xml:space="preserve"> електропостачання для забезпечення безперебійної роботи екранованих УФБО.</w:t>
      </w:r>
    </w:p>
    <w:p w14:paraId="35ADE931" w14:textId="5A9B8AB9" w:rsidR="004769FE" w:rsidRPr="00CD3E95" w:rsidRDefault="004769FE" w:rsidP="00FF5079">
      <w:pPr>
        <w:pStyle w:val="a3"/>
        <w:numPr>
          <w:ilvl w:val="0"/>
          <w:numId w:val="7"/>
        </w:numPr>
        <w:tabs>
          <w:tab w:val="left" w:pos="851"/>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Послуга монтажу екранованих УФБО включає та має враховувати наступне:</w:t>
      </w:r>
    </w:p>
    <w:p w14:paraId="6BD7DFEE" w14:textId="255B756F"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разом з представником</w:t>
      </w:r>
      <w:r w:rsidR="00706EC1">
        <w:rPr>
          <w:rFonts w:ascii="Times New Roman" w:eastAsia="Microsoft Sans Serif" w:hAnsi="Times New Roman"/>
          <w:color w:val="000000"/>
          <w:sz w:val="24"/>
          <w:szCs w:val="24"/>
          <w:lang w:val="uk-UA" w:bidi="uk-UA"/>
        </w:rPr>
        <w:t xml:space="preserve"> комісії </w:t>
      </w:r>
      <w:r w:rsidR="00706EC1" w:rsidRPr="00CD3E95">
        <w:rPr>
          <w:rFonts w:ascii="Times New Roman" w:eastAsia="Microsoft Sans Serif" w:hAnsi="Times New Roman"/>
          <w:color w:val="000000"/>
          <w:sz w:val="24"/>
          <w:szCs w:val="24"/>
          <w:lang w:val="uk-UA" w:bidi="uk-UA"/>
        </w:rPr>
        <w:t xml:space="preserve">отримувача послуги </w:t>
      </w:r>
      <w:r w:rsidR="00706EC1">
        <w:rPr>
          <w:rFonts w:ascii="Times New Roman" w:eastAsia="Microsoft Sans Serif" w:hAnsi="Times New Roman"/>
          <w:color w:val="000000"/>
          <w:sz w:val="24"/>
          <w:szCs w:val="24"/>
          <w:lang w:val="uk-UA" w:bidi="uk-UA"/>
        </w:rPr>
        <w:t xml:space="preserve">по встановленню </w:t>
      </w:r>
      <w:proofErr w:type="spellStart"/>
      <w:r w:rsidR="00706EC1">
        <w:rPr>
          <w:rFonts w:ascii="Times New Roman" w:eastAsia="Microsoft Sans Serif" w:hAnsi="Times New Roman"/>
          <w:color w:val="000000"/>
          <w:sz w:val="24"/>
          <w:szCs w:val="24"/>
          <w:lang w:val="uk-UA" w:bidi="uk-UA"/>
        </w:rPr>
        <w:t>опромінювачів</w:t>
      </w:r>
      <w:proofErr w:type="spellEnd"/>
      <w:r w:rsidRPr="00CD3E95">
        <w:rPr>
          <w:rFonts w:ascii="Times New Roman" w:eastAsia="Microsoft Sans Serif" w:hAnsi="Times New Roman"/>
          <w:color w:val="000000"/>
          <w:sz w:val="24"/>
          <w:szCs w:val="24"/>
          <w:lang w:val="uk-UA" w:bidi="uk-UA"/>
        </w:rPr>
        <w:t xml:space="preserve"> проводиться оцінка приміщень на предмет можливості монтажу, ризику передачі туберкульозу та роботи наявних УФБО (розподіл УФ в верхній частині приміщення, «мертві» зони, рівень УФ випромінення в нижній частині приміщення, орієнтовна кількість екранованих УФБО на площу приміщення);</w:t>
      </w:r>
    </w:p>
    <w:p w14:paraId="53B69336" w14:textId="5303E646"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 xml:space="preserve">монтаж екранованих УФБО в першу чергу проводиться в приміщеннях високого ризику передачі туберкульозу для пацієнтів з </w:t>
      </w:r>
      <w:proofErr w:type="spellStart"/>
      <w:r w:rsidRPr="00CD3E95">
        <w:rPr>
          <w:rFonts w:ascii="Times New Roman" w:eastAsia="Microsoft Sans Serif" w:hAnsi="Times New Roman"/>
          <w:color w:val="000000"/>
          <w:sz w:val="24"/>
          <w:szCs w:val="24"/>
          <w:lang w:val="uk-UA" w:bidi="uk-UA"/>
        </w:rPr>
        <w:t>хіміорезистентними</w:t>
      </w:r>
      <w:proofErr w:type="spellEnd"/>
      <w:r w:rsidRPr="00CD3E95">
        <w:rPr>
          <w:rFonts w:ascii="Times New Roman" w:eastAsia="Microsoft Sans Serif" w:hAnsi="Times New Roman"/>
          <w:color w:val="000000"/>
          <w:sz w:val="24"/>
          <w:szCs w:val="24"/>
          <w:lang w:val="uk-UA" w:bidi="uk-UA"/>
        </w:rPr>
        <w:t xml:space="preserve"> формами туберкульозу з </w:t>
      </w:r>
      <w:proofErr w:type="spellStart"/>
      <w:r w:rsidRPr="00CD3E95">
        <w:rPr>
          <w:rFonts w:ascii="Times New Roman" w:eastAsia="Microsoft Sans Serif" w:hAnsi="Times New Roman"/>
          <w:color w:val="000000"/>
          <w:sz w:val="24"/>
          <w:szCs w:val="24"/>
          <w:lang w:val="uk-UA" w:bidi="uk-UA"/>
        </w:rPr>
        <w:t>бактеріовиділенням</w:t>
      </w:r>
      <w:proofErr w:type="spellEnd"/>
      <w:r w:rsidRPr="00CD3E95">
        <w:rPr>
          <w:rFonts w:ascii="Times New Roman" w:eastAsia="Microsoft Sans Serif" w:hAnsi="Times New Roman"/>
          <w:color w:val="000000"/>
          <w:sz w:val="24"/>
          <w:szCs w:val="24"/>
          <w:lang w:val="uk-UA" w:bidi="uk-UA"/>
        </w:rPr>
        <w:t xml:space="preserve"> та в приміщеннях, де проводяться </w:t>
      </w:r>
      <w:proofErr w:type="spellStart"/>
      <w:r w:rsidRPr="00CD3E95">
        <w:rPr>
          <w:rFonts w:ascii="Times New Roman" w:eastAsia="Microsoft Sans Serif" w:hAnsi="Times New Roman"/>
          <w:color w:val="000000"/>
          <w:sz w:val="24"/>
          <w:szCs w:val="24"/>
          <w:lang w:val="uk-UA" w:bidi="uk-UA"/>
        </w:rPr>
        <w:t>аерозольгенеруючі</w:t>
      </w:r>
      <w:proofErr w:type="spellEnd"/>
      <w:r w:rsidRPr="00CD3E95">
        <w:rPr>
          <w:rFonts w:ascii="Times New Roman" w:eastAsia="Microsoft Sans Serif" w:hAnsi="Times New Roman"/>
          <w:color w:val="000000"/>
          <w:sz w:val="24"/>
          <w:szCs w:val="24"/>
          <w:lang w:val="uk-UA" w:bidi="uk-UA"/>
        </w:rPr>
        <w:t xml:space="preserve"> процедури, в другу чергу – приміщення для пацієнтів з чутливими формами туберкульозу з </w:t>
      </w:r>
      <w:proofErr w:type="spellStart"/>
      <w:r w:rsidRPr="00CD3E95">
        <w:rPr>
          <w:rFonts w:ascii="Times New Roman" w:eastAsia="Microsoft Sans Serif" w:hAnsi="Times New Roman"/>
          <w:color w:val="000000"/>
          <w:sz w:val="24"/>
          <w:szCs w:val="24"/>
          <w:lang w:val="uk-UA" w:bidi="uk-UA"/>
        </w:rPr>
        <w:t>бактеріовиділенням</w:t>
      </w:r>
      <w:proofErr w:type="spellEnd"/>
      <w:r w:rsidRPr="00CD3E95">
        <w:rPr>
          <w:rFonts w:ascii="Times New Roman" w:eastAsia="Microsoft Sans Serif" w:hAnsi="Times New Roman"/>
          <w:color w:val="000000"/>
          <w:sz w:val="24"/>
          <w:szCs w:val="24"/>
          <w:lang w:val="uk-UA" w:bidi="uk-UA"/>
        </w:rPr>
        <w:t>;</w:t>
      </w:r>
    </w:p>
    <w:p w14:paraId="1E3A723C" w14:textId="40CFB28B"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 xml:space="preserve">демонтаж наявних </w:t>
      </w:r>
      <w:proofErr w:type="spellStart"/>
      <w:r w:rsidRPr="00CD3E95">
        <w:rPr>
          <w:rFonts w:ascii="Times New Roman" w:eastAsia="Microsoft Sans Serif" w:hAnsi="Times New Roman"/>
          <w:color w:val="000000"/>
          <w:sz w:val="24"/>
          <w:szCs w:val="24"/>
          <w:lang w:val="uk-UA" w:bidi="uk-UA"/>
        </w:rPr>
        <w:t>опромінювачів</w:t>
      </w:r>
      <w:proofErr w:type="spellEnd"/>
      <w:r w:rsidRPr="00CD3E95">
        <w:rPr>
          <w:rFonts w:ascii="Times New Roman" w:eastAsia="Microsoft Sans Serif" w:hAnsi="Times New Roman"/>
          <w:color w:val="000000"/>
          <w:sz w:val="24"/>
          <w:szCs w:val="24"/>
          <w:lang w:val="uk-UA" w:bidi="uk-UA"/>
        </w:rPr>
        <w:t xml:space="preserve"> (за необхідності</w:t>
      </w:r>
      <w:r w:rsidR="00F064AA">
        <w:rPr>
          <w:rFonts w:ascii="Times New Roman" w:eastAsia="Microsoft Sans Serif" w:hAnsi="Times New Roman"/>
          <w:color w:val="000000"/>
          <w:sz w:val="24"/>
          <w:szCs w:val="24"/>
          <w:lang w:val="uk-UA" w:bidi="uk-UA"/>
        </w:rPr>
        <w:t xml:space="preserve"> 839 шт.</w:t>
      </w:r>
      <w:r w:rsidRPr="00CD3E95">
        <w:rPr>
          <w:rFonts w:ascii="Times New Roman" w:eastAsia="Microsoft Sans Serif" w:hAnsi="Times New Roman"/>
          <w:color w:val="000000"/>
          <w:sz w:val="24"/>
          <w:szCs w:val="24"/>
          <w:lang w:val="uk-UA" w:bidi="uk-UA"/>
        </w:rPr>
        <w:t>);</w:t>
      </w:r>
    </w:p>
    <w:p w14:paraId="433D25B0" w14:textId="7A9F98D2"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якість монтажу екранованих УФБО перевіряється монтажним рівнем, надійністю кріплення УФБО, надійністю під’єднання електричних контактів;</w:t>
      </w:r>
    </w:p>
    <w:p w14:paraId="1BDBAC21" w14:textId="2A459896" w:rsidR="004769FE" w:rsidRPr="00CD3E95" w:rsidRDefault="004769FE" w:rsidP="00FF5079">
      <w:pPr>
        <w:pStyle w:val="a3"/>
        <w:numPr>
          <w:ilvl w:val="0"/>
          <w:numId w:val="8"/>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D3E95">
        <w:rPr>
          <w:rFonts w:ascii="Times New Roman" w:eastAsia="Microsoft Sans Serif" w:hAnsi="Times New Roman"/>
          <w:color w:val="000000"/>
          <w:sz w:val="24"/>
          <w:szCs w:val="24"/>
          <w:lang w:val="uk-UA" w:bidi="uk-UA"/>
        </w:rPr>
        <w:t xml:space="preserve">монтаж екранованих УФБО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УФБО для забезпечення його обслуговування (в тому числі, очищення відбиваючих поверхонь УФБ </w:t>
      </w:r>
      <w:proofErr w:type="spellStart"/>
      <w:r w:rsidRPr="00CD3E95">
        <w:rPr>
          <w:rFonts w:ascii="Times New Roman" w:eastAsia="Microsoft Sans Serif" w:hAnsi="Times New Roman"/>
          <w:color w:val="000000"/>
          <w:sz w:val="24"/>
          <w:szCs w:val="24"/>
          <w:lang w:val="uk-UA" w:bidi="uk-UA"/>
        </w:rPr>
        <w:t>опромінювачів</w:t>
      </w:r>
      <w:proofErr w:type="spellEnd"/>
      <w:r w:rsidRPr="00CD3E95">
        <w:rPr>
          <w:rFonts w:ascii="Times New Roman" w:eastAsia="Microsoft Sans Serif" w:hAnsi="Times New Roman"/>
          <w:color w:val="000000"/>
          <w:sz w:val="24"/>
          <w:szCs w:val="24"/>
          <w:lang w:val="uk-UA" w:bidi="uk-UA"/>
        </w:rPr>
        <w:t xml:space="preserve"> і колб УФБ ламп від пилу);</w:t>
      </w:r>
    </w:p>
    <w:p w14:paraId="556723A3" w14:textId="40B4F393" w:rsidR="004769FE"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 xml:space="preserve">монтаж екранованих УФБО проводиться із забезпеченням параметру безпеки (рівень УФ випромінення на висоті 1,7 м від підлоги не вище 0,4 </w:t>
      </w:r>
      <w:proofErr w:type="spellStart"/>
      <w:r w:rsidRPr="00CD3E95">
        <w:rPr>
          <w:rFonts w:ascii="Times New Roman" w:hAnsi="Times New Roman"/>
          <w:sz w:val="24"/>
          <w:szCs w:val="24"/>
          <w:lang w:val="uk-UA"/>
        </w:rPr>
        <w:t>мкВт</w:t>
      </w:r>
      <w:proofErr w:type="spellEnd"/>
      <w:r w:rsidRPr="00CD3E95">
        <w:rPr>
          <w:rFonts w:ascii="Times New Roman" w:hAnsi="Times New Roman"/>
          <w:sz w:val="24"/>
          <w:szCs w:val="24"/>
          <w:lang w:val="uk-UA"/>
        </w:rPr>
        <w:t>/см</w:t>
      </w:r>
      <w:r w:rsidRPr="00CD3E95">
        <w:rPr>
          <w:rFonts w:ascii="Times New Roman" w:hAnsi="Times New Roman"/>
          <w:sz w:val="24"/>
          <w:szCs w:val="24"/>
          <w:vertAlign w:val="superscript"/>
          <w:lang w:val="uk-UA"/>
        </w:rPr>
        <w:t>2</w:t>
      </w:r>
      <w:r w:rsidRPr="00CD3E95">
        <w:rPr>
          <w:rFonts w:ascii="Times New Roman" w:hAnsi="Times New Roman"/>
          <w:sz w:val="24"/>
          <w:szCs w:val="24"/>
          <w:lang w:val="uk-UA"/>
        </w:rPr>
        <w:t>). Параметр безпеки є обов’язковою умовою монтажу, перевіряється УФ радіометром, який є в наявності у отримувача послуги, фіксується на моменті прийому робіт;</w:t>
      </w:r>
    </w:p>
    <w:p w14:paraId="78F1167B" w14:textId="3B6F316C" w:rsidR="00706EC1" w:rsidRPr="00CD3E95" w:rsidRDefault="00706EC1"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Pr>
          <w:rFonts w:ascii="Times New Roman" w:hAnsi="Times New Roman"/>
          <w:sz w:val="24"/>
          <w:szCs w:val="24"/>
          <w:lang w:val="uk-UA"/>
        </w:rPr>
        <w:t xml:space="preserve">при неможливості виконання п.5, 6 – монтаж виконується згідно рекомендацій представника комісії отримувача послуги по встановленню </w:t>
      </w:r>
      <w:proofErr w:type="spellStart"/>
      <w:r>
        <w:rPr>
          <w:rFonts w:ascii="Times New Roman" w:hAnsi="Times New Roman"/>
          <w:sz w:val="24"/>
          <w:szCs w:val="24"/>
          <w:lang w:val="uk-UA"/>
        </w:rPr>
        <w:t>опромінювачів</w:t>
      </w:r>
      <w:proofErr w:type="spellEnd"/>
      <w:r>
        <w:rPr>
          <w:rFonts w:ascii="Times New Roman" w:hAnsi="Times New Roman"/>
          <w:sz w:val="24"/>
          <w:szCs w:val="24"/>
          <w:lang w:val="uk-UA"/>
        </w:rPr>
        <w:t>;</w:t>
      </w:r>
    </w:p>
    <w:p w14:paraId="70CF0026" w14:textId="1839AD90" w:rsidR="004769FE" w:rsidRPr="00CD3E95"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УФБО має забезпечувати рівномірний розподіл УФ-випромінення в верхній частині приміщення, виключення утворення «мертвих» зон, перевагу надавати розміщенню УФБО, яке забезпечує максимальний можливий шлях поширення УФ випромінення (наприклад, шаховий порядок, розміщення на коротшій стіні, УФБО не навпроти один одного);</w:t>
      </w:r>
    </w:p>
    <w:p w14:paraId="5045AD23" w14:textId="6F536376" w:rsidR="004769FE" w:rsidRPr="00CD3E95"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УФБО включає під’єднання до існуючої електромережі, враховуючи проведення зовнішньої проводки в кабельному каналі (за необхідності), розміщення вимикача поза межами палат, вимикач з підсвічуванням, в палатах екрановані УФБО заборонено підключати через розетку;</w:t>
      </w:r>
    </w:p>
    <w:p w14:paraId="1C0FF0F5" w14:textId="3DADB4E4" w:rsidR="004769FE" w:rsidRPr="00E16E8B" w:rsidRDefault="004769FE" w:rsidP="00FF5079">
      <w:pPr>
        <w:pStyle w:val="a3"/>
        <w:numPr>
          <w:ilvl w:val="0"/>
          <w:numId w:val="8"/>
        </w:numPr>
        <w:tabs>
          <w:tab w:val="left" w:pos="851"/>
          <w:tab w:val="left" w:pos="993"/>
        </w:tabs>
        <w:ind w:left="0" w:firstLine="567"/>
        <w:jc w:val="both"/>
        <w:rPr>
          <w:rFonts w:ascii="Times New Roman" w:hAnsi="Times New Roman"/>
          <w:b/>
          <w:bCs/>
          <w:sz w:val="28"/>
          <w:szCs w:val="28"/>
          <w:u w:val="single"/>
          <w:lang w:val="uk-UA"/>
        </w:rPr>
      </w:pPr>
      <w:r w:rsidRPr="00E16E8B">
        <w:rPr>
          <w:rFonts w:ascii="Times New Roman" w:hAnsi="Times New Roman"/>
          <w:b/>
          <w:bCs/>
          <w:sz w:val="28"/>
          <w:szCs w:val="28"/>
          <w:u w:val="single"/>
          <w:lang w:val="uk-UA"/>
        </w:rPr>
        <w:t xml:space="preserve">роботи з монтажу проводяться в приміщеннях високого ризику передачі туберкульозу з використанням </w:t>
      </w:r>
      <w:proofErr w:type="spellStart"/>
      <w:r w:rsidRPr="00E16E8B">
        <w:rPr>
          <w:rFonts w:ascii="Times New Roman" w:hAnsi="Times New Roman"/>
          <w:b/>
          <w:bCs/>
          <w:sz w:val="28"/>
          <w:szCs w:val="28"/>
          <w:u w:val="single"/>
          <w:lang w:val="uk-UA"/>
        </w:rPr>
        <w:t>протиаерозольних</w:t>
      </w:r>
      <w:proofErr w:type="spellEnd"/>
      <w:r w:rsidRPr="00E16E8B">
        <w:rPr>
          <w:rFonts w:ascii="Times New Roman" w:hAnsi="Times New Roman"/>
          <w:b/>
          <w:bCs/>
          <w:sz w:val="28"/>
          <w:szCs w:val="28"/>
          <w:u w:val="single"/>
          <w:lang w:val="uk-UA"/>
        </w:rPr>
        <w:t xml:space="preserve"> респіраторів класу захисту не нижче FFP2 (обов’язкова умова);</w:t>
      </w:r>
    </w:p>
    <w:p w14:paraId="2A9BA74B" w14:textId="32F9572D" w:rsidR="004769FE" w:rsidRPr="00CD3E95" w:rsidRDefault="00706EC1"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Pr>
          <w:rFonts w:ascii="Times New Roman" w:hAnsi="Times New Roman"/>
          <w:sz w:val="24"/>
          <w:szCs w:val="24"/>
          <w:lang w:val="uk-UA"/>
        </w:rPr>
        <w:t xml:space="preserve">представнику комісії отримувача послуги з монтажу </w:t>
      </w:r>
      <w:proofErr w:type="spellStart"/>
      <w:r>
        <w:rPr>
          <w:rFonts w:ascii="Times New Roman" w:hAnsi="Times New Roman"/>
          <w:sz w:val="24"/>
          <w:szCs w:val="24"/>
          <w:lang w:val="uk-UA"/>
        </w:rPr>
        <w:t>опромінювачів</w:t>
      </w:r>
      <w:proofErr w:type="spellEnd"/>
      <w:r>
        <w:rPr>
          <w:rFonts w:ascii="Times New Roman" w:hAnsi="Times New Roman"/>
          <w:sz w:val="24"/>
          <w:szCs w:val="24"/>
          <w:lang w:val="uk-UA"/>
        </w:rPr>
        <w:t xml:space="preserve"> надається інструкція для вивчення і зберігання; </w:t>
      </w:r>
    </w:p>
    <w:p w14:paraId="7CDB61C0" w14:textId="5E3F2081" w:rsidR="004769FE" w:rsidRDefault="004769FE" w:rsidP="00FF5079">
      <w:pPr>
        <w:pStyle w:val="a3"/>
        <w:numPr>
          <w:ilvl w:val="0"/>
          <w:numId w:val="8"/>
        </w:numPr>
        <w:tabs>
          <w:tab w:val="left" w:pos="851"/>
          <w:tab w:val="left" w:pos="993"/>
        </w:tabs>
        <w:ind w:left="0" w:firstLine="567"/>
        <w:jc w:val="both"/>
        <w:rPr>
          <w:rFonts w:ascii="Times New Roman" w:hAnsi="Times New Roman"/>
          <w:sz w:val="24"/>
          <w:szCs w:val="24"/>
          <w:lang w:val="uk-UA"/>
        </w:rPr>
      </w:pPr>
      <w:r w:rsidRPr="00CD3E95">
        <w:rPr>
          <w:rFonts w:ascii="Times New Roman" w:hAnsi="Times New Roman"/>
          <w:sz w:val="24"/>
          <w:szCs w:val="24"/>
          <w:lang w:val="uk-UA"/>
        </w:rPr>
        <w:t>монтаж екранованих УФБО проводиться відповідно розподілу:</w:t>
      </w:r>
    </w:p>
    <w:p w14:paraId="36CEE9E7" w14:textId="77777777" w:rsidR="00F064AA" w:rsidRPr="00CD3E95" w:rsidRDefault="00F064AA" w:rsidP="00F064AA">
      <w:pPr>
        <w:pStyle w:val="a3"/>
        <w:tabs>
          <w:tab w:val="left" w:pos="851"/>
          <w:tab w:val="left" w:pos="993"/>
        </w:tabs>
        <w:ind w:left="567"/>
        <w:jc w:val="both"/>
        <w:rPr>
          <w:rFonts w:ascii="Times New Roman" w:hAnsi="Times New Roman"/>
          <w:sz w:val="24"/>
          <w:szCs w:val="24"/>
          <w:lang w:val="uk-UA"/>
        </w:rPr>
      </w:pPr>
    </w:p>
    <w:tbl>
      <w:tblPr>
        <w:tblW w:w="9634" w:type="dxa"/>
        <w:jc w:val="center"/>
        <w:tblLook w:val="04A0" w:firstRow="1" w:lastRow="0" w:firstColumn="1" w:lastColumn="0" w:noHBand="0" w:noVBand="1"/>
      </w:tblPr>
      <w:tblGrid>
        <w:gridCol w:w="506"/>
        <w:gridCol w:w="1921"/>
        <w:gridCol w:w="1242"/>
        <w:gridCol w:w="2789"/>
        <w:gridCol w:w="3176"/>
      </w:tblGrid>
      <w:tr w:rsidR="00F064AA" w:rsidRPr="00187753" w14:paraId="74A4A08C" w14:textId="5BD709A1" w:rsidTr="00DE28AC">
        <w:trPr>
          <w:trHeight w:val="1080"/>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1EAAE" w14:textId="77777777" w:rsidR="00F064AA" w:rsidRPr="00187753" w:rsidRDefault="00F064AA" w:rsidP="00B15324">
            <w:pPr>
              <w:spacing w:after="0" w:line="240" w:lineRule="auto"/>
              <w:jc w:val="center"/>
              <w:rPr>
                <w:rFonts w:ascii="Times New Roman" w:hAnsi="Times New Roman"/>
              </w:rPr>
            </w:pPr>
            <w:bookmarkStart w:id="11" w:name="_Hlk76658909"/>
            <w:r w:rsidRPr="00187753">
              <w:rPr>
                <w:rFonts w:ascii="Times New Roman" w:hAnsi="Times New Roman"/>
              </w:rPr>
              <w:t>№ з/п</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14:paraId="06D4C64B" w14:textId="77777777" w:rsidR="00F064AA" w:rsidRPr="00187753" w:rsidRDefault="00F064AA" w:rsidP="00B15324">
            <w:pPr>
              <w:spacing w:after="0" w:line="240" w:lineRule="auto"/>
              <w:jc w:val="center"/>
              <w:rPr>
                <w:rFonts w:ascii="Times New Roman" w:hAnsi="Times New Roman"/>
                <w:b/>
                <w:bCs/>
              </w:rPr>
            </w:pPr>
            <w:r w:rsidRPr="00187753">
              <w:rPr>
                <w:rFonts w:ascii="Times New Roman" w:hAnsi="Times New Roman"/>
                <w:b/>
                <w:bCs/>
              </w:rPr>
              <w:t>Область</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2BC7DDC0" w14:textId="108960B1" w:rsidR="00F064AA" w:rsidRPr="00187753" w:rsidRDefault="00F064AA" w:rsidP="00B15324">
            <w:pPr>
              <w:spacing w:after="0" w:line="240" w:lineRule="auto"/>
              <w:jc w:val="center"/>
              <w:rPr>
                <w:rFonts w:ascii="Times New Roman" w:hAnsi="Times New Roman"/>
                <w:b/>
                <w:bCs/>
              </w:rPr>
            </w:pPr>
            <w:r w:rsidRPr="00187753">
              <w:rPr>
                <w:rFonts w:ascii="Times New Roman" w:hAnsi="Times New Roman"/>
                <w:b/>
                <w:bCs/>
              </w:rPr>
              <w:t xml:space="preserve">Кількість, </w:t>
            </w:r>
            <w:proofErr w:type="spellStart"/>
            <w:r w:rsidRPr="00187753">
              <w:rPr>
                <w:rFonts w:ascii="Times New Roman" w:hAnsi="Times New Roman"/>
                <w:b/>
                <w:bCs/>
              </w:rPr>
              <w:t>шт</w:t>
            </w:r>
            <w:proofErr w:type="spellEnd"/>
          </w:p>
        </w:tc>
        <w:tc>
          <w:tcPr>
            <w:tcW w:w="2789" w:type="dxa"/>
            <w:tcBorders>
              <w:top w:val="single" w:sz="4" w:space="0" w:color="auto"/>
              <w:left w:val="nil"/>
              <w:bottom w:val="single" w:sz="4" w:space="0" w:color="auto"/>
              <w:right w:val="single" w:sz="4" w:space="0" w:color="auto"/>
            </w:tcBorders>
            <w:vAlign w:val="center"/>
          </w:tcPr>
          <w:p w14:paraId="2D92D290" w14:textId="77777777" w:rsidR="00F064AA" w:rsidRPr="00187753" w:rsidRDefault="00F064AA" w:rsidP="00B15324">
            <w:pPr>
              <w:spacing w:after="0" w:line="240" w:lineRule="auto"/>
              <w:jc w:val="center"/>
              <w:rPr>
                <w:rFonts w:ascii="Times New Roman" w:hAnsi="Times New Roman"/>
                <w:b/>
                <w:bCs/>
              </w:rPr>
            </w:pPr>
            <w:r w:rsidRPr="00187753">
              <w:rPr>
                <w:rFonts w:ascii="Times New Roman" w:hAnsi="Times New Roman"/>
                <w:b/>
                <w:bCs/>
              </w:rPr>
              <w:t>Адреса</w:t>
            </w:r>
          </w:p>
        </w:tc>
        <w:tc>
          <w:tcPr>
            <w:tcW w:w="3176" w:type="dxa"/>
            <w:tcBorders>
              <w:top w:val="single" w:sz="4" w:space="0" w:color="auto"/>
              <w:left w:val="single" w:sz="4" w:space="0" w:color="auto"/>
              <w:bottom w:val="single" w:sz="4" w:space="0" w:color="auto"/>
              <w:right w:val="single" w:sz="4" w:space="0" w:color="000000"/>
            </w:tcBorders>
            <w:vAlign w:val="center"/>
          </w:tcPr>
          <w:p w14:paraId="63994EB0" w14:textId="767FC66D" w:rsidR="00F064AA" w:rsidRPr="00187753" w:rsidRDefault="00F064AA" w:rsidP="00B15324">
            <w:pPr>
              <w:spacing w:after="0" w:line="240" w:lineRule="auto"/>
              <w:jc w:val="center"/>
              <w:rPr>
                <w:rFonts w:ascii="Times New Roman" w:hAnsi="Times New Roman"/>
                <w:b/>
                <w:bCs/>
              </w:rPr>
            </w:pPr>
            <w:r>
              <w:rPr>
                <w:rFonts w:ascii="Times New Roman" w:hAnsi="Times New Roman"/>
                <w:b/>
                <w:bCs/>
              </w:rPr>
              <w:t>Назва закладу</w:t>
            </w:r>
          </w:p>
        </w:tc>
      </w:tr>
      <w:tr w:rsidR="00F064AA" w:rsidRPr="00187753" w14:paraId="5016D186" w14:textId="75B8D996"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AB00A93"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w:t>
            </w:r>
          </w:p>
        </w:tc>
        <w:tc>
          <w:tcPr>
            <w:tcW w:w="1921" w:type="dxa"/>
            <w:tcBorders>
              <w:top w:val="nil"/>
              <w:left w:val="nil"/>
              <w:bottom w:val="single" w:sz="4" w:space="0" w:color="auto"/>
              <w:right w:val="single" w:sz="4" w:space="0" w:color="auto"/>
            </w:tcBorders>
            <w:shd w:val="clear" w:color="auto" w:fill="auto"/>
            <w:hideMark/>
          </w:tcPr>
          <w:p w14:paraId="7B118AA8" w14:textId="77777777" w:rsidR="00F064AA" w:rsidRDefault="00F064AA" w:rsidP="00B15324">
            <w:pPr>
              <w:spacing w:after="0" w:line="240" w:lineRule="auto"/>
              <w:rPr>
                <w:rFonts w:ascii="Times New Roman" w:hAnsi="Times New Roman"/>
              </w:rPr>
            </w:pPr>
            <w:r w:rsidRPr="00187753">
              <w:rPr>
                <w:rFonts w:ascii="Times New Roman" w:hAnsi="Times New Roman"/>
              </w:rPr>
              <w:t xml:space="preserve">Вінницька </w:t>
            </w:r>
          </w:p>
          <w:p w14:paraId="7E92A302" w14:textId="7B014719" w:rsidR="00F064AA" w:rsidRPr="00187753" w:rsidRDefault="00F064AA" w:rsidP="00B15324">
            <w:pPr>
              <w:spacing w:after="0" w:line="240" w:lineRule="auto"/>
              <w:rPr>
                <w:rFonts w:ascii="Times New Roman" w:hAnsi="Times New Roman"/>
              </w:rPr>
            </w:pP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5A847C5C"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3</w:t>
            </w:r>
          </w:p>
        </w:tc>
        <w:tc>
          <w:tcPr>
            <w:tcW w:w="2789" w:type="dxa"/>
            <w:tcBorders>
              <w:top w:val="single" w:sz="4" w:space="0" w:color="auto"/>
              <w:left w:val="single" w:sz="4" w:space="0" w:color="auto"/>
              <w:bottom w:val="nil"/>
              <w:right w:val="single" w:sz="4" w:space="0" w:color="auto"/>
            </w:tcBorders>
            <w:shd w:val="clear" w:color="auto" w:fill="auto"/>
          </w:tcPr>
          <w:p w14:paraId="27A3C059"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Комплекс будівель та споруд, буд. б/н, с. Бохоники, Вінницький район, Вінницька область, 23233</w:t>
            </w:r>
          </w:p>
        </w:tc>
        <w:tc>
          <w:tcPr>
            <w:tcW w:w="3176" w:type="dxa"/>
            <w:tcBorders>
              <w:top w:val="single" w:sz="4" w:space="0" w:color="auto"/>
              <w:left w:val="single" w:sz="4" w:space="0" w:color="auto"/>
              <w:bottom w:val="nil"/>
              <w:right w:val="single" w:sz="4" w:space="0" w:color="auto"/>
            </w:tcBorders>
            <w:shd w:val="clear" w:color="auto" w:fill="auto"/>
          </w:tcPr>
          <w:p w14:paraId="4F80571D" w14:textId="7F3585E6" w:rsidR="00F064AA" w:rsidRPr="00187753" w:rsidRDefault="00F064AA" w:rsidP="00B15324">
            <w:pPr>
              <w:spacing w:after="0" w:line="240" w:lineRule="auto"/>
              <w:rPr>
                <w:rFonts w:ascii="Times New Roman" w:hAnsi="Times New Roman"/>
              </w:rPr>
            </w:pPr>
            <w:r w:rsidRPr="00F064AA">
              <w:rPr>
                <w:rFonts w:ascii="Times New Roman" w:hAnsi="Times New Roman"/>
              </w:rPr>
              <w:t>Комунальне некомерційне підприємство «Вінницьке обласне спеціалізоване територіальне медичне об’єднання «Фтизіатрія» Вінницької обласної Ради»</w:t>
            </w:r>
          </w:p>
        </w:tc>
      </w:tr>
      <w:tr w:rsidR="00F064AA" w:rsidRPr="00187753" w14:paraId="197FB902" w14:textId="1B760346"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670EE8E"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w:t>
            </w:r>
          </w:p>
        </w:tc>
        <w:tc>
          <w:tcPr>
            <w:tcW w:w="1921" w:type="dxa"/>
            <w:tcBorders>
              <w:top w:val="nil"/>
              <w:left w:val="nil"/>
              <w:bottom w:val="single" w:sz="4" w:space="0" w:color="auto"/>
              <w:right w:val="single" w:sz="4" w:space="0" w:color="auto"/>
            </w:tcBorders>
            <w:shd w:val="clear" w:color="auto" w:fill="auto"/>
            <w:hideMark/>
          </w:tcPr>
          <w:p w14:paraId="057C6E25"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Волинська</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19A2988"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56</w:t>
            </w:r>
          </w:p>
        </w:tc>
        <w:tc>
          <w:tcPr>
            <w:tcW w:w="2789" w:type="dxa"/>
            <w:tcBorders>
              <w:top w:val="single" w:sz="4" w:space="0" w:color="auto"/>
              <w:left w:val="single" w:sz="4" w:space="0" w:color="auto"/>
              <w:bottom w:val="single" w:sz="4" w:space="0" w:color="auto"/>
              <w:right w:val="single" w:sz="4" w:space="0" w:color="auto"/>
            </w:tcBorders>
            <w:shd w:val="clear" w:color="auto" w:fill="auto"/>
          </w:tcPr>
          <w:p w14:paraId="623800B3"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Волинська обл., м. Луцьк, вул. Львівська, 50</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196845BC" w14:textId="5F432D36" w:rsidR="00F064AA" w:rsidRPr="00187753" w:rsidRDefault="00F064AA" w:rsidP="00B15324">
            <w:pPr>
              <w:spacing w:after="0" w:line="240" w:lineRule="auto"/>
              <w:rPr>
                <w:rFonts w:ascii="Times New Roman" w:hAnsi="Times New Roman"/>
              </w:rPr>
            </w:pPr>
            <w:r w:rsidRPr="00F064AA">
              <w:rPr>
                <w:rFonts w:ascii="Times New Roman" w:hAnsi="Times New Roman"/>
              </w:rPr>
              <w:t xml:space="preserve">Комунальне підприємство "Волинський </w:t>
            </w:r>
            <w:proofErr w:type="spellStart"/>
            <w:r w:rsidRPr="00F064AA">
              <w:rPr>
                <w:rFonts w:ascii="Times New Roman" w:hAnsi="Times New Roman"/>
              </w:rPr>
              <w:t>фтизіопульмонологічний</w:t>
            </w:r>
            <w:proofErr w:type="spellEnd"/>
            <w:r w:rsidRPr="00F064AA">
              <w:rPr>
                <w:rFonts w:ascii="Times New Roman" w:hAnsi="Times New Roman"/>
              </w:rPr>
              <w:t xml:space="preserve"> медичний центр" Волинської обласної ради</w:t>
            </w:r>
          </w:p>
        </w:tc>
      </w:tr>
      <w:tr w:rsidR="00F064AA" w:rsidRPr="00187753" w14:paraId="0036E2F4" w14:textId="0BD23260"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3E93D5E"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3</w:t>
            </w:r>
          </w:p>
        </w:tc>
        <w:tc>
          <w:tcPr>
            <w:tcW w:w="1921" w:type="dxa"/>
            <w:tcBorders>
              <w:top w:val="nil"/>
              <w:left w:val="nil"/>
              <w:bottom w:val="single" w:sz="4" w:space="0" w:color="auto"/>
              <w:right w:val="single" w:sz="4" w:space="0" w:color="auto"/>
            </w:tcBorders>
            <w:shd w:val="clear" w:color="auto" w:fill="auto"/>
            <w:hideMark/>
          </w:tcPr>
          <w:p w14:paraId="35E42F7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Дніпропетровська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0DFDCCCA"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91</w:t>
            </w:r>
          </w:p>
        </w:tc>
        <w:tc>
          <w:tcPr>
            <w:tcW w:w="2789" w:type="dxa"/>
            <w:tcBorders>
              <w:top w:val="nil"/>
              <w:left w:val="single" w:sz="4" w:space="0" w:color="auto"/>
              <w:bottom w:val="single" w:sz="4" w:space="0" w:color="auto"/>
              <w:right w:val="single" w:sz="4" w:space="0" w:color="auto"/>
            </w:tcBorders>
            <w:shd w:val="clear" w:color="auto" w:fill="auto"/>
          </w:tcPr>
          <w:p w14:paraId="5CA60BB7" w14:textId="4523DE9E" w:rsidR="00F064AA" w:rsidRPr="006367E6" w:rsidRDefault="006367E6" w:rsidP="006367E6">
            <w:pPr>
              <w:rPr>
                <w:rFonts w:ascii="Times New Roman" w:hAnsi="Times New Roman"/>
              </w:rPr>
            </w:pPr>
            <w:r>
              <w:rPr>
                <w:rFonts w:ascii="Times New Roman" w:hAnsi="Times New Roman"/>
              </w:rPr>
              <w:t>1.</w:t>
            </w:r>
            <w:r w:rsidR="00F064AA" w:rsidRPr="006367E6">
              <w:rPr>
                <w:rFonts w:ascii="Times New Roman" w:hAnsi="Times New Roman"/>
              </w:rPr>
              <w:t xml:space="preserve">49115, м. Дніпро, вул. </w:t>
            </w:r>
            <w:proofErr w:type="spellStart"/>
            <w:r w:rsidR="00F064AA" w:rsidRPr="006367E6">
              <w:rPr>
                <w:rFonts w:ascii="Times New Roman" w:hAnsi="Times New Roman"/>
              </w:rPr>
              <w:t>Бехтерєва</w:t>
            </w:r>
            <w:proofErr w:type="spellEnd"/>
            <w:r w:rsidR="00F064AA" w:rsidRPr="006367E6">
              <w:rPr>
                <w:rFonts w:ascii="Times New Roman" w:hAnsi="Times New Roman"/>
              </w:rPr>
              <w:t>, 12 (77 шт.)</w:t>
            </w:r>
          </w:p>
          <w:p w14:paraId="691C5D5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2. 49000, м. Дніпро, вулиця Данила Галицького, будинок 1​ (14 шт.)</w:t>
            </w:r>
          </w:p>
        </w:tc>
        <w:tc>
          <w:tcPr>
            <w:tcW w:w="3176" w:type="dxa"/>
            <w:tcBorders>
              <w:top w:val="nil"/>
              <w:left w:val="single" w:sz="4" w:space="0" w:color="auto"/>
              <w:bottom w:val="single" w:sz="4" w:space="0" w:color="auto"/>
              <w:right w:val="single" w:sz="4" w:space="0" w:color="auto"/>
            </w:tcBorders>
            <w:shd w:val="clear" w:color="auto" w:fill="auto"/>
          </w:tcPr>
          <w:p w14:paraId="02F63B23" w14:textId="1F947FDA" w:rsidR="00F064AA" w:rsidRPr="0062488A" w:rsidRDefault="006367E6" w:rsidP="00B15324">
            <w:pPr>
              <w:spacing w:after="0" w:line="240" w:lineRule="auto"/>
              <w:rPr>
                <w:rFonts w:ascii="Times New Roman" w:hAnsi="Times New Roman"/>
              </w:rPr>
            </w:pPr>
            <w:r w:rsidRPr="0062488A">
              <w:rPr>
                <w:rFonts w:ascii="Times New Roman" w:hAnsi="Times New Roman"/>
              </w:rPr>
              <w:t>1.</w:t>
            </w:r>
            <w:r w:rsidRPr="0062488A">
              <w:t xml:space="preserve"> </w:t>
            </w:r>
            <w:r w:rsidRPr="0062488A">
              <w:rPr>
                <w:rFonts w:ascii="Times New Roman" w:hAnsi="Times New Roman"/>
              </w:rPr>
              <w:t>Комунальне підприємство " Дніпропетровське обласне клінічне лікувально-профілактичне об'єднання "Фтизіатрія" Дніпропетровської обласної ради</w:t>
            </w:r>
            <w:r w:rsidR="0062488A">
              <w:rPr>
                <w:rFonts w:ascii="Times New Roman" w:hAnsi="Times New Roman"/>
              </w:rPr>
              <w:t>.</w:t>
            </w:r>
          </w:p>
          <w:p w14:paraId="19E33351" w14:textId="6C628BDD" w:rsidR="006367E6" w:rsidRPr="006367E6" w:rsidRDefault="006367E6" w:rsidP="00B15324">
            <w:pPr>
              <w:spacing w:after="0" w:line="240" w:lineRule="auto"/>
              <w:rPr>
                <w:rFonts w:ascii="Times New Roman" w:hAnsi="Times New Roman"/>
                <w:highlight w:val="yellow"/>
              </w:rPr>
            </w:pPr>
            <w:r w:rsidRPr="0062488A">
              <w:rPr>
                <w:rFonts w:ascii="Times New Roman" w:hAnsi="Times New Roman"/>
              </w:rPr>
              <w:t>2.</w:t>
            </w:r>
            <w:r w:rsidR="0062488A" w:rsidRPr="0062488A">
              <w:t xml:space="preserve"> </w:t>
            </w:r>
            <w:r w:rsidR="0062488A" w:rsidRPr="0062488A">
              <w:rPr>
                <w:rFonts w:ascii="Times New Roman" w:hAnsi="Times New Roman"/>
              </w:rPr>
              <w:t>ДКВСУ</w:t>
            </w:r>
          </w:p>
        </w:tc>
      </w:tr>
      <w:tr w:rsidR="00F064AA" w:rsidRPr="00187753" w14:paraId="4D56C9D7" w14:textId="19AB269B"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4AD4B2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4</w:t>
            </w:r>
          </w:p>
        </w:tc>
        <w:tc>
          <w:tcPr>
            <w:tcW w:w="1921" w:type="dxa"/>
            <w:tcBorders>
              <w:top w:val="nil"/>
              <w:left w:val="nil"/>
              <w:bottom w:val="single" w:sz="4" w:space="0" w:color="auto"/>
              <w:right w:val="single" w:sz="4" w:space="0" w:color="auto"/>
            </w:tcBorders>
            <w:shd w:val="clear" w:color="auto" w:fill="auto"/>
            <w:hideMark/>
          </w:tcPr>
          <w:p w14:paraId="1729374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Донецька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233B007B"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2789" w:type="dxa"/>
            <w:tcBorders>
              <w:top w:val="nil"/>
              <w:left w:val="single" w:sz="4" w:space="0" w:color="auto"/>
              <w:bottom w:val="single" w:sz="4" w:space="0" w:color="auto"/>
              <w:right w:val="single" w:sz="4" w:space="0" w:color="auto"/>
            </w:tcBorders>
            <w:shd w:val="clear" w:color="auto" w:fill="auto"/>
          </w:tcPr>
          <w:p w14:paraId="298E260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Донецька область,  м. Краматорськ, вул. </w:t>
            </w:r>
            <w:proofErr w:type="spellStart"/>
            <w:r w:rsidRPr="00187753">
              <w:rPr>
                <w:rFonts w:ascii="Times New Roman" w:hAnsi="Times New Roman"/>
              </w:rPr>
              <w:t>Кирилкіна</w:t>
            </w:r>
            <w:proofErr w:type="spellEnd"/>
            <w:r w:rsidRPr="00187753">
              <w:rPr>
                <w:rFonts w:ascii="Times New Roman" w:hAnsi="Times New Roman"/>
              </w:rPr>
              <w:t>, 10</w:t>
            </w:r>
          </w:p>
        </w:tc>
        <w:tc>
          <w:tcPr>
            <w:tcW w:w="3176" w:type="dxa"/>
            <w:tcBorders>
              <w:top w:val="nil"/>
              <w:left w:val="single" w:sz="4" w:space="0" w:color="auto"/>
              <w:bottom w:val="single" w:sz="4" w:space="0" w:color="auto"/>
              <w:right w:val="single" w:sz="4" w:space="0" w:color="auto"/>
            </w:tcBorders>
            <w:shd w:val="clear" w:color="auto" w:fill="auto"/>
          </w:tcPr>
          <w:p w14:paraId="55F4D628" w14:textId="123250BB" w:rsidR="00F064AA" w:rsidRPr="00187753" w:rsidRDefault="006367E6" w:rsidP="00B15324">
            <w:pPr>
              <w:spacing w:after="0" w:line="240" w:lineRule="auto"/>
              <w:rPr>
                <w:rFonts w:ascii="Times New Roman" w:hAnsi="Times New Roman"/>
              </w:rPr>
            </w:pPr>
            <w:r w:rsidRPr="006367E6">
              <w:rPr>
                <w:rFonts w:ascii="Times New Roman" w:hAnsi="Times New Roman"/>
              </w:rPr>
              <w:t>Комунальне некомерційне підприємство "Обласний клінічний протитуберкульозний диспансер"</w:t>
            </w:r>
          </w:p>
        </w:tc>
      </w:tr>
      <w:tr w:rsidR="00F064AA" w:rsidRPr="00187753" w14:paraId="21FC9627" w14:textId="630F693A"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158A266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w:t>
            </w:r>
          </w:p>
        </w:tc>
        <w:tc>
          <w:tcPr>
            <w:tcW w:w="1921" w:type="dxa"/>
            <w:tcBorders>
              <w:top w:val="nil"/>
              <w:left w:val="nil"/>
              <w:bottom w:val="single" w:sz="4" w:space="0" w:color="auto"/>
              <w:right w:val="single" w:sz="4" w:space="0" w:color="auto"/>
            </w:tcBorders>
            <w:shd w:val="clear" w:color="auto" w:fill="auto"/>
            <w:hideMark/>
          </w:tcPr>
          <w:p w14:paraId="6FEF38F1"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Закарпатська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4768705C"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17</w:t>
            </w:r>
          </w:p>
        </w:tc>
        <w:tc>
          <w:tcPr>
            <w:tcW w:w="2789" w:type="dxa"/>
            <w:tcBorders>
              <w:top w:val="nil"/>
              <w:left w:val="single" w:sz="4" w:space="0" w:color="auto"/>
              <w:bottom w:val="single" w:sz="4" w:space="0" w:color="auto"/>
              <w:right w:val="single" w:sz="4" w:space="0" w:color="auto"/>
            </w:tcBorders>
            <w:shd w:val="clear" w:color="auto" w:fill="auto"/>
          </w:tcPr>
          <w:p w14:paraId="0CAB482D"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88000, Закарпатська область, м. Ужгород, вул. Нахімова, 4</w:t>
            </w:r>
          </w:p>
        </w:tc>
        <w:tc>
          <w:tcPr>
            <w:tcW w:w="3176" w:type="dxa"/>
            <w:tcBorders>
              <w:top w:val="nil"/>
              <w:left w:val="single" w:sz="4" w:space="0" w:color="auto"/>
              <w:bottom w:val="single" w:sz="4" w:space="0" w:color="auto"/>
              <w:right w:val="single" w:sz="4" w:space="0" w:color="auto"/>
            </w:tcBorders>
            <w:shd w:val="clear" w:color="auto" w:fill="auto"/>
          </w:tcPr>
          <w:p w14:paraId="6144C51D" w14:textId="4D0988CC"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КНП "Обласний клінічний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лікувально-діагностичний центр" Закарпатської обласної ради</w:t>
            </w:r>
          </w:p>
        </w:tc>
      </w:tr>
      <w:tr w:rsidR="00F064AA" w:rsidRPr="00187753" w14:paraId="1A0482EE" w14:textId="1D8BE263"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2192BA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6</w:t>
            </w:r>
          </w:p>
        </w:tc>
        <w:tc>
          <w:tcPr>
            <w:tcW w:w="1921" w:type="dxa"/>
            <w:tcBorders>
              <w:top w:val="nil"/>
              <w:left w:val="nil"/>
              <w:bottom w:val="single" w:sz="4" w:space="0" w:color="auto"/>
              <w:right w:val="single" w:sz="4" w:space="0" w:color="auto"/>
            </w:tcBorders>
            <w:shd w:val="clear" w:color="auto" w:fill="auto"/>
            <w:hideMark/>
          </w:tcPr>
          <w:p w14:paraId="4AACD5E6"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Запорізька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6396BAC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2789" w:type="dxa"/>
            <w:tcBorders>
              <w:top w:val="nil"/>
              <w:left w:val="single" w:sz="4" w:space="0" w:color="auto"/>
              <w:bottom w:val="single" w:sz="4" w:space="0" w:color="auto"/>
              <w:right w:val="single" w:sz="4" w:space="0" w:color="auto"/>
            </w:tcBorders>
            <w:shd w:val="clear" w:color="auto" w:fill="auto"/>
          </w:tcPr>
          <w:p w14:paraId="28888FE1"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вул. Перспективна, 2 м. Запоріжжя, 69106</w:t>
            </w:r>
          </w:p>
        </w:tc>
        <w:tc>
          <w:tcPr>
            <w:tcW w:w="3176" w:type="dxa"/>
            <w:tcBorders>
              <w:top w:val="nil"/>
              <w:left w:val="single" w:sz="4" w:space="0" w:color="auto"/>
              <w:bottom w:val="single" w:sz="4" w:space="0" w:color="auto"/>
              <w:right w:val="single" w:sz="4" w:space="0" w:color="auto"/>
            </w:tcBorders>
            <w:shd w:val="clear" w:color="auto" w:fill="auto"/>
          </w:tcPr>
          <w:p w14:paraId="1A78B174" w14:textId="01E60C3C"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КНП "Запорізький регіональний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клінічний лікувально-діагностичний центр" ЗОР</w:t>
            </w:r>
          </w:p>
        </w:tc>
      </w:tr>
      <w:tr w:rsidR="00F064AA" w:rsidRPr="00187753" w14:paraId="3CBB61D2" w14:textId="21932020"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3A1FB64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7</w:t>
            </w:r>
          </w:p>
        </w:tc>
        <w:tc>
          <w:tcPr>
            <w:tcW w:w="1921" w:type="dxa"/>
            <w:tcBorders>
              <w:top w:val="nil"/>
              <w:left w:val="nil"/>
              <w:bottom w:val="single" w:sz="4" w:space="0" w:color="auto"/>
              <w:right w:val="single" w:sz="4" w:space="0" w:color="auto"/>
            </w:tcBorders>
            <w:shd w:val="clear" w:color="auto" w:fill="auto"/>
            <w:hideMark/>
          </w:tcPr>
          <w:p w14:paraId="6DA0CF7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Івано-Франківська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4D448E08"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2789" w:type="dxa"/>
            <w:tcBorders>
              <w:top w:val="nil"/>
              <w:left w:val="single" w:sz="4" w:space="0" w:color="auto"/>
              <w:bottom w:val="single" w:sz="4" w:space="0" w:color="auto"/>
              <w:right w:val="single" w:sz="4" w:space="0" w:color="auto"/>
            </w:tcBorders>
            <w:shd w:val="clear" w:color="auto" w:fill="auto"/>
          </w:tcPr>
          <w:p w14:paraId="5A09958E"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Івано-Франківськ, вул. Матейка, 53</w:t>
            </w:r>
          </w:p>
        </w:tc>
        <w:tc>
          <w:tcPr>
            <w:tcW w:w="3176" w:type="dxa"/>
            <w:tcBorders>
              <w:top w:val="nil"/>
              <w:left w:val="single" w:sz="4" w:space="0" w:color="auto"/>
              <w:bottom w:val="single" w:sz="4" w:space="0" w:color="auto"/>
              <w:right w:val="single" w:sz="4" w:space="0" w:color="auto"/>
            </w:tcBorders>
            <w:shd w:val="clear" w:color="auto" w:fill="auto"/>
          </w:tcPr>
          <w:p w14:paraId="24442B2B" w14:textId="62216B84"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КНП "Івано-Франківський обласний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центр Івано-Франківської обласної ради"</w:t>
            </w:r>
          </w:p>
        </w:tc>
      </w:tr>
      <w:tr w:rsidR="00F064AA" w:rsidRPr="00187753" w14:paraId="6DF8E195" w14:textId="3D3FEC03"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BA48B1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8</w:t>
            </w:r>
          </w:p>
        </w:tc>
        <w:tc>
          <w:tcPr>
            <w:tcW w:w="1921" w:type="dxa"/>
            <w:tcBorders>
              <w:top w:val="nil"/>
              <w:left w:val="nil"/>
              <w:bottom w:val="single" w:sz="4" w:space="0" w:color="auto"/>
              <w:right w:val="single" w:sz="4" w:space="0" w:color="auto"/>
            </w:tcBorders>
            <w:shd w:val="clear" w:color="auto" w:fill="auto"/>
            <w:hideMark/>
          </w:tcPr>
          <w:p w14:paraId="72787DA4"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Кіровоградська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378F4B1"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53</w:t>
            </w:r>
          </w:p>
        </w:tc>
        <w:tc>
          <w:tcPr>
            <w:tcW w:w="2789" w:type="dxa"/>
            <w:tcBorders>
              <w:top w:val="nil"/>
              <w:left w:val="single" w:sz="4" w:space="0" w:color="auto"/>
              <w:bottom w:val="single" w:sz="4" w:space="0" w:color="auto"/>
              <w:right w:val="single" w:sz="4" w:space="0" w:color="auto"/>
            </w:tcBorders>
            <w:shd w:val="clear" w:color="auto" w:fill="auto"/>
          </w:tcPr>
          <w:p w14:paraId="224FE45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Кіровоградська область,  Кіровоградський район, село Івано-Благодатне, вулиця Лісова Поляна, будинок 3</w:t>
            </w:r>
          </w:p>
        </w:tc>
        <w:tc>
          <w:tcPr>
            <w:tcW w:w="3176" w:type="dxa"/>
            <w:tcBorders>
              <w:top w:val="nil"/>
              <w:left w:val="single" w:sz="4" w:space="0" w:color="auto"/>
              <w:bottom w:val="single" w:sz="4" w:space="0" w:color="auto"/>
              <w:right w:val="single" w:sz="4" w:space="0" w:color="auto"/>
            </w:tcBorders>
            <w:shd w:val="clear" w:color="auto" w:fill="auto"/>
          </w:tcPr>
          <w:p w14:paraId="584E0AA7" w14:textId="266A0994"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Комунальне некомерційне </w:t>
            </w:r>
            <w:proofErr w:type="spellStart"/>
            <w:r w:rsidRPr="006367E6">
              <w:rPr>
                <w:rFonts w:ascii="Times New Roman" w:hAnsi="Times New Roman"/>
              </w:rPr>
              <w:t>підприємство"Кіровоградський</w:t>
            </w:r>
            <w:proofErr w:type="spellEnd"/>
            <w:r w:rsidRPr="006367E6">
              <w:rPr>
                <w:rFonts w:ascii="Times New Roman" w:hAnsi="Times New Roman"/>
              </w:rPr>
              <w:t xml:space="preserve"> обласний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медичний центр Кіровоградської обласної ради"</w:t>
            </w:r>
          </w:p>
        </w:tc>
      </w:tr>
    </w:tbl>
    <w:p w14:paraId="26F0AC52" w14:textId="77777777" w:rsidR="00DE28AC" w:rsidRDefault="00DE28AC">
      <w:r>
        <w:br w:type="page"/>
      </w:r>
    </w:p>
    <w:tbl>
      <w:tblPr>
        <w:tblW w:w="9634" w:type="dxa"/>
        <w:jc w:val="center"/>
        <w:tblLook w:val="04A0" w:firstRow="1" w:lastRow="0" w:firstColumn="1" w:lastColumn="0" w:noHBand="0" w:noVBand="1"/>
      </w:tblPr>
      <w:tblGrid>
        <w:gridCol w:w="506"/>
        <w:gridCol w:w="1921"/>
        <w:gridCol w:w="1242"/>
        <w:gridCol w:w="2789"/>
        <w:gridCol w:w="3176"/>
      </w:tblGrid>
      <w:tr w:rsidR="00F064AA" w:rsidRPr="00187753" w14:paraId="76E9285D" w14:textId="6D1FE40F"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FF2FF7F" w14:textId="1754B000"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lastRenderedPageBreak/>
              <w:t>9</w:t>
            </w:r>
          </w:p>
        </w:tc>
        <w:tc>
          <w:tcPr>
            <w:tcW w:w="1921" w:type="dxa"/>
            <w:tcBorders>
              <w:top w:val="nil"/>
              <w:left w:val="nil"/>
              <w:bottom w:val="single" w:sz="4" w:space="0" w:color="auto"/>
              <w:right w:val="single" w:sz="4" w:space="0" w:color="auto"/>
            </w:tcBorders>
            <w:shd w:val="clear" w:color="auto" w:fill="auto"/>
            <w:hideMark/>
          </w:tcPr>
          <w:p w14:paraId="28409A6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Луганська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5170579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30</w:t>
            </w:r>
          </w:p>
        </w:tc>
        <w:tc>
          <w:tcPr>
            <w:tcW w:w="2789" w:type="dxa"/>
            <w:tcBorders>
              <w:top w:val="nil"/>
              <w:left w:val="single" w:sz="4" w:space="0" w:color="auto"/>
              <w:bottom w:val="single" w:sz="4" w:space="0" w:color="auto"/>
              <w:right w:val="single" w:sz="4" w:space="0" w:color="auto"/>
            </w:tcBorders>
            <w:shd w:val="clear" w:color="auto" w:fill="auto"/>
          </w:tcPr>
          <w:p w14:paraId="5DDCB3C3"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Сєвєродонецьк,</w:t>
            </w:r>
            <w:r w:rsidRPr="00187753">
              <w:rPr>
                <w:rFonts w:ascii="Times New Roman" w:hAnsi="Times New Roman"/>
              </w:rPr>
              <w:br/>
              <w:t>вул. Сметаніна,буд.5</w:t>
            </w:r>
          </w:p>
        </w:tc>
        <w:tc>
          <w:tcPr>
            <w:tcW w:w="3176" w:type="dxa"/>
            <w:tcBorders>
              <w:top w:val="nil"/>
              <w:left w:val="single" w:sz="4" w:space="0" w:color="auto"/>
              <w:bottom w:val="single" w:sz="4" w:space="0" w:color="auto"/>
              <w:right w:val="single" w:sz="4" w:space="0" w:color="auto"/>
            </w:tcBorders>
            <w:shd w:val="clear" w:color="auto" w:fill="auto"/>
          </w:tcPr>
          <w:p w14:paraId="5112F406"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Комунальне некомерційне</w:t>
            </w:r>
          </w:p>
          <w:p w14:paraId="5F28660A"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підприємство Луганської</w:t>
            </w:r>
          </w:p>
          <w:p w14:paraId="2BDF81FF"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обласної ради «Луганський</w:t>
            </w:r>
          </w:p>
          <w:p w14:paraId="388AF0D9"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обласний медичний центр</w:t>
            </w:r>
          </w:p>
          <w:p w14:paraId="45468D2C" w14:textId="77777777" w:rsidR="006367E6" w:rsidRPr="006367E6" w:rsidRDefault="006367E6" w:rsidP="00DE28AC">
            <w:pPr>
              <w:spacing w:after="160" w:line="240" w:lineRule="auto"/>
              <w:contextualSpacing/>
              <w:jc w:val="both"/>
              <w:rPr>
                <w:rFonts w:ascii="Times New Roman" w:hAnsi="Times New Roman"/>
              </w:rPr>
            </w:pPr>
            <w:r w:rsidRPr="006367E6">
              <w:rPr>
                <w:rFonts w:ascii="Times New Roman" w:hAnsi="Times New Roman"/>
              </w:rPr>
              <w:t>соціально небезпечних</w:t>
            </w:r>
          </w:p>
          <w:p w14:paraId="7B7CF4ED" w14:textId="3EA2B0BE" w:rsidR="00F064AA" w:rsidRPr="00187753" w:rsidRDefault="006367E6" w:rsidP="00DE28AC">
            <w:pPr>
              <w:spacing w:after="0" w:line="240" w:lineRule="auto"/>
              <w:contextualSpacing/>
              <w:jc w:val="both"/>
              <w:rPr>
                <w:rFonts w:ascii="Times New Roman" w:hAnsi="Times New Roman"/>
              </w:rPr>
            </w:pPr>
            <w:r w:rsidRPr="006367E6">
              <w:rPr>
                <w:rFonts w:ascii="Times New Roman" w:hAnsi="Times New Roman"/>
              </w:rPr>
              <w:t xml:space="preserve">інфекційних </w:t>
            </w:r>
            <w:proofErr w:type="spellStart"/>
            <w:r w:rsidRPr="006367E6">
              <w:rPr>
                <w:rFonts w:ascii="Times New Roman" w:hAnsi="Times New Roman"/>
              </w:rPr>
              <w:t>хвороб</w:t>
            </w:r>
            <w:proofErr w:type="spellEnd"/>
            <w:r w:rsidRPr="006367E6">
              <w:rPr>
                <w:rFonts w:ascii="Times New Roman" w:hAnsi="Times New Roman"/>
              </w:rPr>
              <w:t>»</w:t>
            </w:r>
          </w:p>
        </w:tc>
      </w:tr>
      <w:tr w:rsidR="00F064AA" w:rsidRPr="00187753" w14:paraId="392C5D29" w14:textId="548FFE80"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69BE6088"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10</w:t>
            </w:r>
          </w:p>
        </w:tc>
        <w:tc>
          <w:tcPr>
            <w:tcW w:w="1921" w:type="dxa"/>
            <w:tcBorders>
              <w:top w:val="nil"/>
              <w:left w:val="nil"/>
              <w:bottom w:val="single" w:sz="4" w:space="0" w:color="auto"/>
              <w:right w:val="single" w:sz="4" w:space="0" w:color="auto"/>
            </w:tcBorders>
            <w:shd w:val="clear" w:color="auto" w:fill="auto"/>
            <w:hideMark/>
          </w:tcPr>
          <w:p w14:paraId="478A3F36"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Львівська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DA7D37C"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109</w:t>
            </w:r>
          </w:p>
        </w:tc>
        <w:tc>
          <w:tcPr>
            <w:tcW w:w="2789" w:type="dxa"/>
            <w:tcBorders>
              <w:top w:val="nil"/>
              <w:left w:val="single" w:sz="4" w:space="0" w:color="auto"/>
              <w:bottom w:val="single" w:sz="4" w:space="0" w:color="auto"/>
              <w:right w:val="single" w:sz="4" w:space="0" w:color="auto"/>
            </w:tcBorders>
            <w:shd w:val="clear" w:color="auto" w:fill="auto"/>
          </w:tcPr>
          <w:p w14:paraId="4A68FFD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79066, </w:t>
            </w:r>
            <w:proofErr w:type="spellStart"/>
            <w:r w:rsidRPr="00187753">
              <w:rPr>
                <w:rFonts w:ascii="Times New Roman" w:hAnsi="Times New Roman"/>
              </w:rPr>
              <w:t>м.Львів</w:t>
            </w:r>
            <w:proofErr w:type="spellEnd"/>
            <w:r w:rsidRPr="00187753">
              <w:rPr>
                <w:rFonts w:ascii="Times New Roman" w:hAnsi="Times New Roman"/>
              </w:rPr>
              <w:t>, вул.Зелена,477</w:t>
            </w:r>
          </w:p>
        </w:tc>
        <w:tc>
          <w:tcPr>
            <w:tcW w:w="3176" w:type="dxa"/>
            <w:tcBorders>
              <w:top w:val="nil"/>
              <w:left w:val="single" w:sz="4" w:space="0" w:color="auto"/>
              <w:bottom w:val="single" w:sz="4" w:space="0" w:color="auto"/>
              <w:right w:val="single" w:sz="4" w:space="0" w:color="auto"/>
            </w:tcBorders>
            <w:shd w:val="clear" w:color="auto" w:fill="auto"/>
          </w:tcPr>
          <w:p w14:paraId="332363B2" w14:textId="7A626B6E"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КНП ЛОР "Львівський регіональний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клінічний лікувально-</w:t>
            </w:r>
            <w:proofErr w:type="spellStart"/>
            <w:r w:rsidRPr="006367E6">
              <w:rPr>
                <w:rFonts w:ascii="Times New Roman" w:hAnsi="Times New Roman"/>
              </w:rPr>
              <w:t>діагностиіний</w:t>
            </w:r>
            <w:proofErr w:type="spellEnd"/>
            <w:r w:rsidRPr="006367E6">
              <w:rPr>
                <w:rFonts w:ascii="Times New Roman" w:hAnsi="Times New Roman"/>
              </w:rPr>
              <w:t xml:space="preserve"> центр" (Центр легеневого здоров'я)</w:t>
            </w:r>
          </w:p>
        </w:tc>
      </w:tr>
      <w:tr w:rsidR="00F064AA" w:rsidRPr="00187753" w14:paraId="1785C1CA" w14:textId="6F1D8F88"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5FEB73F"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11</w:t>
            </w:r>
          </w:p>
        </w:tc>
        <w:tc>
          <w:tcPr>
            <w:tcW w:w="1921" w:type="dxa"/>
            <w:tcBorders>
              <w:top w:val="nil"/>
              <w:left w:val="nil"/>
              <w:bottom w:val="single" w:sz="4" w:space="0" w:color="auto"/>
              <w:right w:val="single" w:sz="4" w:space="0" w:color="auto"/>
            </w:tcBorders>
            <w:shd w:val="clear" w:color="auto" w:fill="auto"/>
            <w:hideMark/>
          </w:tcPr>
          <w:p w14:paraId="47C8E56C"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Миколаївська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01162BB1"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83</w:t>
            </w:r>
          </w:p>
        </w:tc>
        <w:tc>
          <w:tcPr>
            <w:tcW w:w="2789" w:type="dxa"/>
            <w:tcBorders>
              <w:top w:val="nil"/>
              <w:left w:val="single" w:sz="4" w:space="0" w:color="auto"/>
              <w:bottom w:val="single" w:sz="4" w:space="0" w:color="auto"/>
              <w:right w:val="single" w:sz="4" w:space="0" w:color="auto"/>
            </w:tcBorders>
            <w:shd w:val="clear" w:color="auto" w:fill="auto"/>
          </w:tcPr>
          <w:p w14:paraId="4A96D56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Миколаївська область, Миколаївський район, 57130 </w:t>
            </w:r>
            <w:proofErr w:type="spellStart"/>
            <w:r w:rsidRPr="00187753">
              <w:rPr>
                <w:rFonts w:ascii="Times New Roman" w:hAnsi="Times New Roman"/>
              </w:rPr>
              <w:t>с.Надбузьке</w:t>
            </w:r>
            <w:proofErr w:type="spellEnd"/>
            <w:r w:rsidRPr="00187753">
              <w:rPr>
                <w:rFonts w:ascii="Times New Roman" w:hAnsi="Times New Roman"/>
              </w:rPr>
              <w:t>,</w:t>
            </w:r>
            <w:r w:rsidRPr="00187753">
              <w:rPr>
                <w:rFonts w:ascii="Times New Roman" w:hAnsi="Times New Roman"/>
              </w:rPr>
              <w:br/>
              <w:t>вул.Веселинівська,4</w:t>
            </w:r>
          </w:p>
        </w:tc>
        <w:tc>
          <w:tcPr>
            <w:tcW w:w="3176" w:type="dxa"/>
            <w:tcBorders>
              <w:top w:val="nil"/>
              <w:left w:val="single" w:sz="4" w:space="0" w:color="auto"/>
              <w:bottom w:val="single" w:sz="4" w:space="0" w:color="auto"/>
              <w:right w:val="single" w:sz="4" w:space="0" w:color="auto"/>
            </w:tcBorders>
            <w:shd w:val="clear" w:color="auto" w:fill="auto"/>
          </w:tcPr>
          <w:p w14:paraId="5C18550F" w14:textId="24AC950A"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Комунальне неприбуткове підприємство "Миколаївський регіональний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медичний центр" Миколаївської обласної ради</w:t>
            </w:r>
          </w:p>
        </w:tc>
      </w:tr>
      <w:tr w:rsidR="00F064AA" w:rsidRPr="00187753" w14:paraId="0D471056" w14:textId="5513423C"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1681A8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12</w:t>
            </w:r>
          </w:p>
        </w:tc>
        <w:tc>
          <w:tcPr>
            <w:tcW w:w="1921" w:type="dxa"/>
            <w:tcBorders>
              <w:top w:val="nil"/>
              <w:left w:val="nil"/>
              <w:bottom w:val="single" w:sz="4" w:space="0" w:color="auto"/>
              <w:right w:val="single" w:sz="4" w:space="0" w:color="auto"/>
            </w:tcBorders>
            <w:shd w:val="clear" w:color="auto" w:fill="auto"/>
            <w:hideMark/>
          </w:tcPr>
          <w:p w14:paraId="11CDA294"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Одеська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8E2C7D5"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16</w:t>
            </w:r>
          </w:p>
        </w:tc>
        <w:tc>
          <w:tcPr>
            <w:tcW w:w="2789" w:type="dxa"/>
            <w:tcBorders>
              <w:top w:val="nil"/>
              <w:left w:val="single" w:sz="4" w:space="0" w:color="auto"/>
              <w:bottom w:val="single" w:sz="4" w:space="0" w:color="auto"/>
              <w:right w:val="single" w:sz="4" w:space="0" w:color="auto"/>
            </w:tcBorders>
            <w:shd w:val="clear" w:color="auto" w:fill="auto"/>
          </w:tcPr>
          <w:p w14:paraId="4F1900F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Одеса, вул. Леонтовича, 9,1/11</w:t>
            </w:r>
          </w:p>
        </w:tc>
        <w:tc>
          <w:tcPr>
            <w:tcW w:w="3176" w:type="dxa"/>
            <w:tcBorders>
              <w:top w:val="nil"/>
              <w:left w:val="single" w:sz="4" w:space="0" w:color="auto"/>
              <w:bottom w:val="single" w:sz="4" w:space="0" w:color="auto"/>
              <w:right w:val="single" w:sz="4" w:space="0" w:color="auto"/>
            </w:tcBorders>
            <w:shd w:val="clear" w:color="auto" w:fill="auto"/>
          </w:tcPr>
          <w:p w14:paraId="5EE0CF50" w14:textId="28C0A2A4"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КНП «Одеський обласний центр соціально значущих </w:t>
            </w:r>
            <w:proofErr w:type="spellStart"/>
            <w:r w:rsidRPr="006367E6">
              <w:rPr>
                <w:rFonts w:ascii="Times New Roman" w:hAnsi="Times New Roman"/>
              </w:rPr>
              <w:t>хвороб</w:t>
            </w:r>
            <w:proofErr w:type="spellEnd"/>
            <w:r w:rsidRPr="006367E6">
              <w:rPr>
                <w:rFonts w:ascii="Times New Roman" w:hAnsi="Times New Roman"/>
              </w:rPr>
              <w:t>» ООР»</w:t>
            </w:r>
          </w:p>
        </w:tc>
      </w:tr>
      <w:tr w:rsidR="00F064AA" w:rsidRPr="00187753" w14:paraId="638945E1" w14:textId="45667697"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A4A7420"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13</w:t>
            </w:r>
          </w:p>
        </w:tc>
        <w:tc>
          <w:tcPr>
            <w:tcW w:w="1921" w:type="dxa"/>
            <w:tcBorders>
              <w:top w:val="nil"/>
              <w:left w:val="nil"/>
              <w:bottom w:val="single" w:sz="4" w:space="0" w:color="auto"/>
              <w:right w:val="single" w:sz="4" w:space="0" w:color="auto"/>
            </w:tcBorders>
            <w:shd w:val="clear" w:color="auto" w:fill="auto"/>
            <w:hideMark/>
          </w:tcPr>
          <w:p w14:paraId="1555FB5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Рівненська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1E9915D9"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18</w:t>
            </w:r>
          </w:p>
        </w:tc>
        <w:tc>
          <w:tcPr>
            <w:tcW w:w="2789" w:type="dxa"/>
            <w:tcBorders>
              <w:top w:val="nil"/>
              <w:left w:val="single" w:sz="4" w:space="0" w:color="auto"/>
              <w:bottom w:val="single" w:sz="4" w:space="0" w:color="auto"/>
              <w:right w:val="single" w:sz="4" w:space="0" w:color="auto"/>
            </w:tcBorders>
            <w:shd w:val="clear" w:color="auto" w:fill="auto"/>
          </w:tcPr>
          <w:p w14:paraId="71E7F15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33001, </w:t>
            </w:r>
            <w:proofErr w:type="spellStart"/>
            <w:r w:rsidRPr="00187753">
              <w:rPr>
                <w:rFonts w:ascii="Times New Roman" w:hAnsi="Times New Roman"/>
              </w:rPr>
              <w:t>м.Рівне</w:t>
            </w:r>
            <w:proofErr w:type="spellEnd"/>
            <w:r w:rsidRPr="00187753">
              <w:rPr>
                <w:rFonts w:ascii="Times New Roman" w:hAnsi="Times New Roman"/>
              </w:rPr>
              <w:t xml:space="preserve">, </w:t>
            </w:r>
            <w:proofErr w:type="spellStart"/>
            <w:r w:rsidRPr="00187753">
              <w:rPr>
                <w:rFonts w:ascii="Times New Roman" w:hAnsi="Times New Roman"/>
              </w:rPr>
              <w:t>вул.Дворецька</w:t>
            </w:r>
            <w:proofErr w:type="spellEnd"/>
            <w:r w:rsidRPr="00187753">
              <w:rPr>
                <w:rFonts w:ascii="Times New Roman" w:hAnsi="Times New Roman"/>
              </w:rPr>
              <w:t>, 108</w:t>
            </w:r>
          </w:p>
          <w:p w14:paraId="6A2333DB" w14:textId="77777777" w:rsidR="00F064AA" w:rsidRPr="00187753" w:rsidRDefault="00F064AA" w:rsidP="00B15324">
            <w:pPr>
              <w:spacing w:after="0" w:line="240" w:lineRule="auto"/>
              <w:rPr>
                <w:rFonts w:ascii="Times New Roman" w:hAnsi="Times New Roman"/>
              </w:rPr>
            </w:pPr>
          </w:p>
        </w:tc>
        <w:tc>
          <w:tcPr>
            <w:tcW w:w="3176" w:type="dxa"/>
            <w:tcBorders>
              <w:top w:val="nil"/>
              <w:left w:val="single" w:sz="4" w:space="0" w:color="auto"/>
              <w:bottom w:val="single" w:sz="4" w:space="0" w:color="auto"/>
              <w:right w:val="single" w:sz="4" w:space="0" w:color="auto"/>
            </w:tcBorders>
            <w:shd w:val="clear" w:color="auto" w:fill="auto"/>
          </w:tcPr>
          <w:p w14:paraId="06E04CC9" w14:textId="4638307A"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Комунальне підприємство "Рівненський обласний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медичний центр" Рівненської обласної ради</w:t>
            </w:r>
          </w:p>
        </w:tc>
      </w:tr>
      <w:tr w:rsidR="00F064AA" w:rsidRPr="00187753" w14:paraId="7392791B" w14:textId="7FA93BAB" w:rsidTr="00DE28AC">
        <w:trPr>
          <w:trHeight w:val="499"/>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AA31B"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14</w:t>
            </w:r>
          </w:p>
        </w:tc>
        <w:tc>
          <w:tcPr>
            <w:tcW w:w="1921" w:type="dxa"/>
            <w:tcBorders>
              <w:top w:val="single" w:sz="4" w:space="0" w:color="auto"/>
              <w:left w:val="single" w:sz="4" w:space="0" w:color="auto"/>
              <w:bottom w:val="single" w:sz="4" w:space="0" w:color="auto"/>
              <w:right w:val="single" w:sz="4" w:space="0" w:color="auto"/>
            </w:tcBorders>
            <w:shd w:val="clear" w:color="auto" w:fill="auto"/>
            <w:hideMark/>
          </w:tcPr>
          <w:p w14:paraId="5E5FF888"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Сумська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E5C50"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w:t>
            </w:r>
          </w:p>
        </w:tc>
        <w:tc>
          <w:tcPr>
            <w:tcW w:w="2789" w:type="dxa"/>
            <w:tcBorders>
              <w:top w:val="single" w:sz="4" w:space="0" w:color="auto"/>
              <w:left w:val="single" w:sz="4" w:space="0" w:color="auto"/>
              <w:bottom w:val="single" w:sz="4" w:space="0" w:color="auto"/>
              <w:right w:val="single" w:sz="4" w:space="0" w:color="auto"/>
            </w:tcBorders>
            <w:shd w:val="clear" w:color="auto" w:fill="auto"/>
          </w:tcPr>
          <w:p w14:paraId="61B839E9"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вул.Теропилівська,6, </w:t>
            </w:r>
            <w:proofErr w:type="spellStart"/>
            <w:r w:rsidRPr="00187753">
              <w:rPr>
                <w:rFonts w:ascii="Times New Roman" w:hAnsi="Times New Roman"/>
              </w:rPr>
              <w:t>смт.Степанівка</w:t>
            </w:r>
            <w:proofErr w:type="spellEnd"/>
            <w:r w:rsidRPr="00187753">
              <w:rPr>
                <w:rFonts w:ascii="Times New Roman" w:hAnsi="Times New Roman"/>
              </w:rPr>
              <w:t>, Сумський район, Сумська область</w:t>
            </w:r>
          </w:p>
        </w:tc>
        <w:tc>
          <w:tcPr>
            <w:tcW w:w="3176" w:type="dxa"/>
            <w:tcBorders>
              <w:top w:val="single" w:sz="4" w:space="0" w:color="auto"/>
              <w:left w:val="single" w:sz="4" w:space="0" w:color="auto"/>
              <w:bottom w:val="single" w:sz="4" w:space="0" w:color="auto"/>
              <w:right w:val="single" w:sz="4" w:space="0" w:color="auto"/>
            </w:tcBorders>
            <w:shd w:val="clear" w:color="auto" w:fill="auto"/>
          </w:tcPr>
          <w:p w14:paraId="1A62F913" w14:textId="289A3449"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Комунальне некомерційне підприємство Сумської обласної ради "Регіональний клінічний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медичний центр"</w:t>
            </w:r>
          </w:p>
        </w:tc>
      </w:tr>
      <w:tr w:rsidR="00F064AA" w:rsidRPr="00187753" w14:paraId="14C27E7A" w14:textId="029B9749"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53CFC5D"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15</w:t>
            </w:r>
          </w:p>
        </w:tc>
        <w:tc>
          <w:tcPr>
            <w:tcW w:w="1921" w:type="dxa"/>
            <w:tcBorders>
              <w:top w:val="nil"/>
              <w:left w:val="nil"/>
              <w:bottom w:val="single" w:sz="4" w:space="0" w:color="auto"/>
              <w:right w:val="single" w:sz="4" w:space="0" w:color="auto"/>
            </w:tcBorders>
            <w:shd w:val="clear" w:color="auto" w:fill="auto"/>
            <w:hideMark/>
          </w:tcPr>
          <w:p w14:paraId="1FAA69DB"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Тернопільська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67ABC9E0"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20</w:t>
            </w:r>
          </w:p>
        </w:tc>
        <w:tc>
          <w:tcPr>
            <w:tcW w:w="2789" w:type="dxa"/>
            <w:tcBorders>
              <w:top w:val="nil"/>
              <w:left w:val="single" w:sz="4" w:space="0" w:color="auto"/>
              <w:bottom w:val="single" w:sz="4" w:space="0" w:color="auto"/>
              <w:right w:val="single" w:sz="4" w:space="0" w:color="auto"/>
            </w:tcBorders>
            <w:shd w:val="clear" w:color="auto" w:fill="auto"/>
          </w:tcPr>
          <w:p w14:paraId="446C95FA"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47722 с. Великі Гаї, вул. Підлісна 26 – а.</w:t>
            </w:r>
          </w:p>
        </w:tc>
        <w:tc>
          <w:tcPr>
            <w:tcW w:w="3176" w:type="dxa"/>
            <w:tcBorders>
              <w:top w:val="nil"/>
              <w:left w:val="single" w:sz="4" w:space="0" w:color="auto"/>
              <w:bottom w:val="single" w:sz="4" w:space="0" w:color="auto"/>
              <w:right w:val="single" w:sz="4" w:space="0" w:color="auto"/>
            </w:tcBorders>
            <w:shd w:val="clear" w:color="auto" w:fill="auto"/>
          </w:tcPr>
          <w:p w14:paraId="260788AA" w14:textId="40398EEE" w:rsidR="00F064AA" w:rsidRPr="00187753" w:rsidRDefault="006367E6" w:rsidP="00B15324">
            <w:pPr>
              <w:spacing w:after="0" w:line="240" w:lineRule="auto"/>
              <w:rPr>
                <w:rFonts w:ascii="Times New Roman" w:hAnsi="Times New Roman"/>
              </w:rPr>
            </w:pPr>
            <w:r w:rsidRPr="006367E6">
              <w:rPr>
                <w:rFonts w:ascii="Times New Roman" w:hAnsi="Times New Roman"/>
              </w:rPr>
              <w:t xml:space="preserve">КНП "Тернопільський регіональний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медичний центр" ТОР</w:t>
            </w:r>
          </w:p>
        </w:tc>
      </w:tr>
      <w:tr w:rsidR="00F064AA" w:rsidRPr="00187753" w14:paraId="3066CB44" w14:textId="13EDB043"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047ABBF5"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16</w:t>
            </w:r>
          </w:p>
        </w:tc>
        <w:tc>
          <w:tcPr>
            <w:tcW w:w="1921" w:type="dxa"/>
            <w:tcBorders>
              <w:top w:val="nil"/>
              <w:left w:val="nil"/>
              <w:bottom w:val="single" w:sz="4" w:space="0" w:color="auto"/>
              <w:right w:val="single" w:sz="4" w:space="0" w:color="auto"/>
            </w:tcBorders>
            <w:shd w:val="clear" w:color="auto" w:fill="auto"/>
            <w:hideMark/>
          </w:tcPr>
          <w:p w14:paraId="73894ADE"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Харківська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750A0E9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53</w:t>
            </w:r>
          </w:p>
        </w:tc>
        <w:tc>
          <w:tcPr>
            <w:tcW w:w="2789" w:type="dxa"/>
            <w:tcBorders>
              <w:top w:val="single" w:sz="4" w:space="0" w:color="auto"/>
              <w:left w:val="nil"/>
              <w:bottom w:val="single" w:sz="4" w:space="0" w:color="auto"/>
              <w:right w:val="single" w:sz="4" w:space="0" w:color="auto"/>
            </w:tcBorders>
          </w:tcPr>
          <w:p w14:paraId="1DDDF4D9" w14:textId="0CBA904C" w:rsidR="00F064AA" w:rsidRPr="00F904D2" w:rsidRDefault="00F904D2" w:rsidP="00F904D2">
            <w:pPr>
              <w:tabs>
                <w:tab w:val="left" w:pos="540"/>
              </w:tabs>
              <w:rPr>
                <w:rFonts w:ascii="Times New Roman" w:hAnsi="Times New Roman"/>
              </w:rPr>
            </w:pPr>
            <w:r>
              <w:rPr>
                <w:rFonts w:ascii="Times New Roman" w:hAnsi="Times New Roman"/>
              </w:rPr>
              <w:t>1.</w:t>
            </w:r>
            <w:r w:rsidR="00F064AA" w:rsidRPr="00F904D2">
              <w:rPr>
                <w:rFonts w:ascii="Times New Roman" w:hAnsi="Times New Roman"/>
              </w:rPr>
              <w:t>м. Харків, вул. Ньютона,145 (15 шт.)</w:t>
            </w:r>
          </w:p>
          <w:p w14:paraId="6706DB68" w14:textId="33640D61" w:rsidR="00F064AA" w:rsidRDefault="00F064AA" w:rsidP="00B15324">
            <w:pPr>
              <w:tabs>
                <w:tab w:val="left" w:pos="540"/>
              </w:tabs>
              <w:spacing w:after="0" w:line="240" w:lineRule="auto"/>
              <w:rPr>
                <w:rFonts w:ascii="Times New Roman" w:hAnsi="Times New Roman"/>
              </w:rPr>
            </w:pPr>
            <w:r w:rsidRPr="00187753">
              <w:rPr>
                <w:rFonts w:ascii="Times New Roman" w:hAnsi="Times New Roman"/>
              </w:rPr>
              <w:t xml:space="preserve">2. м. Зміїв, </w:t>
            </w:r>
            <w:proofErr w:type="spellStart"/>
            <w:r w:rsidRPr="00187753">
              <w:rPr>
                <w:rFonts w:ascii="Times New Roman" w:hAnsi="Times New Roman"/>
              </w:rPr>
              <w:t>вул</w:t>
            </w:r>
            <w:proofErr w:type="spellEnd"/>
            <w:r w:rsidRPr="00187753">
              <w:rPr>
                <w:rFonts w:ascii="Times New Roman" w:hAnsi="Times New Roman"/>
              </w:rPr>
              <w:t>..</w:t>
            </w:r>
            <w:proofErr w:type="spellStart"/>
            <w:r w:rsidRPr="00187753">
              <w:rPr>
                <w:rFonts w:ascii="Times New Roman" w:hAnsi="Times New Roman"/>
              </w:rPr>
              <w:t>Таранівське</w:t>
            </w:r>
            <w:proofErr w:type="spellEnd"/>
            <w:r w:rsidRPr="00187753">
              <w:rPr>
                <w:rFonts w:ascii="Times New Roman" w:hAnsi="Times New Roman"/>
              </w:rPr>
              <w:t xml:space="preserve"> шосе, 70 (10 шт.)</w:t>
            </w:r>
            <w:r w:rsidR="00F904D2">
              <w:rPr>
                <w:rFonts w:ascii="Times New Roman" w:hAnsi="Times New Roman"/>
              </w:rPr>
              <w:t xml:space="preserve"> </w:t>
            </w:r>
          </w:p>
          <w:p w14:paraId="20620228" w14:textId="77777777" w:rsidR="00F904D2" w:rsidRPr="00187753" w:rsidRDefault="00F904D2" w:rsidP="00B15324">
            <w:pPr>
              <w:tabs>
                <w:tab w:val="left" w:pos="540"/>
              </w:tabs>
              <w:spacing w:after="0" w:line="240" w:lineRule="auto"/>
              <w:rPr>
                <w:rFonts w:ascii="Times New Roman" w:hAnsi="Times New Roman"/>
              </w:rPr>
            </w:pPr>
          </w:p>
          <w:p w14:paraId="0D1C15ED" w14:textId="7D583E67" w:rsidR="00F064AA" w:rsidRDefault="00F064AA" w:rsidP="00B15324">
            <w:pPr>
              <w:tabs>
                <w:tab w:val="left" w:pos="540"/>
              </w:tabs>
              <w:spacing w:after="0" w:line="240" w:lineRule="auto"/>
              <w:rPr>
                <w:rFonts w:ascii="Times New Roman" w:hAnsi="Times New Roman"/>
              </w:rPr>
            </w:pPr>
            <w:r w:rsidRPr="00187753">
              <w:rPr>
                <w:rFonts w:ascii="Times New Roman" w:hAnsi="Times New Roman"/>
              </w:rPr>
              <w:t>3. м. Харків, пр.-</w:t>
            </w:r>
            <w:proofErr w:type="spellStart"/>
            <w:r w:rsidRPr="00187753">
              <w:rPr>
                <w:rFonts w:ascii="Times New Roman" w:hAnsi="Times New Roman"/>
              </w:rPr>
              <w:t>т..Московський</w:t>
            </w:r>
            <w:proofErr w:type="spellEnd"/>
            <w:r w:rsidRPr="00187753">
              <w:rPr>
                <w:rFonts w:ascii="Times New Roman" w:hAnsi="Times New Roman"/>
              </w:rPr>
              <w:t>, 197 (10 шт.)</w:t>
            </w:r>
            <w:r w:rsidR="00F904D2">
              <w:rPr>
                <w:rFonts w:ascii="Times New Roman" w:hAnsi="Times New Roman"/>
              </w:rPr>
              <w:t xml:space="preserve"> </w:t>
            </w:r>
          </w:p>
          <w:p w14:paraId="3D5F01E9" w14:textId="77777777" w:rsidR="00F904D2" w:rsidRPr="00187753" w:rsidRDefault="00F904D2" w:rsidP="00B15324">
            <w:pPr>
              <w:tabs>
                <w:tab w:val="left" w:pos="540"/>
              </w:tabs>
              <w:spacing w:after="0" w:line="240" w:lineRule="auto"/>
              <w:rPr>
                <w:rFonts w:ascii="Times New Roman" w:hAnsi="Times New Roman"/>
              </w:rPr>
            </w:pPr>
          </w:p>
          <w:p w14:paraId="5183A739" w14:textId="77777777" w:rsidR="00F904D2" w:rsidRDefault="00F064AA" w:rsidP="00B15324">
            <w:pPr>
              <w:tabs>
                <w:tab w:val="left" w:pos="540"/>
              </w:tabs>
              <w:spacing w:after="0" w:line="240" w:lineRule="auto"/>
              <w:rPr>
                <w:rFonts w:ascii="Times New Roman" w:hAnsi="Times New Roman"/>
              </w:rPr>
            </w:pPr>
            <w:r w:rsidRPr="00187753">
              <w:rPr>
                <w:rFonts w:ascii="Times New Roman" w:hAnsi="Times New Roman"/>
              </w:rPr>
              <w:t>4. м. Куп’янськ,  пр.-</w:t>
            </w:r>
            <w:proofErr w:type="spellStart"/>
            <w:r w:rsidRPr="00187753">
              <w:rPr>
                <w:rFonts w:ascii="Times New Roman" w:hAnsi="Times New Roman"/>
              </w:rPr>
              <w:t>т.Конституції</w:t>
            </w:r>
            <w:proofErr w:type="spellEnd"/>
            <w:r w:rsidRPr="00187753">
              <w:rPr>
                <w:rFonts w:ascii="Times New Roman" w:hAnsi="Times New Roman"/>
              </w:rPr>
              <w:t>, 101 (5 шт.)</w:t>
            </w:r>
          </w:p>
          <w:p w14:paraId="0981E338" w14:textId="50B882ED" w:rsidR="00F064AA" w:rsidRPr="00187753" w:rsidRDefault="00F064AA" w:rsidP="00B15324">
            <w:pPr>
              <w:tabs>
                <w:tab w:val="left" w:pos="540"/>
              </w:tabs>
              <w:spacing w:after="0" w:line="240" w:lineRule="auto"/>
              <w:rPr>
                <w:rFonts w:ascii="Times New Roman" w:hAnsi="Times New Roman"/>
              </w:rPr>
            </w:pPr>
            <w:r w:rsidRPr="00187753">
              <w:rPr>
                <w:rFonts w:ascii="Times New Roman" w:hAnsi="Times New Roman"/>
              </w:rPr>
              <w:t xml:space="preserve"> </w:t>
            </w:r>
          </w:p>
          <w:p w14:paraId="56F67EB5" w14:textId="6F958812" w:rsidR="00F064AA" w:rsidRDefault="00F064AA" w:rsidP="00B15324">
            <w:pPr>
              <w:tabs>
                <w:tab w:val="left" w:pos="540"/>
              </w:tabs>
              <w:spacing w:after="0" w:line="240" w:lineRule="auto"/>
              <w:rPr>
                <w:rFonts w:ascii="Times New Roman" w:hAnsi="Times New Roman"/>
              </w:rPr>
            </w:pPr>
            <w:r w:rsidRPr="00187753">
              <w:rPr>
                <w:rFonts w:ascii="Times New Roman" w:hAnsi="Times New Roman"/>
              </w:rPr>
              <w:t>5. Харківський район, смт. Високий, вул. Спортивна, 56 (3 шт.)</w:t>
            </w:r>
          </w:p>
          <w:p w14:paraId="569215A5" w14:textId="77777777" w:rsidR="00F904D2" w:rsidRPr="00187753" w:rsidRDefault="00F904D2" w:rsidP="00B15324">
            <w:pPr>
              <w:tabs>
                <w:tab w:val="left" w:pos="540"/>
              </w:tabs>
              <w:spacing w:after="0" w:line="240" w:lineRule="auto"/>
              <w:rPr>
                <w:rFonts w:ascii="Times New Roman" w:hAnsi="Times New Roman"/>
              </w:rPr>
            </w:pPr>
          </w:p>
          <w:p w14:paraId="4967DBC4" w14:textId="77777777" w:rsidR="00F064AA" w:rsidRPr="00187753" w:rsidRDefault="00F064AA" w:rsidP="00B15324">
            <w:pPr>
              <w:tabs>
                <w:tab w:val="left" w:pos="540"/>
              </w:tabs>
              <w:spacing w:after="0" w:line="240" w:lineRule="auto"/>
              <w:rPr>
                <w:rFonts w:ascii="Times New Roman" w:hAnsi="Times New Roman"/>
              </w:rPr>
            </w:pPr>
            <w:r w:rsidRPr="00187753">
              <w:rPr>
                <w:rFonts w:ascii="Times New Roman" w:hAnsi="Times New Roman"/>
              </w:rPr>
              <w:t xml:space="preserve">6. м. Харків, пр.-т. </w:t>
            </w:r>
            <w:proofErr w:type="spellStart"/>
            <w:r w:rsidRPr="00187753">
              <w:rPr>
                <w:rFonts w:ascii="Times New Roman" w:hAnsi="Times New Roman"/>
              </w:rPr>
              <w:t>Новобаварський</w:t>
            </w:r>
            <w:proofErr w:type="spellEnd"/>
            <w:r w:rsidRPr="00187753">
              <w:rPr>
                <w:rFonts w:ascii="Times New Roman" w:hAnsi="Times New Roman"/>
              </w:rPr>
              <w:t>, 2 (10 шт.)</w:t>
            </w:r>
          </w:p>
        </w:tc>
        <w:tc>
          <w:tcPr>
            <w:tcW w:w="3176" w:type="dxa"/>
            <w:tcBorders>
              <w:top w:val="single" w:sz="4" w:space="0" w:color="auto"/>
              <w:left w:val="single" w:sz="4" w:space="0" w:color="auto"/>
              <w:bottom w:val="single" w:sz="4" w:space="0" w:color="auto"/>
              <w:right w:val="single" w:sz="4" w:space="0" w:color="000000"/>
            </w:tcBorders>
          </w:tcPr>
          <w:p w14:paraId="567A8CC0" w14:textId="77777777" w:rsidR="00F064AA" w:rsidRDefault="006367E6" w:rsidP="00B15324">
            <w:pPr>
              <w:tabs>
                <w:tab w:val="left" w:pos="540"/>
              </w:tabs>
              <w:spacing w:after="0" w:line="240" w:lineRule="auto"/>
              <w:rPr>
                <w:rFonts w:ascii="Times New Roman" w:hAnsi="Times New Roman"/>
              </w:rPr>
            </w:pPr>
            <w:r>
              <w:rPr>
                <w:rFonts w:ascii="Times New Roman" w:hAnsi="Times New Roman"/>
              </w:rPr>
              <w:t>1.</w:t>
            </w:r>
            <w:r>
              <w:t xml:space="preserve"> </w:t>
            </w:r>
            <w:r w:rsidRPr="006367E6">
              <w:rPr>
                <w:rFonts w:ascii="Times New Roman" w:hAnsi="Times New Roman"/>
              </w:rPr>
              <w:t>КНП Харківської обласної ради «Обласний протитуберкульозний диспансер №1»</w:t>
            </w:r>
          </w:p>
          <w:p w14:paraId="1D7B9755" w14:textId="77777777" w:rsidR="006367E6" w:rsidRDefault="006367E6" w:rsidP="00B15324">
            <w:pPr>
              <w:tabs>
                <w:tab w:val="left" w:pos="540"/>
              </w:tabs>
              <w:spacing w:after="0" w:line="240" w:lineRule="auto"/>
              <w:rPr>
                <w:rFonts w:ascii="Times New Roman" w:hAnsi="Times New Roman"/>
              </w:rPr>
            </w:pPr>
            <w:r>
              <w:rPr>
                <w:rFonts w:ascii="Times New Roman" w:hAnsi="Times New Roman"/>
              </w:rPr>
              <w:t xml:space="preserve">2. </w:t>
            </w:r>
            <w:r w:rsidRPr="006367E6">
              <w:rPr>
                <w:rFonts w:ascii="Times New Roman" w:hAnsi="Times New Roman"/>
              </w:rPr>
              <w:t>КНП Харківської обласної ради «Обласний протитуберкульозний диспансер №3»</w:t>
            </w:r>
          </w:p>
          <w:p w14:paraId="5B616DA2" w14:textId="77777777" w:rsidR="006367E6" w:rsidRDefault="006367E6" w:rsidP="00B15324">
            <w:pPr>
              <w:tabs>
                <w:tab w:val="left" w:pos="540"/>
              </w:tabs>
              <w:spacing w:after="0" w:line="240" w:lineRule="auto"/>
              <w:rPr>
                <w:rFonts w:ascii="Times New Roman" w:hAnsi="Times New Roman"/>
              </w:rPr>
            </w:pPr>
            <w:r>
              <w:rPr>
                <w:rFonts w:ascii="Times New Roman" w:hAnsi="Times New Roman"/>
              </w:rPr>
              <w:t>3.</w:t>
            </w:r>
            <w:r>
              <w:t xml:space="preserve"> </w:t>
            </w:r>
            <w:r w:rsidRPr="006367E6">
              <w:rPr>
                <w:rFonts w:ascii="Times New Roman" w:hAnsi="Times New Roman"/>
              </w:rPr>
              <w:t>КНП Харківської обласної ради «Обласний клінічний протитуберкульозний диспансер №7»</w:t>
            </w:r>
          </w:p>
          <w:p w14:paraId="17A1E48C" w14:textId="31BAF6AB" w:rsidR="006367E6" w:rsidRDefault="006367E6" w:rsidP="00B15324">
            <w:pPr>
              <w:tabs>
                <w:tab w:val="left" w:pos="540"/>
              </w:tabs>
              <w:spacing w:after="0" w:line="240" w:lineRule="auto"/>
              <w:rPr>
                <w:rFonts w:ascii="Times New Roman" w:hAnsi="Times New Roman"/>
              </w:rPr>
            </w:pPr>
            <w:r>
              <w:rPr>
                <w:rFonts w:ascii="Times New Roman" w:hAnsi="Times New Roman"/>
              </w:rPr>
              <w:t xml:space="preserve">4. </w:t>
            </w:r>
            <w:r w:rsidRPr="006367E6">
              <w:rPr>
                <w:rFonts w:ascii="Times New Roman" w:hAnsi="Times New Roman"/>
              </w:rPr>
              <w:t>КНП Харківської обласної ради «Обласний протитуберкульозний диспансер №5»</w:t>
            </w:r>
          </w:p>
          <w:p w14:paraId="6C95DB41" w14:textId="5D0ABFDD" w:rsidR="006F19E9" w:rsidRDefault="006F19E9" w:rsidP="00B15324">
            <w:pPr>
              <w:tabs>
                <w:tab w:val="left" w:pos="540"/>
              </w:tabs>
              <w:spacing w:after="0" w:line="240" w:lineRule="auto"/>
              <w:rPr>
                <w:rFonts w:ascii="Times New Roman" w:hAnsi="Times New Roman"/>
              </w:rPr>
            </w:pPr>
            <w:r>
              <w:rPr>
                <w:rFonts w:ascii="Times New Roman" w:hAnsi="Times New Roman"/>
              </w:rPr>
              <w:t>5.</w:t>
            </w:r>
            <w:r>
              <w:t xml:space="preserve"> </w:t>
            </w:r>
            <w:r w:rsidRPr="006F19E9">
              <w:rPr>
                <w:rFonts w:ascii="Times New Roman" w:hAnsi="Times New Roman"/>
              </w:rPr>
              <w:t>КНП Харківської обласної ради «Обласний дитячий туберкульозний санаторій №1»</w:t>
            </w:r>
          </w:p>
          <w:p w14:paraId="006F5F06" w14:textId="05A80891" w:rsidR="006F19E9" w:rsidRDefault="006F19E9" w:rsidP="00B15324">
            <w:pPr>
              <w:tabs>
                <w:tab w:val="left" w:pos="540"/>
              </w:tabs>
              <w:spacing w:after="0" w:line="240" w:lineRule="auto"/>
              <w:rPr>
                <w:rFonts w:ascii="Times New Roman" w:hAnsi="Times New Roman"/>
              </w:rPr>
            </w:pPr>
            <w:r>
              <w:rPr>
                <w:rFonts w:ascii="Times New Roman" w:hAnsi="Times New Roman"/>
              </w:rPr>
              <w:lastRenderedPageBreak/>
              <w:t xml:space="preserve">6. </w:t>
            </w:r>
            <w:r w:rsidRPr="006F19E9">
              <w:rPr>
                <w:rFonts w:ascii="Times New Roman" w:hAnsi="Times New Roman"/>
              </w:rPr>
              <w:t>КНП Харківської обласної ради «Обласна туберкульозна лікарня №1»</w:t>
            </w:r>
          </w:p>
          <w:p w14:paraId="208FB95B" w14:textId="426429BC" w:rsidR="006367E6" w:rsidRPr="00187753" w:rsidRDefault="006367E6" w:rsidP="00B15324">
            <w:pPr>
              <w:tabs>
                <w:tab w:val="left" w:pos="540"/>
              </w:tabs>
              <w:spacing w:after="0" w:line="240" w:lineRule="auto"/>
              <w:rPr>
                <w:rFonts w:ascii="Times New Roman" w:hAnsi="Times New Roman"/>
              </w:rPr>
            </w:pPr>
          </w:p>
        </w:tc>
      </w:tr>
      <w:tr w:rsidR="00F064AA" w:rsidRPr="00187753" w14:paraId="1312782B" w14:textId="48979B16"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7290BA1B"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lastRenderedPageBreak/>
              <w:t>17</w:t>
            </w:r>
          </w:p>
        </w:tc>
        <w:tc>
          <w:tcPr>
            <w:tcW w:w="1921" w:type="dxa"/>
            <w:tcBorders>
              <w:top w:val="nil"/>
              <w:left w:val="nil"/>
              <w:bottom w:val="single" w:sz="4" w:space="0" w:color="auto"/>
              <w:right w:val="single" w:sz="4" w:space="0" w:color="auto"/>
            </w:tcBorders>
            <w:shd w:val="clear" w:color="auto" w:fill="auto"/>
            <w:hideMark/>
          </w:tcPr>
          <w:p w14:paraId="354085C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Херсонська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075A348A"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58</w:t>
            </w:r>
          </w:p>
        </w:tc>
        <w:tc>
          <w:tcPr>
            <w:tcW w:w="2789" w:type="dxa"/>
            <w:tcBorders>
              <w:top w:val="single" w:sz="4" w:space="0" w:color="auto"/>
              <w:left w:val="nil"/>
              <w:bottom w:val="single" w:sz="4" w:space="0" w:color="auto"/>
              <w:right w:val="single" w:sz="4" w:space="0" w:color="auto"/>
            </w:tcBorders>
          </w:tcPr>
          <w:p w14:paraId="2A9E398C" w14:textId="77777777" w:rsidR="00F064AA" w:rsidRPr="00187753" w:rsidRDefault="00F064AA" w:rsidP="00B15324">
            <w:pPr>
              <w:tabs>
                <w:tab w:val="left" w:pos="570"/>
              </w:tabs>
              <w:spacing w:after="0" w:line="240" w:lineRule="auto"/>
              <w:rPr>
                <w:rFonts w:ascii="Times New Roman" w:hAnsi="Times New Roman"/>
              </w:rPr>
            </w:pPr>
            <w:r w:rsidRPr="00187753">
              <w:rPr>
                <w:rFonts w:ascii="Times New Roman" w:hAnsi="Times New Roman"/>
              </w:rPr>
              <w:t>73034, м. Херсон, Миколаївське шосе, 82</w:t>
            </w:r>
          </w:p>
        </w:tc>
        <w:tc>
          <w:tcPr>
            <w:tcW w:w="3176" w:type="dxa"/>
            <w:tcBorders>
              <w:top w:val="single" w:sz="4" w:space="0" w:color="auto"/>
              <w:left w:val="single" w:sz="4" w:space="0" w:color="auto"/>
              <w:bottom w:val="single" w:sz="4" w:space="0" w:color="auto"/>
              <w:right w:val="single" w:sz="4" w:space="0" w:color="000000"/>
            </w:tcBorders>
          </w:tcPr>
          <w:p w14:paraId="7B256970" w14:textId="11ECE19E" w:rsidR="00F064AA" w:rsidRPr="00187753" w:rsidRDefault="0062488A" w:rsidP="00B15324">
            <w:pPr>
              <w:tabs>
                <w:tab w:val="left" w:pos="570"/>
              </w:tabs>
              <w:spacing w:after="0" w:line="240" w:lineRule="auto"/>
              <w:rPr>
                <w:rFonts w:ascii="Times New Roman" w:hAnsi="Times New Roman"/>
              </w:rPr>
            </w:pPr>
            <w:r w:rsidRPr="0062488A">
              <w:rPr>
                <w:rFonts w:ascii="Times New Roman" w:hAnsi="Times New Roman"/>
              </w:rPr>
              <w:t>Комунальне некомерційне підприємство «</w:t>
            </w:r>
            <w:proofErr w:type="spellStart"/>
            <w:r w:rsidRPr="0062488A">
              <w:rPr>
                <w:rFonts w:ascii="Times New Roman" w:hAnsi="Times New Roman"/>
              </w:rPr>
              <w:t>Фтизіопульмонологічний</w:t>
            </w:r>
            <w:proofErr w:type="spellEnd"/>
            <w:r w:rsidRPr="0062488A">
              <w:rPr>
                <w:rFonts w:ascii="Times New Roman" w:hAnsi="Times New Roman"/>
              </w:rPr>
              <w:t xml:space="preserve"> медичний центр» Херсонської обласної ради</w:t>
            </w:r>
          </w:p>
        </w:tc>
      </w:tr>
      <w:tr w:rsidR="00F064AA" w:rsidRPr="00187753" w14:paraId="7FDB7B5A" w14:textId="687C70D2"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4698C7F6"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18</w:t>
            </w:r>
          </w:p>
        </w:tc>
        <w:tc>
          <w:tcPr>
            <w:tcW w:w="1921" w:type="dxa"/>
            <w:tcBorders>
              <w:top w:val="nil"/>
              <w:left w:val="nil"/>
              <w:bottom w:val="single" w:sz="4" w:space="0" w:color="auto"/>
              <w:right w:val="single" w:sz="4" w:space="0" w:color="auto"/>
            </w:tcBorders>
            <w:shd w:val="clear" w:color="auto" w:fill="auto"/>
            <w:hideMark/>
          </w:tcPr>
          <w:p w14:paraId="6E3C0700"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Хмельницька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0FE574A7"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43</w:t>
            </w:r>
          </w:p>
        </w:tc>
        <w:tc>
          <w:tcPr>
            <w:tcW w:w="2789" w:type="dxa"/>
            <w:tcBorders>
              <w:top w:val="single" w:sz="4" w:space="0" w:color="auto"/>
              <w:left w:val="nil"/>
              <w:bottom w:val="single" w:sz="4" w:space="0" w:color="auto"/>
              <w:right w:val="single" w:sz="4" w:space="0" w:color="auto"/>
            </w:tcBorders>
          </w:tcPr>
          <w:p w14:paraId="70B8E2A3"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31363, Хмельницька область, Хмельницький район, с. </w:t>
            </w:r>
            <w:proofErr w:type="spellStart"/>
            <w:r w:rsidRPr="00187753">
              <w:rPr>
                <w:rFonts w:ascii="Times New Roman" w:hAnsi="Times New Roman"/>
              </w:rPr>
              <w:t>Ружичанка</w:t>
            </w:r>
            <w:proofErr w:type="spellEnd"/>
            <w:r w:rsidRPr="00187753">
              <w:rPr>
                <w:rFonts w:ascii="Times New Roman" w:hAnsi="Times New Roman"/>
              </w:rPr>
              <w:t>, вул. Визволителів 1</w:t>
            </w:r>
          </w:p>
        </w:tc>
        <w:tc>
          <w:tcPr>
            <w:tcW w:w="3176" w:type="dxa"/>
            <w:tcBorders>
              <w:top w:val="single" w:sz="4" w:space="0" w:color="auto"/>
              <w:left w:val="single" w:sz="4" w:space="0" w:color="auto"/>
              <w:bottom w:val="single" w:sz="4" w:space="0" w:color="auto"/>
              <w:right w:val="single" w:sz="4" w:space="0" w:color="000000"/>
            </w:tcBorders>
          </w:tcPr>
          <w:p w14:paraId="0901184F" w14:textId="6AA67124" w:rsidR="00F064AA" w:rsidRPr="00187753" w:rsidRDefault="0062488A" w:rsidP="00B15324">
            <w:pPr>
              <w:spacing w:after="0" w:line="240" w:lineRule="auto"/>
              <w:rPr>
                <w:rFonts w:ascii="Times New Roman" w:hAnsi="Times New Roman"/>
              </w:rPr>
            </w:pPr>
            <w:r w:rsidRPr="0062488A">
              <w:rPr>
                <w:rFonts w:ascii="Times New Roman" w:hAnsi="Times New Roman"/>
              </w:rPr>
              <w:t>КНП «Хмельницький обласний протитуберкульозний диспансер» ХОР</w:t>
            </w:r>
          </w:p>
        </w:tc>
      </w:tr>
      <w:tr w:rsidR="00F064AA" w:rsidRPr="00187753" w14:paraId="3102D211" w14:textId="7A8685DC"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22181A8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19</w:t>
            </w:r>
          </w:p>
        </w:tc>
        <w:tc>
          <w:tcPr>
            <w:tcW w:w="1921" w:type="dxa"/>
            <w:tcBorders>
              <w:top w:val="nil"/>
              <w:left w:val="nil"/>
              <w:bottom w:val="single" w:sz="4" w:space="0" w:color="auto"/>
              <w:right w:val="single" w:sz="4" w:space="0" w:color="auto"/>
            </w:tcBorders>
            <w:shd w:val="clear" w:color="auto" w:fill="auto"/>
            <w:hideMark/>
          </w:tcPr>
          <w:p w14:paraId="11BE064F"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Чернівецька </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4204BBB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22</w:t>
            </w:r>
          </w:p>
        </w:tc>
        <w:tc>
          <w:tcPr>
            <w:tcW w:w="2789" w:type="dxa"/>
            <w:tcBorders>
              <w:top w:val="single" w:sz="4" w:space="0" w:color="auto"/>
              <w:left w:val="nil"/>
              <w:bottom w:val="single" w:sz="4" w:space="0" w:color="auto"/>
              <w:right w:val="single" w:sz="4" w:space="0" w:color="auto"/>
            </w:tcBorders>
          </w:tcPr>
          <w:p w14:paraId="4AA181F1"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58008 м. Чернівці, вул. Івана Богуна, 18</w:t>
            </w:r>
          </w:p>
        </w:tc>
        <w:tc>
          <w:tcPr>
            <w:tcW w:w="3176" w:type="dxa"/>
            <w:tcBorders>
              <w:top w:val="single" w:sz="4" w:space="0" w:color="auto"/>
              <w:left w:val="single" w:sz="4" w:space="0" w:color="auto"/>
              <w:bottom w:val="single" w:sz="4" w:space="0" w:color="auto"/>
              <w:right w:val="single" w:sz="4" w:space="0" w:color="000000"/>
            </w:tcBorders>
          </w:tcPr>
          <w:p w14:paraId="15CA3B57" w14:textId="01CD3516" w:rsidR="00F064AA" w:rsidRPr="00187753" w:rsidRDefault="0062488A" w:rsidP="00B15324">
            <w:pPr>
              <w:spacing w:after="0" w:line="240" w:lineRule="auto"/>
              <w:rPr>
                <w:rFonts w:ascii="Times New Roman" w:hAnsi="Times New Roman"/>
              </w:rPr>
            </w:pPr>
            <w:r w:rsidRPr="0062488A">
              <w:rPr>
                <w:rFonts w:ascii="Times New Roman" w:hAnsi="Times New Roman"/>
              </w:rPr>
              <w:t>ОКНП "Чернівецький  обласний клінічний протитуберкульозний диспансер"</w:t>
            </w:r>
          </w:p>
        </w:tc>
      </w:tr>
      <w:tr w:rsidR="00F064AA" w:rsidRPr="00187753" w14:paraId="50622B1D" w14:textId="6835E836" w:rsidTr="00DE28AC">
        <w:trPr>
          <w:trHeight w:val="499"/>
          <w:jc w:val="center"/>
        </w:trPr>
        <w:tc>
          <w:tcPr>
            <w:tcW w:w="506" w:type="dxa"/>
            <w:tcBorders>
              <w:top w:val="nil"/>
              <w:left w:val="single" w:sz="4" w:space="0" w:color="auto"/>
              <w:bottom w:val="single" w:sz="4" w:space="0" w:color="auto"/>
              <w:right w:val="single" w:sz="4" w:space="0" w:color="auto"/>
            </w:tcBorders>
            <w:shd w:val="clear" w:color="auto" w:fill="auto"/>
            <w:noWrap/>
            <w:vAlign w:val="center"/>
            <w:hideMark/>
          </w:tcPr>
          <w:p w14:paraId="5441B602"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20</w:t>
            </w:r>
          </w:p>
        </w:tc>
        <w:tc>
          <w:tcPr>
            <w:tcW w:w="1921" w:type="dxa"/>
            <w:tcBorders>
              <w:top w:val="nil"/>
              <w:left w:val="nil"/>
              <w:bottom w:val="single" w:sz="4" w:space="0" w:color="auto"/>
              <w:right w:val="single" w:sz="4" w:space="0" w:color="auto"/>
            </w:tcBorders>
            <w:shd w:val="clear" w:color="auto" w:fill="auto"/>
            <w:hideMark/>
          </w:tcPr>
          <w:p w14:paraId="77F050C7"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м. Київ</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5957CB44" w14:textId="77777777" w:rsidR="00F064AA" w:rsidRPr="00187753" w:rsidRDefault="00F064AA" w:rsidP="00B15324">
            <w:pPr>
              <w:spacing w:after="0" w:line="240" w:lineRule="auto"/>
              <w:jc w:val="center"/>
              <w:rPr>
                <w:rFonts w:ascii="Times New Roman" w:hAnsi="Times New Roman"/>
              </w:rPr>
            </w:pPr>
            <w:r w:rsidRPr="00187753">
              <w:rPr>
                <w:rFonts w:ascii="Times New Roman" w:hAnsi="Times New Roman"/>
              </w:rPr>
              <w:t>120</w:t>
            </w:r>
          </w:p>
        </w:tc>
        <w:tc>
          <w:tcPr>
            <w:tcW w:w="2789" w:type="dxa"/>
            <w:tcBorders>
              <w:top w:val="single" w:sz="4" w:space="0" w:color="auto"/>
              <w:left w:val="nil"/>
              <w:bottom w:val="single" w:sz="4" w:space="0" w:color="auto"/>
              <w:right w:val="single" w:sz="4" w:space="0" w:color="auto"/>
            </w:tcBorders>
          </w:tcPr>
          <w:p w14:paraId="181DDBFA" w14:textId="1B5231CD" w:rsidR="00F064AA" w:rsidRDefault="00F064AA" w:rsidP="00B15324">
            <w:pPr>
              <w:spacing w:after="0" w:line="240" w:lineRule="auto"/>
              <w:rPr>
                <w:rFonts w:ascii="Times New Roman" w:hAnsi="Times New Roman"/>
              </w:rPr>
            </w:pPr>
            <w:r w:rsidRPr="00187753">
              <w:rPr>
                <w:rFonts w:ascii="Times New Roman" w:hAnsi="Times New Roman"/>
              </w:rPr>
              <w:t>1. м. Київ, вул. Васильківська, 35 (48 шт.)</w:t>
            </w:r>
          </w:p>
          <w:p w14:paraId="3B4D38E0" w14:textId="77777777" w:rsidR="001B22BB" w:rsidRPr="00187753" w:rsidRDefault="001B22BB" w:rsidP="00B15324">
            <w:pPr>
              <w:spacing w:after="0" w:line="240" w:lineRule="auto"/>
              <w:rPr>
                <w:rFonts w:ascii="Times New Roman" w:hAnsi="Times New Roman"/>
              </w:rPr>
            </w:pPr>
          </w:p>
          <w:p w14:paraId="4C8CCB5A" w14:textId="77777777" w:rsidR="00F064AA" w:rsidRPr="00187753" w:rsidRDefault="00F064AA" w:rsidP="00B15324">
            <w:pPr>
              <w:spacing w:after="0" w:line="240" w:lineRule="auto"/>
              <w:rPr>
                <w:rFonts w:ascii="Times New Roman" w:hAnsi="Times New Roman"/>
              </w:rPr>
            </w:pPr>
            <w:r w:rsidRPr="00187753">
              <w:rPr>
                <w:rFonts w:ascii="Times New Roman" w:hAnsi="Times New Roman"/>
              </w:rPr>
              <w:t xml:space="preserve">2. 03038, Київ, вулиця Миколи Амосова, 10 (72 шт.) </w:t>
            </w:r>
          </w:p>
        </w:tc>
        <w:tc>
          <w:tcPr>
            <w:tcW w:w="3176" w:type="dxa"/>
            <w:tcBorders>
              <w:top w:val="single" w:sz="4" w:space="0" w:color="auto"/>
              <w:left w:val="single" w:sz="4" w:space="0" w:color="auto"/>
              <w:bottom w:val="single" w:sz="4" w:space="0" w:color="auto"/>
              <w:right w:val="single" w:sz="4" w:space="0" w:color="000000"/>
            </w:tcBorders>
          </w:tcPr>
          <w:p w14:paraId="55C172BE" w14:textId="0C479CAD" w:rsidR="00F064AA" w:rsidRDefault="0062488A" w:rsidP="00B15324">
            <w:pPr>
              <w:spacing w:after="0" w:line="240" w:lineRule="auto"/>
              <w:rPr>
                <w:rFonts w:ascii="Times New Roman" w:hAnsi="Times New Roman"/>
              </w:rPr>
            </w:pPr>
            <w:r>
              <w:rPr>
                <w:rFonts w:ascii="Times New Roman" w:hAnsi="Times New Roman"/>
              </w:rPr>
              <w:t xml:space="preserve">1. </w:t>
            </w:r>
            <w:r w:rsidRPr="0062488A">
              <w:rPr>
                <w:rFonts w:ascii="Times New Roman" w:hAnsi="Times New Roman"/>
              </w:rPr>
              <w:t>КНП "Фтизіатрія"</w:t>
            </w:r>
          </w:p>
          <w:p w14:paraId="3252534B" w14:textId="77777777" w:rsidR="001B22BB" w:rsidRDefault="001B22BB" w:rsidP="00B15324">
            <w:pPr>
              <w:spacing w:after="0" w:line="240" w:lineRule="auto"/>
              <w:rPr>
                <w:rFonts w:ascii="Times New Roman" w:hAnsi="Times New Roman"/>
              </w:rPr>
            </w:pPr>
          </w:p>
          <w:p w14:paraId="771A52DB" w14:textId="6E255D50" w:rsidR="0062488A" w:rsidRPr="00187753" w:rsidRDefault="0062488A" w:rsidP="00B15324">
            <w:pPr>
              <w:spacing w:after="0" w:line="240" w:lineRule="auto"/>
              <w:rPr>
                <w:rFonts w:ascii="Times New Roman" w:hAnsi="Times New Roman"/>
              </w:rPr>
            </w:pPr>
            <w:r>
              <w:rPr>
                <w:rFonts w:ascii="Times New Roman" w:hAnsi="Times New Roman"/>
              </w:rPr>
              <w:t xml:space="preserve">2. </w:t>
            </w:r>
            <w:r w:rsidRPr="0062488A">
              <w:rPr>
                <w:rFonts w:ascii="Times New Roman" w:hAnsi="Times New Roman"/>
              </w:rPr>
              <w:t>Інститут Яновського</w:t>
            </w:r>
          </w:p>
        </w:tc>
      </w:tr>
      <w:tr w:rsidR="004769FE" w:rsidRPr="00187753" w14:paraId="79A44CD0" w14:textId="77777777" w:rsidTr="006367E6">
        <w:trPr>
          <w:trHeight w:val="499"/>
          <w:jc w:val="center"/>
        </w:trPr>
        <w:tc>
          <w:tcPr>
            <w:tcW w:w="24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1CD532" w14:textId="6F59480B" w:rsidR="004769FE" w:rsidRPr="00187753" w:rsidRDefault="004769FE" w:rsidP="00B15324">
            <w:pPr>
              <w:spacing w:after="0" w:line="240" w:lineRule="auto"/>
              <w:rPr>
                <w:rFonts w:ascii="Times New Roman" w:hAnsi="Times New Roman"/>
                <w:b/>
                <w:bCs/>
              </w:rPr>
            </w:pPr>
            <w:r w:rsidRPr="00187753">
              <w:rPr>
                <w:rFonts w:ascii="Times New Roman" w:hAnsi="Times New Roman"/>
                <w:b/>
                <w:bCs/>
              </w:rPr>
              <w:t>Всього</w:t>
            </w:r>
            <w:r w:rsidR="00187753">
              <w:rPr>
                <w:rFonts w:ascii="Times New Roman" w:hAnsi="Times New Roman"/>
                <w:b/>
                <w:bCs/>
              </w:rPr>
              <w:t xml:space="preserve">, </w:t>
            </w:r>
            <w:proofErr w:type="spellStart"/>
            <w:r w:rsidR="00187753">
              <w:rPr>
                <w:rFonts w:ascii="Times New Roman" w:hAnsi="Times New Roman"/>
                <w:b/>
                <w:bCs/>
              </w:rPr>
              <w:t>шт</w:t>
            </w:r>
            <w:proofErr w:type="spellEnd"/>
            <w:r w:rsidRPr="00187753">
              <w:rPr>
                <w:rFonts w:ascii="Times New Roman" w:hAnsi="Times New Roman"/>
                <w:b/>
                <w:bCs/>
              </w:rPr>
              <w:t>:</w:t>
            </w:r>
          </w:p>
        </w:tc>
        <w:tc>
          <w:tcPr>
            <w:tcW w:w="1242" w:type="dxa"/>
            <w:tcBorders>
              <w:top w:val="single" w:sz="4" w:space="0" w:color="auto"/>
              <w:left w:val="nil"/>
              <w:bottom w:val="single" w:sz="4" w:space="0" w:color="auto"/>
              <w:right w:val="single" w:sz="4" w:space="0" w:color="000000"/>
            </w:tcBorders>
            <w:shd w:val="clear" w:color="auto" w:fill="auto"/>
            <w:vAlign w:val="center"/>
            <w:hideMark/>
          </w:tcPr>
          <w:p w14:paraId="2A2BBAF4" w14:textId="77777777" w:rsidR="004769FE" w:rsidRPr="00187753" w:rsidRDefault="004769FE" w:rsidP="00B15324">
            <w:pPr>
              <w:spacing w:after="0" w:line="240" w:lineRule="auto"/>
              <w:jc w:val="center"/>
              <w:rPr>
                <w:rFonts w:ascii="Times New Roman" w:hAnsi="Times New Roman"/>
                <w:b/>
                <w:bCs/>
              </w:rPr>
            </w:pPr>
            <w:r w:rsidRPr="00187753">
              <w:rPr>
                <w:rFonts w:ascii="Times New Roman" w:hAnsi="Times New Roman"/>
                <w:b/>
                <w:bCs/>
              </w:rPr>
              <w:t>839</w:t>
            </w:r>
          </w:p>
        </w:tc>
        <w:tc>
          <w:tcPr>
            <w:tcW w:w="5965" w:type="dxa"/>
            <w:gridSpan w:val="2"/>
            <w:tcBorders>
              <w:top w:val="single" w:sz="4" w:space="0" w:color="auto"/>
              <w:left w:val="nil"/>
              <w:bottom w:val="single" w:sz="4" w:space="0" w:color="auto"/>
              <w:right w:val="single" w:sz="4" w:space="0" w:color="000000"/>
            </w:tcBorders>
          </w:tcPr>
          <w:p w14:paraId="6AAFE9AC" w14:textId="77777777" w:rsidR="004769FE" w:rsidRPr="00187753" w:rsidRDefault="004769FE" w:rsidP="00B15324">
            <w:pPr>
              <w:spacing w:after="0" w:line="240" w:lineRule="auto"/>
              <w:jc w:val="center"/>
              <w:rPr>
                <w:rFonts w:ascii="Times New Roman" w:hAnsi="Times New Roman"/>
                <w:b/>
                <w:bCs/>
              </w:rPr>
            </w:pPr>
          </w:p>
        </w:tc>
      </w:tr>
      <w:bookmarkEnd w:id="11"/>
    </w:tbl>
    <w:p w14:paraId="1E976DB2" w14:textId="77777777" w:rsidR="00ED4CAA" w:rsidRPr="00187753" w:rsidRDefault="00ED4CAA" w:rsidP="00ED4CAA">
      <w:pPr>
        <w:spacing w:after="0"/>
        <w:rPr>
          <w:rFonts w:ascii="Times New Roman" w:eastAsia="Arial" w:hAnsi="Times New Roman"/>
          <w:lang w:val="uk"/>
        </w:rPr>
      </w:pPr>
    </w:p>
    <w:p w14:paraId="32580F8B" w14:textId="77777777" w:rsidR="00ED4CAA" w:rsidRPr="00ED4CAA" w:rsidRDefault="00ED4CAA" w:rsidP="00ED4CAA">
      <w:pPr>
        <w:spacing w:after="0"/>
        <w:rPr>
          <w:rFonts w:ascii="Times New Roman" w:eastAsia="Arial" w:hAnsi="Times New Roman"/>
          <w:sz w:val="24"/>
          <w:szCs w:val="24"/>
          <w:lang w:val="uk"/>
        </w:rPr>
      </w:pPr>
    </w:p>
    <w:tbl>
      <w:tblPr>
        <w:tblW w:w="9498" w:type="dxa"/>
        <w:tblInd w:w="-147" w:type="dxa"/>
        <w:tblLayout w:type="fixed"/>
        <w:tblLook w:val="0000" w:firstRow="0" w:lastRow="0" w:firstColumn="0" w:lastColumn="0" w:noHBand="0" w:noVBand="0"/>
      </w:tblPr>
      <w:tblGrid>
        <w:gridCol w:w="4859"/>
        <w:gridCol w:w="2518"/>
        <w:gridCol w:w="2121"/>
      </w:tblGrid>
      <w:tr w:rsidR="006334E8" w:rsidRPr="00C845EC" w14:paraId="5509F48E" w14:textId="77777777" w:rsidTr="00AB49B1">
        <w:tc>
          <w:tcPr>
            <w:tcW w:w="4859" w:type="dxa"/>
          </w:tcPr>
          <w:p w14:paraId="2F5A44E3" w14:textId="77777777" w:rsidR="006334E8" w:rsidRPr="00C845EC"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35117588" w14:textId="77777777" w:rsidR="006334E8" w:rsidRPr="00C845EC" w:rsidRDefault="006334E8" w:rsidP="00AB49B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79D6BDAA" w14:textId="77777777" w:rsidR="006334E8" w:rsidRPr="00C845EC" w:rsidRDefault="006334E8" w:rsidP="00AB49B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3E372C1A" w14:textId="77777777" w:rsidR="006334E8" w:rsidRPr="00C845EC"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65A3B956" w14:textId="77777777" w:rsidR="006334E8" w:rsidRPr="00C845EC" w:rsidRDefault="006334E8" w:rsidP="00AB49B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7C7274C5" w14:textId="77777777" w:rsidR="004341F5" w:rsidRPr="00A80A3E" w:rsidRDefault="004341F5" w:rsidP="004341F5">
      <w:pPr>
        <w:spacing w:after="0" w:line="240" w:lineRule="auto"/>
        <w:jc w:val="both"/>
        <w:rPr>
          <w:rFonts w:ascii="Times New Roman" w:hAnsi="Times New Roman"/>
          <w:b/>
          <w:sz w:val="24"/>
          <w:szCs w:val="24"/>
        </w:rPr>
      </w:pPr>
    </w:p>
    <w:bookmarkEnd w:id="10"/>
    <w:p w14:paraId="617C512F" w14:textId="77777777" w:rsidR="002007F3" w:rsidRDefault="002007F3" w:rsidP="008C5885">
      <w:pPr>
        <w:spacing w:after="0" w:line="240" w:lineRule="auto"/>
        <w:ind w:left="5812"/>
        <w:jc w:val="right"/>
        <w:rPr>
          <w:rFonts w:ascii="Times New Roman" w:hAnsi="Times New Roman"/>
          <w:b/>
          <w:bCs/>
          <w:sz w:val="26"/>
          <w:szCs w:val="26"/>
        </w:rPr>
      </w:pPr>
    </w:p>
    <w:p w14:paraId="2A1CC7FA" w14:textId="77777777" w:rsidR="002007F3" w:rsidRDefault="002007F3" w:rsidP="008C5885">
      <w:pPr>
        <w:spacing w:after="0" w:line="240" w:lineRule="auto"/>
        <w:ind w:left="5812"/>
        <w:jc w:val="right"/>
        <w:rPr>
          <w:rFonts w:ascii="Times New Roman" w:hAnsi="Times New Roman"/>
          <w:b/>
          <w:bCs/>
          <w:sz w:val="26"/>
          <w:szCs w:val="26"/>
        </w:rPr>
      </w:pPr>
    </w:p>
    <w:p w14:paraId="3CE1B34A" w14:textId="77777777" w:rsidR="002007F3" w:rsidRDefault="002007F3" w:rsidP="008C5885">
      <w:pPr>
        <w:spacing w:after="0" w:line="240" w:lineRule="auto"/>
        <w:ind w:left="5812"/>
        <w:jc w:val="right"/>
        <w:rPr>
          <w:rFonts w:ascii="Times New Roman" w:hAnsi="Times New Roman"/>
          <w:b/>
          <w:bCs/>
          <w:sz w:val="26"/>
          <w:szCs w:val="26"/>
        </w:rPr>
      </w:pPr>
    </w:p>
    <w:p w14:paraId="7DD12F1D" w14:textId="77777777" w:rsidR="002007F3" w:rsidRDefault="002007F3" w:rsidP="008C5885">
      <w:pPr>
        <w:spacing w:after="0" w:line="240" w:lineRule="auto"/>
        <w:ind w:left="5812"/>
        <w:jc w:val="right"/>
        <w:rPr>
          <w:rFonts w:ascii="Times New Roman" w:hAnsi="Times New Roman"/>
          <w:b/>
          <w:bCs/>
          <w:sz w:val="26"/>
          <w:szCs w:val="26"/>
        </w:rPr>
      </w:pPr>
    </w:p>
    <w:p w14:paraId="4DEFBDFA" w14:textId="77777777" w:rsidR="002007F3" w:rsidRDefault="002007F3" w:rsidP="008C5885">
      <w:pPr>
        <w:spacing w:after="0" w:line="240" w:lineRule="auto"/>
        <w:ind w:left="5812"/>
        <w:jc w:val="right"/>
        <w:rPr>
          <w:rFonts w:ascii="Times New Roman" w:hAnsi="Times New Roman"/>
          <w:b/>
          <w:bCs/>
          <w:sz w:val="26"/>
          <w:szCs w:val="26"/>
        </w:rPr>
      </w:pPr>
    </w:p>
    <w:p w14:paraId="251A90B3" w14:textId="77777777" w:rsidR="002007F3" w:rsidRDefault="002007F3" w:rsidP="008C5885">
      <w:pPr>
        <w:spacing w:after="0" w:line="240" w:lineRule="auto"/>
        <w:ind w:left="5812"/>
        <w:jc w:val="right"/>
        <w:rPr>
          <w:rFonts w:ascii="Times New Roman" w:hAnsi="Times New Roman"/>
          <w:b/>
          <w:bCs/>
          <w:sz w:val="26"/>
          <w:szCs w:val="26"/>
        </w:rPr>
      </w:pPr>
    </w:p>
    <w:p w14:paraId="09115BEC" w14:textId="77777777" w:rsidR="002007F3" w:rsidRDefault="002007F3" w:rsidP="008C5885">
      <w:pPr>
        <w:spacing w:after="0" w:line="240" w:lineRule="auto"/>
        <w:ind w:left="5812"/>
        <w:jc w:val="right"/>
        <w:rPr>
          <w:rFonts w:ascii="Times New Roman" w:hAnsi="Times New Roman"/>
          <w:b/>
          <w:bCs/>
          <w:sz w:val="26"/>
          <w:szCs w:val="26"/>
        </w:rPr>
      </w:pPr>
    </w:p>
    <w:p w14:paraId="7254F40C" w14:textId="77777777" w:rsidR="002007F3" w:rsidRDefault="002007F3" w:rsidP="008C5885">
      <w:pPr>
        <w:spacing w:after="0" w:line="240" w:lineRule="auto"/>
        <w:ind w:left="5812"/>
        <w:jc w:val="right"/>
        <w:rPr>
          <w:rFonts w:ascii="Times New Roman" w:hAnsi="Times New Roman"/>
          <w:b/>
          <w:bCs/>
          <w:sz w:val="26"/>
          <w:szCs w:val="26"/>
        </w:rPr>
      </w:pPr>
    </w:p>
    <w:p w14:paraId="2B710CC0" w14:textId="77777777" w:rsidR="002007F3" w:rsidRDefault="002007F3" w:rsidP="008C5885">
      <w:pPr>
        <w:spacing w:after="0" w:line="240" w:lineRule="auto"/>
        <w:ind w:left="5812"/>
        <w:jc w:val="right"/>
        <w:rPr>
          <w:rFonts w:ascii="Times New Roman" w:hAnsi="Times New Roman"/>
          <w:b/>
          <w:bCs/>
          <w:sz w:val="26"/>
          <w:szCs w:val="26"/>
        </w:rPr>
      </w:pPr>
    </w:p>
    <w:p w14:paraId="293BE6E7" w14:textId="77777777" w:rsidR="002007F3" w:rsidRDefault="002007F3" w:rsidP="008C5885">
      <w:pPr>
        <w:spacing w:after="0" w:line="240" w:lineRule="auto"/>
        <w:ind w:left="5812"/>
        <w:jc w:val="right"/>
        <w:rPr>
          <w:rFonts w:ascii="Times New Roman" w:hAnsi="Times New Roman"/>
          <w:b/>
          <w:bCs/>
          <w:sz w:val="26"/>
          <w:szCs w:val="26"/>
        </w:rPr>
      </w:pPr>
    </w:p>
    <w:p w14:paraId="3A1892F3" w14:textId="77777777" w:rsidR="002007F3" w:rsidRDefault="002007F3" w:rsidP="008C5885">
      <w:pPr>
        <w:spacing w:after="0" w:line="240" w:lineRule="auto"/>
        <w:ind w:left="5812"/>
        <w:jc w:val="right"/>
        <w:rPr>
          <w:rFonts w:ascii="Times New Roman" w:hAnsi="Times New Roman"/>
          <w:b/>
          <w:bCs/>
          <w:sz w:val="26"/>
          <w:szCs w:val="26"/>
        </w:rPr>
      </w:pPr>
    </w:p>
    <w:p w14:paraId="7C151BB4" w14:textId="77777777" w:rsidR="002007F3" w:rsidRDefault="002007F3" w:rsidP="008C5885">
      <w:pPr>
        <w:spacing w:after="0" w:line="240" w:lineRule="auto"/>
        <w:ind w:left="5812"/>
        <w:jc w:val="right"/>
        <w:rPr>
          <w:rFonts w:ascii="Times New Roman" w:hAnsi="Times New Roman"/>
          <w:b/>
          <w:bCs/>
          <w:sz w:val="26"/>
          <w:szCs w:val="26"/>
        </w:rPr>
      </w:pPr>
    </w:p>
    <w:p w14:paraId="0DEC834C" w14:textId="77777777" w:rsidR="002007F3" w:rsidRDefault="002007F3" w:rsidP="008C5885">
      <w:pPr>
        <w:spacing w:after="0" w:line="240" w:lineRule="auto"/>
        <w:ind w:left="5812"/>
        <w:jc w:val="right"/>
        <w:rPr>
          <w:rFonts w:ascii="Times New Roman" w:hAnsi="Times New Roman"/>
          <w:b/>
          <w:bCs/>
          <w:sz w:val="26"/>
          <w:szCs w:val="26"/>
        </w:rPr>
      </w:pPr>
    </w:p>
    <w:p w14:paraId="4F3CACCF" w14:textId="77777777" w:rsidR="002007F3" w:rsidRDefault="002007F3" w:rsidP="008C5885">
      <w:pPr>
        <w:spacing w:after="0" w:line="240" w:lineRule="auto"/>
        <w:ind w:left="5812"/>
        <w:jc w:val="right"/>
        <w:rPr>
          <w:rFonts w:ascii="Times New Roman" w:hAnsi="Times New Roman"/>
          <w:b/>
          <w:bCs/>
          <w:sz w:val="26"/>
          <w:szCs w:val="26"/>
        </w:rPr>
      </w:pPr>
    </w:p>
    <w:p w14:paraId="54696CC7" w14:textId="77777777" w:rsidR="002007F3" w:rsidRDefault="002007F3" w:rsidP="008C5885">
      <w:pPr>
        <w:spacing w:after="0" w:line="240" w:lineRule="auto"/>
        <w:ind w:left="5812"/>
        <w:jc w:val="right"/>
        <w:rPr>
          <w:rFonts w:ascii="Times New Roman" w:hAnsi="Times New Roman"/>
          <w:b/>
          <w:bCs/>
          <w:sz w:val="26"/>
          <w:szCs w:val="26"/>
        </w:rPr>
      </w:pPr>
    </w:p>
    <w:p w14:paraId="7D462169" w14:textId="77777777" w:rsidR="002007F3" w:rsidRDefault="002007F3" w:rsidP="008C5885">
      <w:pPr>
        <w:spacing w:after="0" w:line="240" w:lineRule="auto"/>
        <w:ind w:left="5812"/>
        <w:jc w:val="right"/>
        <w:rPr>
          <w:rFonts w:ascii="Times New Roman" w:hAnsi="Times New Roman"/>
          <w:b/>
          <w:bCs/>
          <w:sz w:val="26"/>
          <w:szCs w:val="26"/>
        </w:rPr>
      </w:pPr>
    </w:p>
    <w:p w14:paraId="7891EC14" w14:textId="77777777" w:rsidR="002007F3" w:rsidRDefault="002007F3" w:rsidP="008C5885">
      <w:pPr>
        <w:spacing w:after="0" w:line="240" w:lineRule="auto"/>
        <w:ind w:left="5812"/>
        <w:jc w:val="right"/>
        <w:rPr>
          <w:rFonts w:ascii="Times New Roman" w:hAnsi="Times New Roman"/>
          <w:b/>
          <w:bCs/>
          <w:sz w:val="26"/>
          <w:szCs w:val="26"/>
        </w:rPr>
      </w:pPr>
    </w:p>
    <w:p w14:paraId="477774DC" w14:textId="77777777" w:rsidR="002007F3" w:rsidRDefault="002007F3" w:rsidP="008C5885">
      <w:pPr>
        <w:spacing w:after="0" w:line="240" w:lineRule="auto"/>
        <w:ind w:left="5812"/>
        <w:jc w:val="right"/>
        <w:rPr>
          <w:rFonts w:ascii="Times New Roman" w:hAnsi="Times New Roman"/>
          <w:b/>
          <w:bCs/>
          <w:sz w:val="26"/>
          <w:szCs w:val="26"/>
        </w:rPr>
      </w:pPr>
    </w:p>
    <w:p w14:paraId="1F464268" w14:textId="77777777" w:rsidR="002007F3" w:rsidRDefault="002007F3" w:rsidP="008C5885">
      <w:pPr>
        <w:spacing w:after="0" w:line="240" w:lineRule="auto"/>
        <w:ind w:left="5812"/>
        <w:jc w:val="right"/>
        <w:rPr>
          <w:rFonts w:ascii="Times New Roman" w:hAnsi="Times New Roman"/>
          <w:b/>
          <w:bCs/>
          <w:sz w:val="26"/>
          <w:szCs w:val="26"/>
        </w:rPr>
      </w:pPr>
    </w:p>
    <w:p w14:paraId="5219EC85" w14:textId="77777777" w:rsidR="002007F3" w:rsidRDefault="002007F3" w:rsidP="008C5885">
      <w:pPr>
        <w:spacing w:after="0" w:line="240" w:lineRule="auto"/>
        <w:ind w:left="5812"/>
        <w:jc w:val="right"/>
        <w:rPr>
          <w:rFonts w:ascii="Times New Roman" w:hAnsi="Times New Roman"/>
          <w:b/>
          <w:bCs/>
          <w:sz w:val="26"/>
          <w:szCs w:val="26"/>
        </w:rPr>
      </w:pPr>
    </w:p>
    <w:p w14:paraId="00926C19" w14:textId="77777777" w:rsidR="002007F3" w:rsidRDefault="002007F3" w:rsidP="008C5885">
      <w:pPr>
        <w:spacing w:after="0" w:line="240" w:lineRule="auto"/>
        <w:ind w:left="5812"/>
        <w:jc w:val="right"/>
        <w:rPr>
          <w:rFonts w:ascii="Times New Roman" w:hAnsi="Times New Roman"/>
          <w:b/>
          <w:bCs/>
          <w:sz w:val="26"/>
          <w:szCs w:val="26"/>
        </w:rPr>
      </w:pPr>
    </w:p>
    <w:p w14:paraId="7F16F403" w14:textId="77777777" w:rsidR="002007F3" w:rsidRDefault="002007F3" w:rsidP="008C5885">
      <w:pPr>
        <w:spacing w:after="0" w:line="240" w:lineRule="auto"/>
        <w:ind w:left="5812"/>
        <w:jc w:val="right"/>
        <w:rPr>
          <w:rFonts w:ascii="Times New Roman" w:hAnsi="Times New Roman"/>
          <w:b/>
          <w:bCs/>
          <w:sz w:val="26"/>
          <w:szCs w:val="26"/>
        </w:rPr>
      </w:pPr>
    </w:p>
    <w:p w14:paraId="3285F8EE" w14:textId="0AFC9069" w:rsidR="002007F3" w:rsidRDefault="002007F3" w:rsidP="008C5885">
      <w:pPr>
        <w:spacing w:after="0" w:line="240" w:lineRule="auto"/>
        <w:ind w:left="5812"/>
        <w:jc w:val="right"/>
        <w:rPr>
          <w:rFonts w:ascii="Times New Roman" w:hAnsi="Times New Roman"/>
          <w:b/>
          <w:bCs/>
          <w:sz w:val="26"/>
          <w:szCs w:val="26"/>
        </w:rPr>
      </w:pPr>
    </w:p>
    <w:p w14:paraId="7E55823B" w14:textId="58AB94E2"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08F2C8BA"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3FB9F0EE" w14:textId="3A8E8C79" w:rsidR="00EF00A4"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bookmarkStart w:id="12" w:name="_Hlk76566210"/>
      <w:r w:rsidR="00153BDB" w:rsidRPr="00153BDB">
        <w:rPr>
          <w:rFonts w:ascii="Times New Roman" w:hAnsi="Times New Roman"/>
          <w:b/>
          <w:bCs/>
          <w:sz w:val="24"/>
          <w:szCs w:val="24"/>
        </w:rPr>
        <w:t xml:space="preserve">ДК 021:2015 45310000-3 Електромонтажні роботи (Монтаж екранованих ультрафіолетових бактерицидних </w:t>
      </w:r>
      <w:proofErr w:type="spellStart"/>
      <w:r w:rsidR="00153BDB" w:rsidRPr="00153BDB">
        <w:rPr>
          <w:rFonts w:ascii="Times New Roman" w:hAnsi="Times New Roman"/>
          <w:b/>
          <w:bCs/>
          <w:sz w:val="24"/>
          <w:szCs w:val="24"/>
        </w:rPr>
        <w:t>опромінювачів</w:t>
      </w:r>
      <w:proofErr w:type="spellEnd"/>
      <w:r w:rsidR="00153BDB" w:rsidRPr="00153BDB">
        <w:rPr>
          <w:rFonts w:ascii="Times New Roman" w:hAnsi="Times New Roman"/>
          <w:b/>
          <w:bCs/>
          <w:sz w:val="24"/>
          <w:szCs w:val="24"/>
        </w:rPr>
        <w:t xml:space="preserve"> </w:t>
      </w:r>
      <w:r w:rsidR="00153BDB" w:rsidRPr="00153BDB">
        <w:rPr>
          <w:rFonts w:ascii="Times New Roman" w:hAnsi="Times New Roman"/>
          <w:b/>
          <w:bCs/>
          <w:sz w:val="24"/>
          <w:szCs w:val="24"/>
          <w:lang w:val="ru-RU"/>
        </w:rPr>
        <w:t>UV</w:t>
      </w:r>
      <w:r w:rsidR="00153BDB" w:rsidRPr="00153BDB">
        <w:rPr>
          <w:rFonts w:ascii="Times New Roman" w:hAnsi="Times New Roman"/>
          <w:b/>
          <w:bCs/>
          <w:sz w:val="24"/>
          <w:szCs w:val="24"/>
        </w:rPr>
        <w:t>-</w:t>
      </w:r>
      <w:r w:rsidR="00153BDB" w:rsidRPr="00153BDB">
        <w:rPr>
          <w:rFonts w:ascii="Times New Roman" w:hAnsi="Times New Roman"/>
          <w:b/>
          <w:bCs/>
          <w:sz w:val="24"/>
          <w:szCs w:val="24"/>
          <w:lang w:val="ru-RU"/>
        </w:rPr>
        <w:t>BLAZE</w:t>
      </w:r>
      <w:r w:rsidR="00153BDB" w:rsidRPr="00153BDB">
        <w:rPr>
          <w:rFonts w:ascii="Times New Roman" w:hAnsi="Times New Roman"/>
          <w:b/>
          <w:bCs/>
          <w:sz w:val="24"/>
          <w:szCs w:val="24"/>
        </w:rPr>
        <w:t xml:space="preserve"> 30</w:t>
      </w:r>
      <w:r w:rsidR="00153BDB" w:rsidRPr="00153BDB">
        <w:rPr>
          <w:rFonts w:ascii="Times New Roman" w:hAnsi="Times New Roman"/>
          <w:b/>
          <w:bCs/>
          <w:sz w:val="24"/>
          <w:szCs w:val="24"/>
          <w:lang w:val="ru-RU"/>
        </w:rPr>
        <w:t>W</w:t>
      </w:r>
      <w:r w:rsidR="00153BDB" w:rsidRPr="00153BDB">
        <w:rPr>
          <w:rFonts w:ascii="Times New Roman" w:hAnsi="Times New Roman"/>
          <w:b/>
          <w:bCs/>
          <w:sz w:val="24"/>
          <w:szCs w:val="24"/>
        </w:rPr>
        <w:t xml:space="preserve"> - </w:t>
      </w:r>
      <w:r w:rsidR="00153BDB" w:rsidRPr="00153BDB">
        <w:rPr>
          <w:rFonts w:ascii="Times New Roman" w:hAnsi="Times New Roman"/>
          <w:b/>
          <w:bCs/>
          <w:sz w:val="24"/>
          <w:szCs w:val="24"/>
          <w:lang w:val="ru-RU"/>
        </w:rPr>
        <w:t>Standart</w:t>
      </w:r>
      <w:r w:rsidR="00153BDB" w:rsidRPr="00153BDB">
        <w:rPr>
          <w:rFonts w:ascii="Times New Roman" w:hAnsi="Times New Roman"/>
          <w:b/>
          <w:bCs/>
          <w:sz w:val="24"/>
          <w:szCs w:val="24"/>
        </w:rPr>
        <w:t>, 839 шт</w:t>
      </w:r>
      <w:r w:rsidR="003D44CD">
        <w:rPr>
          <w:rFonts w:ascii="Times New Roman" w:hAnsi="Times New Roman"/>
          <w:b/>
          <w:bCs/>
          <w:sz w:val="24"/>
          <w:szCs w:val="24"/>
        </w:rPr>
        <w:t>.</w:t>
      </w:r>
      <w:r w:rsidR="00153BDB" w:rsidRPr="00153BDB">
        <w:rPr>
          <w:rFonts w:ascii="Times New Roman" w:hAnsi="Times New Roman"/>
          <w:b/>
          <w:bCs/>
          <w:sz w:val="24"/>
          <w:szCs w:val="24"/>
        </w:rPr>
        <w:t xml:space="preserve">) </w:t>
      </w:r>
      <w:bookmarkEnd w:id="12"/>
      <w:r w:rsidRPr="00345B89">
        <w:rPr>
          <w:rFonts w:ascii="Times New Roman" w:hAnsi="Times New Roman"/>
          <w:sz w:val="24"/>
          <w:szCs w:val="24"/>
        </w:rPr>
        <w:t>у наступному обсязі:</w:t>
      </w:r>
    </w:p>
    <w:tbl>
      <w:tblPr>
        <w:tblStyle w:val="ab"/>
        <w:tblW w:w="0" w:type="auto"/>
        <w:tblLook w:val="04A0" w:firstRow="1" w:lastRow="0" w:firstColumn="1" w:lastColumn="0" w:noHBand="0" w:noVBand="1"/>
      </w:tblPr>
      <w:tblGrid>
        <w:gridCol w:w="433"/>
        <w:gridCol w:w="1835"/>
        <w:gridCol w:w="2081"/>
        <w:gridCol w:w="3027"/>
        <w:gridCol w:w="538"/>
        <w:gridCol w:w="847"/>
        <w:gridCol w:w="868"/>
      </w:tblGrid>
      <w:tr w:rsidR="00356740" w14:paraId="0B66D112" w14:textId="77777777" w:rsidTr="00DE28AC">
        <w:trPr>
          <w:trHeight w:val="1036"/>
        </w:trPr>
        <w:tc>
          <w:tcPr>
            <w:tcW w:w="433" w:type="dxa"/>
          </w:tcPr>
          <w:p w14:paraId="0A6B7EE5" w14:textId="77777777" w:rsidR="00356740" w:rsidRPr="00060099" w:rsidRDefault="00356740" w:rsidP="003F1AAD">
            <w:pPr>
              <w:jc w:val="center"/>
              <w:rPr>
                <w:b/>
                <w:bCs/>
              </w:rPr>
            </w:pPr>
            <w:bookmarkStart w:id="13" w:name="_Hlk76731284"/>
            <w:r w:rsidRPr="00060099">
              <w:rPr>
                <w:b/>
                <w:bCs/>
              </w:rPr>
              <w:t>№</w:t>
            </w:r>
          </w:p>
        </w:tc>
        <w:tc>
          <w:tcPr>
            <w:tcW w:w="1835" w:type="dxa"/>
          </w:tcPr>
          <w:p w14:paraId="58EFBCA8" w14:textId="77777777" w:rsidR="00356740" w:rsidRPr="00060099" w:rsidRDefault="00356740" w:rsidP="003F1AAD">
            <w:pPr>
              <w:jc w:val="center"/>
              <w:rPr>
                <w:b/>
                <w:bCs/>
              </w:rPr>
            </w:pPr>
            <w:r w:rsidRPr="00060099">
              <w:rPr>
                <w:b/>
                <w:bCs/>
              </w:rPr>
              <w:t>Область</w:t>
            </w:r>
          </w:p>
        </w:tc>
        <w:tc>
          <w:tcPr>
            <w:tcW w:w="2081" w:type="dxa"/>
          </w:tcPr>
          <w:p w14:paraId="00254BFB" w14:textId="77777777" w:rsidR="00356740" w:rsidRPr="00060099" w:rsidRDefault="00356740" w:rsidP="003F1AAD">
            <w:pPr>
              <w:ind w:left="-347" w:firstLine="347"/>
              <w:jc w:val="center"/>
              <w:rPr>
                <w:b/>
                <w:bCs/>
              </w:rPr>
            </w:pPr>
            <w:r w:rsidRPr="00060099">
              <w:rPr>
                <w:b/>
                <w:bCs/>
              </w:rPr>
              <w:t>Адреса</w:t>
            </w:r>
          </w:p>
        </w:tc>
        <w:tc>
          <w:tcPr>
            <w:tcW w:w="3027" w:type="dxa"/>
          </w:tcPr>
          <w:p w14:paraId="31E09295" w14:textId="77777777" w:rsidR="00356740" w:rsidRPr="00060099" w:rsidRDefault="00356740" w:rsidP="003F1AAD">
            <w:pPr>
              <w:jc w:val="center"/>
              <w:rPr>
                <w:b/>
                <w:bCs/>
              </w:rPr>
            </w:pPr>
            <w:proofErr w:type="spellStart"/>
            <w:r w:rsidRPr="00060099">
              <w:rPr>
                <w:b/>
                <w:bCs/>
              </w:rPr>
              <w:t>Назва</w:t>
            </w:r>
            <w:proofErr w:type="spellEnd"/>
            <w:r w:rsidRPr="00060099">
              <w:rPr>
                <w:b/>
                <w:bCs/>
              </w:rPr>
              <w:t xml:space="preserve"> закладу</w:t>
            </w:r>
          </w:p>
        </w:tc>
        <w:tc>
          <w:tcPr>
            <w:tcW w:w="538" w:type="dxa"/>
          </w:tcPr>
          <w:p w14:paraId="0F643307" w14:textId="77777777" w:rsidR="00356740" w:rsidRPr="00060099" w:rsidRDefault="00356740" w:rsidP="003F1AAD">
            <w:pPr>
              <w:jc w:val="center"/>
              <w:rPr>
                <w:b/>
                <w:bCs/>
              </w:rPr>
            </w:pPr>
            <w:r w:rsidRPr="00060099">
              <w:rPr>
                <w:b/>
                <w:bCs/>
              </w:rPr>
              <w:t>Шт.</w:t>
            </w:r>
          </w:p>
        </w:tc>
        <w:tc>
          <w:tcPr>
            <w:tcW w:w="847" w:type="dxa"/>
          </w:tcPr>
          <w:p w14:paraId="12064DB1" w14:textId="77777777" w:rsidR="00356740" w:rsidRPr="00060099" w:rsidRDefault="00356740" w:rsidP="003F1AAD">
            <w:pPr>
              <w:jc w:val="center"/>
              <w:rPr>
                <w:b/>
                <w:bCs/>
              </w:rPr>
            </w:pPr>
            <w:proofErr w:type="spellStart"/>
            <w:r w:rsidRPr="00060099">
              <w:rPr>
                <w:b/>
                <w:bCs/>
              </w:rPr>
              <w:t>Ціна</w:t>
            </w:r>
            <w:proofErr w:type="spellEnd"/>
            <w:r w:rsidRPr="00060099">
              <w:rPr>
                <w:b/>
                <w:bCs/>
              </w:rPr>
              <w:t xml:space="preserve">, </w:t>
            </w:r>
            <w:proofErr w:type="spellStart"/>
            <w:r w:rsidRPr="00060099">
              <w:rPr>
                <w:b/>
                <w:bCs/>
              </w:rPr>
              <w:t>грн</w:t>
            </w:r>
            <w:proofErr w:type="spellEnd"/>
            <w:r w:rsidRPr="00060099">
              <w:rPr>
                <w:b/>
                <w:bCs/>
              </w:rPr>
              <w:t xml:space="preserve"> за 1шт без ПДВ</w:t>
            </w:r>
          </w:p>
        </w:tc>
        <w:tc>
          <w:tcPr>
            <w:tcW w:w="868" w:type="dxa"/>
          </w:tcPr>
          <w:p w14:paraId="16DF30FB" w14:textId="77777777" w:rsidR="00356740" w:rsidRPr="00060099" w:rsidRDefault="00356740" w:rsidP="003F1AAD">
            <w:pPr>
              <w:jc w:val="center"/>
              <w:rPr>
                <w:b/>
                <w:bCs/>
              </w:rPr>
            </w:pPr>
            <w:proofErr w:type="spellStart"/>
            <w:r w:rsidRPr="00060099">
              <w:rPr>
                <w:b/>
                <w:bCs/>
              </w:rPr>
              <w:t>Ціна</w:t>
            </w:r>
            <w:proofErr w:type="spellEnd"/>
            <w:r w:rsidRPr="00060099">
              <w:rPr>
                <w:b/>
                <w:bCs/>
              </w:rPr>
              <w:t xml:space="preserve">, </w:t>
            </w:r>
            <w:proofErr w:type="spellStart"/>
            <w:r w:rsidRPr="00060099">
              <w:rPr>
                <w:b/>
                <w:bCs/>
              </w:rPr>
              <w:t>грн</w:t>
            </w:r>
            <w:proofErr w:type="spellEnd"/>
            <w:r w:rsidRPr="00060099">
              <w:rPr>
                <w:b/>
                <w:bCs/>
              </w:rPr>
              <w:t xml:space="preserve"> без ПДВ</w:t>
            </w:r>
          </w:p>
        </w:tc>
      </w:tr>
      <w:tr w:rsidR="00356740" w14:paraId="5CD2CE76" w14:textId="77777777" w:rsidTr="00DE28AC">
        <w:tc>
          <w:tcPr>
            <w:tcW w:w="433" w:type="dxa"/>
          </w:tcPr>
          <w:p w14:paraId="026F68C0" w14:textId="77777777" w:rsidR="00356740" w:rsidRDefault="00356740" w:rsidP="003F1AAD">
            <w:r>
              <w:t>1</w:t>
            </w:r>
          </w:p>
        </w:tc>
        <w:tc>
          <w:tcPr>
            <w:tcW w:w="1835" w:type="dxa"/>
            <w:tcBorders>
              <w:top w:val="nil"/>
              <w:left w:val="nil"/>
              <w:bottom w:val="single" w:sz="4" w:space="0" w:color="auto"/>
              <w:right w:val="single" w:sz="4" w:space="0" w:color="auto"/>
            </w:tcBorders>
            <w:shd w:val="clear" w:color="auto" w:fill="auto"/>
          </w:tcPr>
          <w:p w14:paraId="07122CA0" w14:textId="77777777" w:rsidR="00356740" w:rsidRDefault="00356740" w:rsidP="003F1AAD">
            <w:pPr>
              <w:spacing w:after="0" w:line="240" w:lineRule="auto"/>
              <w:rPr>
                <w:rFonts w:ascii="Times New Roman" w:hAnsi="Times New Roman"/>
              </w:rPr>
            </w:pPr>
            <w:proofErr w:type="spellStart"/>
            <w:r w:rsidRPr="00187753">
              <w:rPr>
                <w:rFonts w:ascii="Times New Roman" w:hAnsi="Times New Roman"/>
              </w:rPr>
              <w:t>Вінницька</w:t>
            </w:r>
            <w:proofErr w:type="spellEnd"/>
            <w:r w:rsidRPr="00187753">
              <w:rPr>
                <w:rFonts w:ascii="Times New Roman" w:hAnsi="Times New Roman"/>
              </w:rPr>
              <w:t xml:space="preserve"> </w:t>
            </w:r>
          </w:p>
          <w:p w14:paraId="5F46A34F" w14:textId="77777777" w:rsidR="00356740" w:rsidRDefault="00356740" w:rsidP="003F1AAD"/>
        </w:tc>
        <w:tc>
          <w:tcPr>
            <w:tcW w:w="2081" w:type="dxa"/>
            <w:tcBorders>
              <w:top w:val="single" w:sz="4" w:space="0" w:color="auto"/>
              <w:left w:val="single" w:sz="4" w:space="0" w:color="auto"/>
              <w:bottom w:val="nil"/>
              <w:right w:val="single" w:sz="4" w:space="0" w:color="auto"/>
            </w:tcBorders>
            <w:shd w:val="clear" w:color="auto" w:fill="auto"/>
          </w:tcPr>
          <w:p w14:paraId="33F3EC7A" w14:textId="77777777" w:rsidR="00356740" w:rsidRDefault="00356740" w:rsidP="003F1AAD">
            <w:r w:rsidRPr="00187753">
              <w:rPr>
                <w:rFonts w:ascii="Times New Roman" w:hAnsi="Times New Roman"/>
              </w:rPr>
              <w:t xml:space="preserve">Комплекс </w:t>
            </w:r>
            <w:proofErr w:type="spellStart"/>
            <w:r w:rsidRPr="00187753">
              <w:rPr>
                <w:rFonts w:ascii="Times New Roman" w:hAnsi="Times New Roman"/>
              </w:rPr>
              <w:t>будівель</w:t>
            </w:r>
            <w:proofErr w:type="spellEnd"/>
            <w:r w:rsidRPr="00187753">
              <w:rPr>
                <w:rFonts w:ascii="Times New Roman" w:hAnsi="Times New Roman"/>
              </w:rPr>
              <w:t xml:space="preserve"> та </w:t>
            </w:r>
            <w:proofErr w:type="spellStart"/>
            <w:r w:rsidRPr="00187753">
              <w:rPr>
                <w:rFonts w:ascii="Times New Roman" w:hAnsi="Times New Roman"/>
              </w:rPr>
              <w:t>споруд</w:t>
            </w:r>
            <w:proofErr w:type="spellEnd"/>
            <w:r w:rsidRPr="00187753">
              <w:rPr>
                <w:rFonts w:ascii="Times New Roman" w:hAnsi="Times New Roman"/>
              </w:rPr>
              <w:t xml:space="preserve">, буд. б/н, с. </w:t>
            </w:r>
            <w:proofErr w:type="spellStart"/>
            <w:r w:rsidRPr="00187753">
              <w:rPr>
                <w:rFonts w:ascii="Times New Roman" w:hAnsi="Times New Roman"/>
              </w:rPr>
              <w:t>Бохоники</w:t>
            </w:r>
            <w:proofErr w:type="spellEnd"/>
            <w:r w:rsidRPr="00187753">
              <w:rPr>
                <w:rFonts w:ascii="Times New Roman" w:hAnsi="Times New Roman"/>
              </w:rPr>
              <w:t xml:space="preserve">, </w:t>
            </w:r>
            <w:proofErr w:type="spellStart"/>
            <w:r w:rsidRPr="00187753">
              <w:rPr>
                <w:rFonts w:ascii="Times New Roman" w:hAnsi="Times New Roman"/>
              </w:rPr>
              <w:t>Вінницький</w:t>
            </w:r>
            <w:proofErr w:type="spellEnd"/>
            <w:r w:rsidRPr="00187753">
              <w:rPr>
                <w:rFonts w:ascii="Times New Roman" w:hAnsi="Times New Roman"/>
              </w:rPr>
              <w:t xml:space="preserve"> район, </w:t>
            </w:r>
            <w:proofErr w:type="spellStart"/>
            <w:r w:rsidRPr="00187753">
              <w:rPr>
                <w:rFonts w:ascii="Times New Roman" w:hAnsi="Times New Roman"/>
              </w:rPr>
              <w:t>Вінницька</w:t>
            </w:r>
            <w:proofErr w:type="spellEnd"/>
            <w:r w:rsidRPr="00187753">
              <w:rPr>
                <w:rFonts w:ascii="Times New Roman" w:hAnsi="Times New Roman"/>
              </w:rPr>
              <w:t xml:space="preserve"> область, 23233</w:t>
            </w:r>
          </w:p>
        </w:tc>
        <w:tc>
          <w:tcPr>
            <w:tcW w:w="3027" w:type="dxa"/>
            <w:tcBorders>
              <w:top w:val="single" w:sz="4" w:space="0" w:color="auto"/>
              <w:left w:val="single" w:sz="4" w:space="0" w:color="auto"/>
              <w:bottom w:val="nil"/>
              <w:right w:val="single" w:sz="4" w:space="0" w:color="auto"/>
            </w:tcBorders>
            <w:shd w:val="clear" w:color="auto" w:fill="auto"/>
          </w:tcPr>
          <w:p w14:paraId="2FC3C642" w14:textId="77777777" w:rsidR="00356740" w:rsidRDefault="00356740" w:rsidP="003F1AAD">
            <w:proofErr w:type="spellStart"/>
            <w:r w:rsidRPr="00F064AA">
              <w:rPr>
                <w:rFonts w:ascii="Times New Roman" w:hAnsi="Times New Roman"/>
              </w:rPr>
              <w:t>Комунальне</w:t>
            </w:r>
            <w:proofErr w:type="spellEnd"/>
            <w:r w:rsidRPr="00F064AA">
              <w:rPr>
                <w:rFonts w:ascii="Times New Roman" w:hAnsi="Times New Roman"/>
              </w:rPr>
              <w:t xml:space="preserve"> </w:t>
            </w:r>
            <w:proofErr w:type="spellStart"/>
            <w:r w:rsidRPr="00F064AA">
              <w:rPr>
                <w:rFonts w:ascii="Times New Roman" w:hAnsi="Times New Roman"/>
              </w:rPr>
              <w:t>некомерційне</w:t>
            </w:r>
            <w:proofErr w:type="spellEnd"/>
            <w:r w:rsidRPr="00F064AA">
              <w:rPr>
                <w:rFonts w:ascii="Times New Roman" w:hAnsi="Times New Roman"/>
              </w:rPr>
              <w:t xml:space="preserve"> </w:t>
            </w:r>
            <w:proofErr w:type="spellStart"/>
            <w:r w:rsidRPr="00F064AA">
              <w:rPr>
                <w:rFonts w:ascii="Times New Roman" w:hAnsi="Times New Roman"/>
              </w:rPr>
              <w:t>підприємство</w:t>
            </w:r>
            <w:proofErr w:type="spellEnd"/>
            <w:r w:rsidRPr="00F064AA">
              <w:rPr>
                <w:rFonts w:ascii="Times New Roman" w:hAnsi="Times New Roman"/>
              </w:rPr>
              <w:t xml:space="preserve"> «</w:t>
            </w:r>
            <w:proofErr w:type="spellStart"/>
            <w:r w:rsidRPr="00F064AA">
              <w:rPr>
                <w:rFonts w:ascii="Times New Roman" w:hAnsi="Times New Roman"/>
              </w:rPr>
              <w:t>Вінницьке</w:t>
            </w:r>
            <w:proofErr w:type="spellEnd"/>
            <w:r w:rsidRPr="00F064AA">
              <w:rPr>
                <w:rFonts w:ascii="Times New Roman" w:hAnsi="Times New Roman"/>
              </w:rPr>
              <w:t xml:space="preserve"> </w:t>
            </w:r>
            <w:proofErr w:type="spellStart"/>
            <w:r w:rsidRPr="00F064AA">
              <w:rPr>
                <w:rFonts w:ascii="Times New Roman" w:hAnsi="Times New Roman"/>
              </w:rPr>
              <w:t>обласне</w:t>
            </w:r>
            <w:proofErr w:type="spellEnd"/>
            <w:r w:rsidRPr="00F064AA">
              <w:rPr>
                <w:rFonts w:ascii="Times New Roman" w:hAnsi="Times New Roman"/>
              </w:rPr>
              <w:t xml:space="preserve"> </w:t>
            </w:r>
            <w:proofErr w:type="spellStart"/>
            <w:r w:rsidRPr="00F064AA">
              <w:rPr>
                <w:rFonts w:ascii="Times New Roman" w:hAnsi="Times New Roman"/>
              </w:rPr>
              <w:t>спеціалізоване</w:t>
            </w:r>
            <w:proofErr w:type="spellEnd"/>
            <w:r w:rsidRPr="00F064AA">
              <w:rPr>
                <w:rFonts w:ascii="Times New Roman" w:hAnsi="Times New Roman"/>
              </w:rPr>
              <w:t xml:space="preserve"> </w:t>
            </w:r>
            <w:proofErr w:type="spellStart"/>
            <w:r w:rsidRPr="00F064AA">
              <w:rPr>
                <w:rFonts w:ascii="Times New Roman" w:hAnsi="Times New Roman"/>
              </w:rPr>
              <w:t>територіальне</w:t>
            </w:r>
            <w:proofErr w:type="spellEnd"/>
            <w:r w:rsidRPr="00F064AA">
              <w:rPr>
                <w:rFonts w:ascii="Times New Roman" w:hAnsi="Times New Roman"/>
              </w:rPr>
              <w:t xml:space="preserve"> </w:t>
            </w:r>
            <w:proofErr w:type="spellStart"/>
            <w:r w:rsidRPr="00F064AA">
              <w:rPr>
                <w:rFonts w:ascii="Times New Roman" w:hAnsi="Times New Roman"/>
              </w:rPr>
              <w:t>медичне</w:t>
            </w:r>
            <w:proofErr w:type="spellEnd"/>
            <w:r w:rsidRPr="00F064AA">
              <w:rPr>
                <w:rFonts w:ascii="Times New Roman" w:hAnsi="Times New Roman"/>
              </w:rPr>
              <w:t xml:space="preserve"> </w:t>
            </w:r>
            <w:proofErr w:type="spellStart"/>
            <w:r w:rsidRPr="00F064AA">
              <w:rPr>
                <w:rFonts w:ascii="Times New Roman" w:hAnsi="Times New Roman"/>
              </w:rPr>
              <w:t>об’єднання</w:t>
            </w:r>
            <w:proofErr w:type="spellEnd"/>
            <w:r w:rsidRPr="00F064AA">
              <w:rPr>
                <w:rFonts w:ascii="Times New Roman" w:hAnsi="Times New Roman"/>
              </w:rPr>
              <w:t xml:space="preserve"> «</w:t>
            </w:r>
            <w:proofErr w:type="spellStart"/>
            <w:r w:rsidRPr="00F064AA">
              <w:rPr>
                <w:rFonts w:ascii="Times New Roman" w:hAnsi="Times New Roman"/>
              </w:rPr>
              <w:t>Фтизіатрія</w:t>
            </w:r>
            <w:proofErr w:type="spellEnd"/>
            <w:r w:rsidRPr="00F064AA">
              <w:rPr>
                <w:rFonts w:ascii="Times New Roman" w:hAnsi="Times New Roman"/>
              </w:rPr>
              <w:t xml:space="preserve">» </w:t>
            </w:r>
            <w:proofErr w:type="spellStart"/>
            <w:r w:rsidRPr="00F064AA">
              <w:rPr>
                <w:rFonts w:ascii="Times New Roman" w:hAnsi="Times New Roman"/>
              </w:rPr>
              <w:t>Вінницької</w:t>
            </w:r>
            <w:proofErr w:type="spellEnd"/>
            <w:r w:rsidRPr="00F064AA">
              <w:rPr>
                <w:rFonts w:ascii="Times New Roman" w:hAnsi="Times New Roman"/>
              </w:rPr>
              <w:t xml:space="preserve"> </w:t>
            </w:r>
            <w:proofErr w:type="spellStart"/>
            <w:r w:rsidRPr="00F064AA">
              <w:rPr>
                <w:rFonts w:ascii="Times New Roman" w:hAnsi="Times New Roman"/>
              </w:rPr>
              <w:t>обласної</w:t>
            </w:r>
            <w:proofErr w:type="spellEnd"/>
            <w:r w:rsidRPr="00F064AA">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0499A5D3" w14:textId="77777777" w:rsidR="00356740" w:rsidRDefault="00356740" w:rsidP="003F1AAD">
            <w:r w:rsidRPr="00187753">
              <w:rPr>
                <w:rFonts w:ascii="Times New Roman" w:hAnsi="Times New Roman"/>
              </w:rPr>
              <w:t>3</w:t>
            </w:r>
          </w:p>
        </w:tc>
        <w:tc>
          <w:tcPr>
            <w:tcW w:w="847" w:type="dxa"/>
            <w:shd w:val="clear" w:color="auto" w:fill="FFFF00"/>
          </w:tcPr>
          <w:p w14:paraId="157B4CF2" w14:textId="77777777" w:rsidR="00356740" w:rsidRDefault="00356740" w:rsidP="003F1AAD"/>
        </w:tc>
        <w:tc>
          <w:tcPr>
            <w:tcW w:w="868" w:type="dxa"/>
            <w:shd w:val="clear" w:color="auto" w:fill="FFFF00"/>
          </w:tcPr>
          <w:p w14:paraId="3643A9B8" w14:textId="77777777" w:rsidR="00356740" w:rsidRDefault="00356740" w:rsidP="003F1AAD"/>
        </w:tc>
      </w:tr>
      <w:tr w:rsidR="00356740" w14:paraId="2EC8B22D" w14:textId="77777777" w:rsidTr="00DE28AC">
        <w:tc>
          <w:tcPr>
            <w:tcW w:w="433" w:type="dxa"/>
          </w:tcPr>
          <w:p w14:paraId="1E475DCF" w14:textId="77777777" w:rsidR="00356740" w:rsidRDefault="00356740" w:rsidP="003F1AAD">
            <w:r>
              <w:t>2</w:t>
            </w:r>
          </w:p>
        </w:tc>
        <w:tc>
          <w:tcPr>
            <w:tcW w:w="1835" w:type="dxa"/>
            <w:tcBorders>
              <w:top w:val="nil"/>
              <w:left w:val="nil"/>
              <w:bottom w:val="single" w:sz="4" w:space="0" w:color="auto"/>
              <w:right w:val="single" w:sz="4" w:space="0" w:color="auto"/>
            </w:tcBorders>
            <w:shd w:val="clear" w:color="auto" w:fill="auto"/>
          </w:tcPr>
          <w:p w14:paraId="32E698FB" w14:textId="77777777" w:rsidR="00356740" w:rsidRDefault="00356740" w:rsidP="003F1AAD">
            <w:proofErr w:type="spellStart"/>
            <w:r w:rsidRPr="00187753">
              <w:rPr>
                <w:rFonts w:ascii="Times New Roman" w:hAnsi="Times New Roman"/>
              </w:rPr>
              <w:t>Волинська</w:t>
            </w:r>
            <w:proofErr w:type="spellEnd"/>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5387934C" w14:textId="77777777" w:rsidR="00356740" w:rsidRDefault="00356740" w:rsidP="003F1AAD">
            <w:proofErr w:type="spellStart"/>
            <w:r w:rsidRPr="00187753">
              <w:rPr>
                <w:rFonts w:ascii="Times New Roman" w:hAnsi="Times New Roman"/>
              </w:rPr>
              <w:t>Волинська</w:t>
            </w:r>
            <w:proofErr w:type="spellEnd"/>
            <w:r w:rsidRPr="00187753">
              <w:rPr>
                <w:rFonts w:ascii="Times New Roman" w:hAnsi="Times New Roman"/>
              </w:rPr>
              <w:t xml:space="preserve"> обл., м. </w:t>
            </w:r>
            <w:proofErr w:type="spellStart"/>
            <w:r w:rsidRPr="00187753">
              <w:rPr>
                <w:rFonts w:ascii="Times New Roman" w:hAnsi="Times New Roman"/>
              </w:rPr>
              <w:t>Луцьк</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Львівська</w:t>
            </w:r>
            <w:proofErr w:type="spellEnd"/>
            <w:r w:rsidRPr="00187753">
              <w:rPr>
                <w:rFonts w:ascii="Times New Roman" w:hAnsi="Times New Roman"/>
              </w:rPr>
              <w:t>, 50</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132ABAB5" w14:textId="77777777" w:rsidR="00356740" w:rsidRDefault="00356740" w:rsidP="003F1AAD">
            <w:proofErr w:type="spellStart"/>
            <w:r w:rsidRPr="00F064AA">
              <w:rPr>
                <w:rFonts w:ascii="Times New Roman" w:hAnsi="Times New Roman"/>
              </w:rPr>
              <w:t>Комунальне</w:t>
            </w:r>
            <w:proofErr w:type="spellEnd"/>
            <w:r w:rsidRPr="00F064AA">
              <w:rPr>
                <w:rFonts w:ascii="Times New Roman" w:hAnsi="Times New Roman"/>
              </w:rPr>
              <w:t xml:space="preserve"> </w:t>
            </w:r>
            <w:proofErr w:type="spellStart"/>
            <w:r w:rsidRPr="00F064AA">
              <w:rPr>
                <w:rFonts w:ascii="Times New Roman" w:hAnsi="Times New Roman"/>
              </w:rPr>
              <w:t>підприємство</w:t>
            </w:r>
            <w:proofErr w:type="spellEnd"/>
            <w:r w:rsidRPr="00F064AA">
              <w:rPr>
                <w:rFonts w:ascii="Times New Roman" w:hAnsi="Times New Roman"/>
              </w:rPr>
              <w:t xml:space="preserve"> "</w:t>
            </w:r>
            <w:proofErr w:type="spellStart"/>
            <w:r w:rsidRPr="00F064AA">
              <w:rPr>
                <w:rFonts w:ascii="Times New Roman" w:hAnsi="Times New Roman"/>
              </w:rPr>
              <w:t>Волинський</w:t>
            </w:r>
            <w:proofErr w:type="spellEnd"/>
            <w:r w:rsidRPr="00F064AA">
              <w:rPr>
                <w:rFonts w:ascii="Times New Roman" w:hAnsi="Times New Roman"/>
              </w:rPr>
              <w:t xml:space="preserve"> </w:t>
            </w:r>
            <w:proofErr w:type="spellStart"/>
            <w:r w:rsidRPr="00F064AA">
              <w:rPr>
                <w:rFonts w:ascii="Times New Roman" w:hAnsi="Times New Roman"/>
              </w:rPr>
              <w:t>фтизіопульмонологічний</w:t>
            </w:r>
            <w:proofErr w:type="spellEnd"/>
            <w:r w:rsidRPr="00F064AA">
              <w:rPr>
                <w:rFonts w:ascii="Times New Roman" w:hAnsi="Times New Roman"/>
              </w:rPr>
              <w:t xml:space="preserve"> </w:t>
            </w:r>
            <w:proofErr w:type="spellStart"/>
            <w:r w:rsidRPr="00F064AA">
              <w:rPr>
                <w:rFonts w:ascii="Times New Roman" w:hAnsi="Times New Roman"/>
              </w:rPr>
              <w:t>медичний</w:t>
            </w:r>
            <w:proofErr w:type="spellEnd"/>
            <w:r w:rsidRPr="00F064AA">
              <w:rPr>
                <w:rFonts w:ascii="Times New Roman" w:hAnsi="Times New Roman"/>
              </w:rPr>
              <w:t xml:space="preserve"> центр" </w:t>
            </w:r>
            <w:proofErr w:type="spellStart"/>
            <w:r w:rsidRPr="00F064AA">
              <w:rPr>
                <w:rFonts w:ascii="Times New Roman" w:hAnsi="Times New Roman"/>
              </w:rPr>
              <w:t>Волинської</w:t>
            </w:r>
            <w:proofErr w:type="spellEnd"/>
            <w:r w:rsidRPr="00F064AA">
              <w:rPr>
                <w:rFonts w:ascii="Times New Roman" w:hAnsi="Times New Roman"/>
              </w:rPr>
              <w:t xml:space="preserve"> </w:t>
            </w:r>
            <w:proofErr w:type="spellStart"/>
            <w:r w:rsidRPr="00F064AA">
              <w:rPr>
                <w:rFonts w:ascii="Times New Roman" w:hAnsi="Times New Roman"/>
              </w:rPr>
              <w:t>обласної</w:t>
            </w:r>
            <w:proofErr w:type="spellEnd"/>
            <w:r w:rsidRPr="00F064AA">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69495B0A" w14:textId="77777777" w:rsidR="00356740" w:rsidRDefault="00356740" w:rsidP="003F1AAD">
            <w:r w:rsidRPr="00187753">
              <w:rPr>
                <w:rFonts w:ascii="Times New Roman" w:hAnsi="Times New Roman"/>
              </w:rPr>
              <w:t>56</w:t>
            </w:r>
          </w:p>
        </w:tc>
        <w:tc>
          <w:tcPr>
            <w:tcW w:w="847" w:type="dxa"/>
            <w:shd w:val="clear" w:color="auto" w:fill="FFFF00"/>
          </w:tcPr>
          <w:p w14:paraId="3E366BB2" w14:textId="77777777" w:rsidR="00356740" w:rsidRDefault="00356740" w:rsidP="003F1AAD"/>
        </w:tc>
        <w:tc>
          <w:tcPr>
            <w:tcW w:w="868" w:type="dxa"/>
            <w:shd w:val="clear" w:color="auto" w:fill="FFFF00"/>
          </w:tcPr>
          <w:p w14:paraId="48CE5611" w14:textId="77777777" w:rsidR="00356740" w:rsidRDefault="00356740" w:rsidP="003F1AAD"/>
        </w:tc>
      </w:tr>
      <w:tr w:rsidR="00356740" w14:paraId="367FB30B" w14:textId="77777777" w:rsidTr="00DE28AC">
        <w:tc>
          <w:tcPr>
            <w:tcW w:w="433" w:type="dxa"/>
          </w:tcPr>
          <w:p w14:paraId="646846AE" w14:textId="77777777" w:rsidR="00356740" w:rsidRDefault="00356740" w:rsidP="003F1AAD">
            <w:r>
              <w:t>3</w:t>
            </w:r>
          </w:p>
        </w:tc>
        <w:tc>
          <w:tcPr>
            <w:tcW w:w="1835" w:type="dxa"/>
            <w:tcBorders>
              <w:top w:val="nil"/>
              <w:left w:val="nil"/>
              <w:bottom w:val="single" w:sz="4" w:space="0" w:color="auto"/>
              <w:right w:val="single" w:sz="4" w:space="0" w:color="auto"/>
            </w:tcBorders>
            <w:shd w:val="clear" w:color="auto" w:fill="auto"/>
          </w:tcPr>
          <w:p w14:paraId="0F6C755A" w14:textId="77777777" w:rsidR="00356740" w:rsidRDefault="00356740" w:rsidP="003F1AAD">
            <w:proofErr w:type="spellStart"/>
            <w:r w:rsidRPr="00187753">
              <w:rPr>
                <w:rFonts w:ascii="Times New Roman" w:hAnsi="Times New Roman"/>
              </w:rPr>
              <w:t>Дніпропетровська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4EDEC600" w14:textId="77777777" w:rsidR="00356740" w:rsidRPr="006367E6" w:rsidRDefault="00356740" w:rsidP="003F1AAD">
            <w:pPr>
              <w:rPr>
                <w:rFonts w:ascii="Times New Roman" w:hAnsi="Times New Roman"/>
              </w:rPr>
            </w:pPr>
            <w:r>
              <w:rPr>
                <w:rFonts w:ascii="Times New Roman" w:hAnsi="Times New Roman"/>
              </w:rPr>
              <w:t>1.</w:t>
            </w:r>
            <w:r w:rsidRPr="006367E6">
              <w:rPr>
                <w:rFonts w:ascii="Times New Roman" w:hAnsi="Times New Roman"/>
              </w:rPr>
              <w:t xml:space="preserve">49115, м. </w:t>
            </w:r>
            <w:proofErr w:type="spellStart"/>
            <w:r w:rsidRPr="006367E6">
              <w:rPr>
                <w:rFonts w:ascii="Times New Roman" w:hAnsi="Times New Roman"/>
              </w:rPr>
              <w:t>Дніпро</w:t>
            </w:r>
            <w:proofErr w:type="spellEnd"/>
            <w:r w:rsidRPr="006367E6">
              <w:rPr>
                <w:rFonts w:ascii="Times New Roman" w:hAnsi="Times New Roman"/>
              </w:rPr>
              <w:t xml:space="preserve">, </w:t>
            </w:r>
            <w:proofErr w:type="spellStart"/>
            <w:r w:rsidRPr="006367E6">
              <w:rPr>
                <w:rFonts w:ascii="Times New Roman" w:hAnsi="Times New Roman"/>
              </w:rPr>
              <w:t>вул</w:t>
            </w:r>
            <w:proofErr w:type="spellEnd"/>
            <w:r w:rsidRPr="006367E6">
              <w:rPr>
                <w:rFonts w:ascii="Times New Roman" w:hAnsi="Times New Roman"/>
              </w:rPr>
              <w:t xml:space="preserve">. </w:t>
            </w:r>
            <w:proofErr w:type="spellStart"/>
            <w:r w:rsidRPr="006367E6">
              <w:rPr>
                <w:rFonts w:ascii="Times New Roman" w:hAnsi="Times New Roman"/>
              </w:rPr>
              <w:t>Бехтерєва</w:t>
            </w:r>
            <w:proofErr w:type="spellEnd"/>
            <w:r w:rsidRPr="006367E6">
              <w:rPr>
                <w:rFonts w:ascii="Times New Roman" w:hAnsi="Times New Roman"/>
              </w:rPr>
              <w:t>, 12 (77 шт.)</w:t>
            </w:r>
          </w:p>
          <w:p w14:paraId="535ED2B4" w14:textId="77777777" w:rsidR="00356740" w:rsidRDefault="00356740" w:rsidP="003F1AAD">
            <w:r w:rsidRPr="00187753">
              <w:rPr>
                <w:rFonts w:ascii="Times New Roman" w:hAnsi="Times New Roman"/>
              </w:rPr>
              <w:t xml:space="preserve">2. 49000, м. </w:t>
            </w:r>
            <w:proofErr w:type="spellStart"/>
            <w:r w:rsidRPr="00187753">
              <w:rPr>
                <w:rFonts w:ascii="Times New Roman" w:hAnsi="Times New Roman"/>
              </w:rPr>
              <w:t>Дніпро</w:t>
            </w:r>
            <w:proofErr w:type="spellEnd"/>
            <w:r w:rsidRPr="00187753">
              <w:rPr>
                <w:rFonts w:ascii="Times New Roman" w:hAnsi="Times New Roman"/>
              </w:rPr>
              <w:t xml:space="preserve">, </w:t>
            </w:r>
            <w:proofErr w:type="spellStart"/>
            <w:r w:rsidRPr="00187753">
              <w:rPr>
                <w:rFonts w:ascii="Times New Roman" w:hAnsi="Times New Roman"/>
              </w:rPr>
              <w:t>вулиця</w:t>
            </w:r>
            <w:proofErr w:type="spellEnd"/>
            <w:r w:rsidRPr="00187753">
              <w:rPr>
                <w:rFonts w:ascii="Times New Roman" w:hAnsi="Times New Roman"/>
              </w:rPr>
              <w:t xml:space="preserve"> Данила </w:t>
            </w:r>
            <w:proofErr w:type="spellStart"/>
            <w:r w:rsidRPr="00187753">
              <w:rPr>
                <w:rFonts w:ascii="Times New Roman" w:hAnsi="Times New Roman"/>
              </w:rPr>
              <w:t>Галицького</w:t>
            </w:r>
            <w:proofErr w:type="spellEnd"/>
            <w:r w:rsidRPr="00187753">
              <w:rPr>
                <w:rFonts w:ascii="Times New Roman" w:hAnsi="Times New Roman"/>
              </w:rPr>
              <w:t xml:space="preserve">, </w:t>
            </w:r>
            <w:proofErr w:type="spellStart"/>
            <w:r w:rsidRPr="00187753">
              <w:rPr>
                <w:rFonts w:ascii="Times New Roman" w:hAnsi="Times New Roman"/>
              </w:rPr>
              <w:t>будинок</w:t>
            </w:r>
            <w:proofErr w:type="spellEnd"/>
            <w:r w:rsidRPr="00187753">
              <w:rPr>
                <w:rFonts w:ascii="Times New Roman" w:hAnsi="Times New Roman"/>
              </w:rPr>
              <w:t xml:space="preserve"> 1​ (14 шт.)</w:t>
            </w:r>
          </w:p>
        </w:tc>
        <w:tc>
          <w:tcPr>
            <w:tcW w:w="3027" w:type="dxa"/>
            <w:tcBorders>
              <w:top w:val="nil"/>
              <w:left w:val="single" w:sz="4" w:space="0" w:color="auto"/>
              <w:bottom w:val="single" w:sz="4" w:space="0" w:color="auto"/>
              <w:right w:val="single" w:sz="4" w:space="0" w:color="auto"/>
            </w:tcBorders>
            <w:shd w:val="clear" w:color="auto" w:fill="auto"/>
          </w:tcPr>
          <w:p w14:paraId="77C62206" w14:textId="77777777" w:rsidR="00356740" w:rsidRPr="0062488A" w:rsidRDefault="00356740" w:rsidP="003F1AAD">
            <w:pPr>
              <w:spacing w:after="0" w:line="240" w:lineRule="auto"/>
              <w:rPr>
                <w:rFonts w:ascii="Times New Roman" w:hAnsi="Times New Roman"/>
              </w:rPr>
            </w:pPr>
            <w:r w:rsidRPr="0062488A">
              <w:rPr>
                <w:rFonts w:ascii="Times New Roman" w:hAnsi="Times New Roman"/>
              </w:rPr>
              <w:t>1.</w:t>
            </w:r>
            <w:r w:rsidRPr="0062488A">
              <w:t xml:space="preserve"> </w:t>
            </w:r>
            <w:proofErr w:type="spellStart"/>
            <w:r w:rsidRPr="0062488A">
              <w:rPr>
                <w:rFonts w:ascii="Times New Roman" w:hAnsi="Times New Roman"/>
              </w:rPr>
              <w:t>Комунальне</w:t>
            </w:r>
            <w:proofErr w:type="spellEnd"/>
            <w:r w:rsidRPr="0062488A">
              <w:rPr>
                <w:rFonts w:ascii="Times New Roman" w:hAnsi="Times New Roman"/>
              </w:rPr>
              <w:t xml:space="preserve"> </w:t>
            </w:r>
            <w:proofErr w:type="spellStart"/>
            <w:r w:rsidRPr="0062488A">
              <w:rPr>
                <w:rFonts w:ascii="Times New Roman" w:hAnsi="Times New Roman"/>
              </w:rPr>
              <w:t>підприємство</w:t>
            </w:r>
            <w:proofErr w:type="spellEnd"/>
            <w:r w:rsidRPr="0062488A">
              <w:rPr>
                <w:rFonts w:ascii="Times New Roman" w:hAnsi="Times New Roman"/>
              </w:rPr>
              <w:t xml:space="preserve"> " </w:t>
            </w:r>
            <w:proofErr w:type="spellStart"/>
            <w:r w:rsidRPr="0062488A">
              <w:rPr>
                <w:rFonts w:ascii="Times New Roman" w:hAnsi="Times New Roman"/>
              </w:rPr>
              <w:t>Дніпропетровське</w:t>
            </w:r>
            <w:proofErr w:type="spellEnd"/>
            <w:r w:rsidRPr="0062488A">
              <w:rPr>
                <w:rFonts w:ascii="Times New Roman" w:hAnsi="Times New Roman"/>
              </w:rPr>
              <w:t xml:space="preserve"> </w:t>
            </w:r>
            <w:proofErr w:type="spellStart"/>
            <w:r w:rsidRPr="0062488A">
              <w:rPr>
                <w:rFonts w:ascii="Times New Roman" w:hAnsi="Times New Roman"/>
              </w:rPr>
              <w:t>обласне</w:t>
            </w:r>
            <w:proofErr w:type="spellEnd"/>
            <w:r w:rsidRPr="0062488A">
              <w:rPr>
                <w:rFonts w:ascii="Times New Roman" w:hAnsi="Times New Roman"/>
              </w:rPr>
              <w:t xml:space="preserve"> </w:t>
            </w:r>
            <w:proofErr w:type="spellStart"/>
            <w:r w:rsidRPr="0062488A">
              <w:rPr>
                <w:rFonts w:ascii="Times New Roman" w:hAnsi="Times New Roman"/>
              </w:rPr>
              <w:t>клінічне</w:t>
            </w:r>
            <w:proofErr w:type="spellEnd"/>
            <w:r w:rsidRPr="0062488A">
              <w:rPr>
                <w:rFonts w:ascii="Times New Roman" w:hAnsi="Times New Roman"/>
              </w:rPr>
              <w:t xml:space="preserve"> </w:t>
            </w:r>
            <w:proofErr w:type="spellStart"/>
            <w:r w:rsidRPr="0062488A">
              <w:rPr>
                <w:rFonts w:ascii="Times New Roman" w:hAnsi="Times New Roman"/>
              </w:rPr>
              <w:t>лікувально-профілактичне</w:t>
            </w:r>
            <w:proofErr w:type="spellEnd"/>
            <w:r w:rsidRPr="0062488A">
              <w:rPr>
                <w:rFonts w:ascii="Times New Roman" w:hAnsi="Times New Roman"/>
              </w:rPr>
              <w:t xml:space="preserve"> </w:t>
            </w:r>
            <w:proofErr w:type="spellStart"/>
            <w:r w:rsidRPr="0062488A">
              <w:rPr>
                <w:rFonts w:ascii="Times New Roman" w:hAnsi="Times New Roman"/>
              </w:rPr>
              <w:t>об'єднання</w:t>
            </w:r>
            <w:proofErr w:type="spellEnd"/>
            <w:r w:rsidRPr="0062488A">
              <w:rPr>
                <w:rFonts w:ascii="Times New Roman" w:hAnsi="Times New Roman"/>
              </w:rPr>
              <w:t xml:space="preserve"> "</w:t>
            </w:r>
            <w:proofErr w:type="spellStart"/>
            <w:r w:rsidRPr="0062488A">
              <w:rPr>
                <w:rFonts w:ascii="Times New Roman" w:hAnsi="Times New Roman"/>
              </w:rPr>
              <w:t>Фтизіатрія</w:t>
            </w:r>
            <w:proofErr w:type="spellEnd"/>
            <w:r w:rsidRPr="0062488A">
              <w:rPr>
                <w:rFonts w:ascii="Times New Roman" w:hAnsi="Times New Roman"/>
              </w:rPr>
              <w:t xml:space="preserve">" </w:t>
            </w:r>
            <w:proofErr w:type="spellStart"/>
            <w:r w:rsidRPr="0062488A">
              <w:rPr>
                <w:rFonts w:ascii="Times New Roman" w:hAnsi="Times New Roman"/>
              </w:rPr>
              <w:t>Дніпропетровської</w:t>
            </w:r>
            <w:proofErr w:type="spellEnd"/>
            <w:r w:rsidRPr="0062488A">
              <w:rPr>
                <w:rFonts w:ascii="Times New Roman" w:hAnsi="Times New Roman"/>
              </w:rPr>
              <w:t xml:space="preserve"> </w:t>
            </w:r>
            <w:proofErr w:type="spellStart"/>
            <w:r w:rsidRPr="0062488A">
              <w:rPr>
                <w:rFonts w:ascii="Times New Roman" w:hAnsi="Times New Roman"/>
              </w:rPr>
              <w:t>обласної</w:t>
            </w:r>
            <w:proofErr w:type="spellEnd"/>
            <w:r w:rsidRPr="0062488A">
              <w:rPr>
                <w:rFonts w:ascii="Times New Roman" w:hAnsi="Times New Roman"/>
              </w:rPr>
              <w:t xml:space="preserve"> ради</w:t>
            </w:r>
            <w:r>
              <w:rPr>
                <w:rFonts w:ascii="Times New Roman" w:hAnsi="Times New Roman"/>
              </w:rPr>
              <w:t>.</w:t>
            </w:r>
          </w:p>
          <w:p w14:paraId="071429D5" w14:textId="77777777" w:rsidR="00356740" w:rsidRDefault="00356740" w:rsidP="003F1AAD">
            <w:r w:rsidRPr="0062488A">
              <w:rPr>
                <w:rFonts w:ascii="Times New Roman" w:hAnsi="Times New Roman"/>
              </w:rPr>
              <w:t>2.</w:t>
            </w:r>
            <w:r w:rsidRPr="0062488A">
              <w:t xml:space="preserve"> </w:t>
            </w:r>
            <w:r w:rsidRPr="0062488A">
              <w:rPr>
                <w:rFonts w:ascii="Times New Roman" w:hAnsi="Times New Roman"/>
              </w:rPr>
              <w:t>ДКВСУ</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B95885A" w14:textId="77777777" w:rsidR="00356740" w:rsidRDefault="00356740" w:rsidP="003F1AAD">
            <w:r w:rsidRPr="00187753">
              <w:rPr>
                <w:rFonts w:ascii="Times New Roman" w:hAnsi="Times New Roman"/>
              </w:rPr>
              <w:t>91</w:t>
            </w:r>
          </w:p>
        </w:tc>
        <w:tc>
          <w:tcPr>
            <w:tcW w:w="847" w:type="dxa"/>
            <w:shd w:val="clear" w:color="auto" w:fill="FFFF00"/>
          </w:tcPr>
          <w:p w14:paraId="229CB279" w14:textId="77777777" w:rsidR="00356740" w:rsidRDefault="00356740" w:rsidP="003F1AAD"/>
        </w:tc>
        <w:tc>
          <w:tcPr>
            <w:tcW w:w="868" w:type="dxa"/>
            <w:shd w:val="clear" w:color="auto" w:fill="FFFF00"/>
          </w:tcPr>
          <w:p w14:paraId="70779443" w14:textId="77777777" w:rsidR="00356740" w:rsidRDefault="00356740" w:rsidP="003F1AAD"/>
        </w:tc>
      </w:tr>
      <w:tr w:rsidR="00356740" w14:paraId="40D6821D" w14:textId="77777777" w:rsidTr="00DE28AC">
        <w:tc>
          <w:tcPr>
            <w:tcW w:w="433" w:type="dxa"/>
          </w:tcPr>
          <w:p w14:paraId="5C048BA1" w14:textId="77777777" w:rsidR="00356740" w:rsidRDefault="00356740" w:rsidP="003F1AAD">
            <w:r>
              <w:t>4</w:t>
            </w:r>
          </w:p>
        </w:tc>
        <w:tc>
          <w:tcPr>
            <w:tcW w:w="1835" w:type="dxa"/>
            <w:tcBorders>
              <w:top w:val="nil"/>
              <w:left w:val="nil"/>
              <w:bottom w:val="single" w:sz="4" w:space="0" w:color="auto"/>
              <w:right w:val="single" w:sz="4" w:space="0" w:color="auto"/>
            </w:tcBorders>
            <w:shd w:val="clear" w:color="auto" w:fill="auto"/>
          </w:tcPr>
          <w:p w14:paraId="356D8923" w14:textId="77777777" w:rsidR="00356740" w:rsidRDefault="00356740" w:rsidP="003F1AAD">
            <w:proofErr w:type="spellStart"/>
            <w:r w:rsidRPr="00187753">
              <w:rPr>
                <w:rFonts w:ascii="Times New Roman" w:hAnsi="Times New Roman"/>
              </w:rPr>
              <w:t>Донецька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4632E1E6" w14:textId="77777777" w:rsidR="00356740" w:rsidRDefault="00356740" w:rsidP="003F1AAD">
            <w:proofErr w:type="spellStart"/>
            <w:r w:rsidRPr="00187753">
              <w:rPr>
                <w:rFonts w:ascii="Times New Roman" w:hAnsi="Times New Roman"/>
              </w:rPr>
              <w:t>Донецька</w:t>
            </w:r>
            <w:proofErr w:type="spellEnd"/>
            <w:r w:rsidRPr="00187753">
              <w:rPr>
                <w:rFonts w:ascii="Times New Roman" w:hAnsi="Times New Roman"/>
              </w:rPr>
              <w:t xml:space="preserve"> </w:t>
            </w:r>
            <w:proofErr w:type="gramStart"/>
            <w:r w:rsidRPr="00187753">
              <w:rPr>
                <w:rFonts w:ascii="Times New Roman" w:hAnsi="Times New Roman"/>
              </w:rPr>
              <w:t>область,  м.</w:t>
            </w:r>
            <w:proofErr w:type="gramEnd"/>
            <w:r w:rsidRPr="00187753">
              <w:rPr>
                <w:rFonts w:ascii="Times New Roman" w:hAnsi="Times New Roman"/>
              </w:rPr>
              <w:t xml:space="preserve"> </w:t>
            </w:r>
            <w:proofErr w:type="spellStart"/>
            <w:r w:rsidRPr="00187753">
              <w:rPr>
                <w:rFonts w:ascii="Times New Roman" w:hAnsi="Times New Roman"/>
              </w:rPr>
              <w:t>Краматорськ</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Кирилкіна</w:t>
            </w:r>
            <w:proofErr w:type="spellEnd"/>
            <w:r w:rsidRPr="00187753">
              <w:rPr>
                <w:rFonts w:ascii="Times New Roman" w:hAnsi="Times New Roman"/>
              </w:rPr>
              <w:t>, 10</w:t>
            </w:r>
          </w:p>
        </w:tc>
        <w:tc>
          <w:tcPr>
            <w:tcW w:w="3027" w:type="dxa"/>
            <w:tcBorders>
              <w:top w:val="nil"/>
              <w:left w:val="single" w:sz="4" w:space="0" w:color="auto"/>
              <w:bottom w:val="single" w:sz="4" w:space="0" w:color="auto"/>
              <w:right w:val="single" w:sz="4" w:space="0" w:color="auto"/>
            </w:tcBorders>
            <w:shd w:val="clear" w:color="auto" w:fill="auto"/>
          </w:tcPr>
          <w:p w14:paraId="29111AC2"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клінічний</w:t>
            </w:r>
            <w:proofErr w:type="spellEnd"/>
            <w:r w:rsidRPr="006367E6">
              <w:rPr>
                <w:rFonts w:ascii="Times New Roman" w:hAnsi="Times New Roman"/>
              </w:rPr>
              <w:t xml:space="preserve">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103C5507" w14:textId="77777777" w:rsidR="00356740" w:rsidRDefault="00356740" w:rsidP="003F1AAD">
            <w:r w:rsidRPr="00187753">
              <w:rPr>
                <w:rFonts w:ascii="Times New Roman" w:hAnsi="Times New Roman"/>
              </w:rPr>
              <w:t>15</w:t>
            </w:r>
          </w:p>
        </w:tc>
        <w:tc>
          <w:tcPr>
            <w:tcW w:w="847" w:type="dxa"/>
            <w:shd w:val="clear" w:color="auto" w:fill="FFFF00"/>
          </w:tcPr>
          <w:p w14:paraId="7596AB22" w14:textId="77777777" w:rsidR="00356740" w:rsidRDefault="00356740" w:rsidP="003F1AAD"/>
        </w:tc>
        <w:tc>
          <w:tcPr>
            <w:tcW w:w="868" w:type="dxa"/>
            <w:shd w:val="clear" w:color="auto" w:fill="FFFF00"/>
          </w:tcPr>
          <w:p w14:paraId="30301D08" w14:textId="77777777" w:rsidR="00356740" w:rsidRDefault="00356740" w:rsidP="003F1AAD"/>
        </w:tc>
      </w:tr>
      <w:tr w:rsidR="00356740" w14:paraId="7D4D715C" w14:textId="77777777" w:rsidTr="00DE28AC">
        <w:tc>
          <w:tcPr>
            <w:tcW w:w="433" w:type="dxa"/>
          </w:tcPr>
          <w:p w14:paraId="004A73F2" w14:textId="77777777" w:rsidR="00356740" w:rsidRDefault="00356740" w:rsidP="003F1AAD">
            <w:r>
              <w:t>5</w:t>
            </w:r>
          </w:p>
        </w:tc>
        <w:tc>
          <w:tcPr>
            <w:tcW w:w="1835" w:type="dxa"/>
            <w:tcBorders>
              <w:top w:val="nil"/>
              <w:left w:val="nil"/>
              <w:bottom w:val="single" w:sz="4" w:space="0" w:color="auto"/>
              <w:right w:val="single" w:sz="4" w:space="0" w:color="auto"/>
            </w:tcBorders>
            <w:shd w:val="clear" w:color="auto" w:fill="auto"/>
          </w:tcPr>
          <w:p w14:paraId="434EC37C" w14:textId="77777777" w:rsidR="00356740" w:rsidRDefault="00356740" w:rsidP="003F1AAD">
            <w:proofErr w:type="spellStart"/>
            <w:r w:rsidRPr="00187753">
              <w:rPr>
                <w:rFonts w:ascii="Times New Roman" w:hAnsi="Times New Roman"/>
              </w:rPr>
              <w:t>Закарпатська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3FAE4B35" w14:textId="77777777" w:rsidR="00356740" w:rsidRDefault="00356740" w:rsidP="003F1AAD">
            <w:r w:rsidRPr="00187753">
              <w:rPr>
                <w:rFonts w:ascii="Times New Roman" w:hAnsi="Times New Roman"/>
              </w:rPr>
              <w:t xml:space="preserve">88000, </w:t>
            </w:r>
            <w:proofErr w:type="spellStart"/>
            <w:r w:rsidRPr="00187753">
              <w:rPr>
                <w:rFonts w:ascii="Times New Roman" w:hAnsi="Times New Roman"/>
              </w:rPr>
              <w:t>Закарпатська</w:t>
            </w:r>
            <w:proofErr w:type="spellEnd"/>
            <w:r w:rsidRPr="00187753">
              <w:rPr>
                <w:rFonts w:ascii="Times New Roman" w:hAnsi="Times New Roman"/>
              </w:rPr>
              <w:t xml:space="preserve"> область, м. Ужгород,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Нахімова</w:t>
            </w:r>
            <w:proofErr w:type="spellEnd"/>
            <w:r w:rsidRPr="00187753">
              <w:rPr>
                <w:rFonts w:ascii="Times New Roman" w:hAnsi="Times New Roman"/>
              </w:rPr>
              <w:t>, 4</w:t>
            </w:r>
          </w:p>
        </w:tc>
        <w:tc>
          <w:tcPr>
            <w:tcW w:w="3027" w:type="dxa"/>
            <w:tcBorders>
              <w:top w:val="nil"/>
              <w:left w:val="single" w:sz="4" w:space="0" w:color="auto"/>
              <w:bottom w:val="single" w:sz="4" w:space="0" w:color="auto"/>
              <w:right w:val="single" w:sz="4" w:space="0" w:color="auto"/>
            </w:tcBorders>
            <w:shd w:val="clear" w:color="auto" w:fill="auto"/>
          </w:tcPr>
          <w:p w14:paraId="1C880C58" w14:textId="77777777" w:rsidR="00356740" w:rsidRDefault="00356740" w:rsidP="003F1AAD">
            <w:r w:rsidRPr="006367E6">
              <w:rPr>
                <w:rFonts w:ascii="Times New Roman" w:hAnsi="Times New Roman"/>
              </w:rPr>
              <w:t>КНП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клінічний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лікувально-діагностичний</w:t>
            </w:r>
            <w:proofErr w:type="spellEnd"/>
            <w:r w:rsidRPr="006367E6">
              <w:rPr>
                <w:rFonts w:ascii="Times New Roman" w:hAnsi="Times New Roman"/>
              </w:rPr>
              <w:t xml:space="preserve"> центр" </w:t>
            </w:r>
            <w:proofErr w:type="spellStart"/>
            <w:r w:rsidRPr="006367E6">
              <w:rPr>
                <w:rFonts w:ascii="Times New Roman" w:hAnsi="Times New Roman"/>
              </w:rPr>
              <w:t>Закарпатської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A4E4883" w14:textId="77777777" w:rsidR="00356740" w:rsidRDefault="00356740" w:rsidP="003F1AAD">
            <w:r w:rsidRPr="00187753">
              <w:rPr>
                <w:rFonts w:ascii="Times New Roman" w:hAnsi="Times New Roman"/>
              </w:rPr>
              <w:t>17</w:t>
            </w:r>
          </w:p>
        </w:tc>
        <w:tc>
          <w:tcPr>
            <w:tcW w:w="847" w:type="dxa"/>
            <w:shd w:val="clear" w:color="auto" w:fill="FFFF00"/>
          </w:tcPr>
          <w:p w14:paraId="18409A71" w14:textId="77777777" w:rsidR="00356740" w:rsidRDefault="00356740" w:rsidP="003F1AAD"/>
        </w:tc>
        <w:tc>
          <w:tcPr>
            <w:tcW w:w="868" w:type="dxa"/>
            <w:shd w:val="clear" w:color="auto" w:fill="FFFF00"/>
          </w:tcPr>
          <w:p w14:paraId="01719428" w14:textId="77777777" w:rsidR="00356740" w:rsidRDefault="00356740" w:rsidP="003F1AAD"/>
        </w:tc>
      </w:tr>
      <w:tr w:rsidR="00356740" w14:paraId="00047BF4" w14:textId="77777777" w:rsidTr="00DE28AC">
        <w:tc>
          <w:tcPr>
            <w:tcW w:w="433" w:type="dxa"/>
          </w:tcPr>
          <w:p w14:paraId="1F02C46C" w14:textId="7B693FDE" w:rsidR="00356740" w:rsidRDefault="00DE28AC" w:rsidP="003F1AAD">
            <w:r>
              <w:rPr>
                <w:sz w:val="22"/>
                <w:szCs w:val="22"/>
                <w:lang w:val="uk-UA"/>
              </w:rPr>
              <w:br w:type="page"/>
            </w:r>
            <w:r w:rsidR="00356740">
              <w:t>6</w:t>
            </w:r>
          </w:p>
        </w:tc>
        <w:tc>
          <w:tcPr>
            <w:tcW w:w="1835" w:type="dxa"/>
            <w:tcBorders>
              <w:top w:val="nil"/>
              <w:left w:val="nil"/>
              <w:bottom w:val="single" w:sz="4" w:space="0" w:color="auto"/>
              <w:right w:val="single" w:sz="4" w:space="0" w:color="auto"/>
            </w:tcBorders>
            <w:shd w:val="clear" w:color="auto" w:fill="auto"/>
          </w:tcPr>
          <w:p w14:paraId="483614C3" w14:textId="77777777" w:rsidR="00356740" w:rsidRDefault="00356740" w:rsidP="003F1AAD">
            <w:proofErr w:type="spellStart"/>
            <w:r w:rsidRPr="00187753">
              <w:rPr>
                <w:rFonts w:ascii="Times New Roman" w:hAnsi="Times New Roman"/>
              </w:rPr>
              <w:t>Запорізька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5DC75926" w14:textId="77777777" w:rsidR="00356740" w:rsidRDefault="00356740" w:rsidP="003F1AAD">
            <w:proofErr w:type="spellStart"/>
            <w:r w:rsidRPr="00187753">
              <w:rPr>
                <w:rFonts w:ascii="Times New Roman" w:hAnsi="Times New Roman"/>
              </w:rPr>
              <w:t>вул</w:t>
            </w:r>
            <w:proofErr w:type="spellEnd"/>
            <w:r w:rsidRPr="00187753">
              <w:rPr>
                <w:rFonts w:ascii="Times New Roman" w:hAnsi="Times New Roman"/>
              </w:rPr>
              <w:t xml:space="preserve">. Перспективна, 2 м. </w:t>
            </w:r>
            <w:proofErr w:type="spellStart"/>
            <w:r w:rsidRPr="00187753">
              <w:rPr>
                <w:rFonts w:ascii="Times New Roman" w:hAnsi="Times New Roman"/>
              </w:rPr>
              <w:t>Запоріжжя</w:t>
            </w:r>
            <w:proofErr w:type="spellEnd"/>
            <w:r w:rsidRPr="00187753">
              <w:rPr>
                <w:rFonts w:ascii="Times New Roman" w:hAnsi="Times New Roman"/>
              </w:rPr>
              <w:t>, 69106</w:t>
            </w:r>
          </w:p>
        </w:tc>
        <w:tc>
          <w:tcPr>
            <w:tcW w:w="3027" w:type="dxa"/>
            <w:tcBorders>
              <w:top w:val="nil"/>
              <w:left w:val="single" w:sz="4" w:space="0" w:color="auto"/>
              <w:bottom w:val="single" w:sz="4" w:space="0" w:color="auto"/>
              <w:right w:val="single" w:sz="4" w:space="0" w:color="auto"/>
            </w:tcBorders>
            <w:shd w:val="clear" w:color="auto" w:fill="auto"/>
          </w:tcPr>
          <w:p w14:paraId="43B3FE9D" w14:textId="77777777" w:rsidR="00356740" w:rsidRDefault="00356740" w:rsidP="003F1AAD">
            <w:r w:rsidRPr="006367E6">
              <w:rPr>
                <w:rFonts w:ascii="Times New Roman" w:hAnsi="Times New Roman"/>
              </w:rPr>
              <w:t>КНП "</w:t>
            </w:r>
            <w:proofErr w:type="spellStart"/>
            <w:r w:rsidRPr="006367E6">
              <w:rPr>
                <w:rFonts w:ascii="Times New Roman" w:hAnsi="Times New Roman"/>
              </w:rPr>
              <w:t>Запорізький</w:t>
            </w:r>
            <w:proofErr w:type="spellEnd"/>
            <w:r w:rsidRPr="006367E6">
              <w:rPr>
                <w:rFonts w:ascii="Times New Roman" w:hAnsi="Times New Roman"/>
              </w:rPr>
              <w:t xml:space="preserve"> </w:t>
            </w:r>
            <w:proofErr w:type="spellStart"/>
            <w:r w:rsidRPr="006367E6">
              <w:rPr>
                <w:rFonts w:ascii="Times New Roman" w:hAnsi="Times New Roman"/>
              </w:rPr>
              <w:t>регіональний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клінічний</w:t>
            </w:r>
            <w:proofErr w:type="spellEnd"/>
            <w:r w:rsidRPr="006367E6">
              <w:rPr>
                <w:rFonts w:ascii="Times New Roman" w:hAnsi="Times New Roman"/>
              </w:rPr>
              <w:t xml:space="preserve"> </w:t>
            </w:r>
            <w:proofErr w:type="spellStart"/>
            <w:r w:rsidRPr="006367E6">
              <w:rPr>
                <w:rFonts w:ascii="Times New Roman" w:hAnsi="Times New Roman"/>
              </w:rPr>
              <w:t>лікувально-діагностичний</w:t>
            </w:r>
            <w:proofErr w:type="spellEnd"/>
            <w:r w:rsidRPr="006367E6">
              <w:rPr>
                <w:rFonts w:ascii="Times New Roman" w:hAnsi="Times New Roman"/>
              </w:rPr>
              <w:t xml:space="preserve"> центр" ЗОР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6B3BB7E1" w14:textId="77777777" w:rsidR="00356740" w:rsidRDefault="00356740" w:rsidP="003F1AAD">
            <w:r w:rsidRPr="00187753">
              <w:rPr>
                <w:rFonts w:ascii="Times New Roman" w:hAnsi="Times New Roman"/>
              </w:rPr>
              <w:t>15</w:t>
            </w:r>
          </w:p>
        </w:tc>
        <w:tc>
          <w:tcPr>
            <w:tcW w:w="847" w:type="dxa"/>
            <w:shd w:val="clear" w:color="auto" w:fill="FFFF00"/>
          </w:tcPr>
          <w:p w14:paraId="6D0A33B0" w14:textId="77777777" w:rsidR="00356740" w:rsidRDefault="00356740" w:rsidP="003F1AAD"/>
        </w:tc>
        <w:tc>
          <w:tcPr>
            <w:tcW w:w="868" w:type="dxa"/>
            <w:shd w:val="clear" w:color="auto" w:fill="FFFF00"/>
          </w:tcPr>
          <w:p w14:paraId="3B6DD801" w14:textId="77777777" w:rsidR="00356740" w:rsidRDefault="00356740" w:rsidP="003F1AAD"/>
        </w:tc>
      </w:tr>
    </w:tbl>
    <w:p w14:paraId="73030A52" w14:textId="77777777" w:rsidR="00F249D8" w:rsidRDefault="00F249D8">
      <w:r>
        <w:br w:type="page"/>
      </w:r>
    </w:p>
    <w:tbl>
      <w:tblPr>
        <w:tblStyle w:val="ab"/>
        <w:tblW w:w="0" w:type="auto"/>
        <w:tblLook w:val="04A0" w:firstRow="1" w:lastRow="0" w:firstColumn="1" w:lastColumn="0" w:noHBand="0" w:noVBand="1"/>
      </w:tblPr>
      <w:tblGrid>
        <w:gridCol w:w="433"/>
        <w:gridCol w:w="1835"/>
        <w:gridCol w:w="2081"/>
        <w:gridCol w:w="3027"/>
        <w:gridCol w:w="538"/>
        <w:gridCol w:w="847"/>
        <w:gridCol w:w="868"/>
      </w:tblGrid>
      <w:tr w:rsidR="00356740" w14:paraId="66FE191D" w14:textId="77777777" w:rsidTr="00DE28AC">
        <w:tc>
          <w:tcPr>
            <w:tcW w:w="433" w:type="dxa"/>
          </w:tcPr>
          <w:p w14:paraId="4713EE19" w14:textId="0FC4266E" w:rsidR="00356740" w:rsidRDefault="00356740" w:rsidP="003F1AAD">
            <w:r>
              <w:lastRenderedPageBreak/>
              <w:t>7</w:t>
            </w:r>
          </w:p>
        </w:tc>
        <w:tc>
          <w:tcPr>
            <w:tcW w:w="1835" w:type="dxa"/>
            <w:tcBorders>
              <w:top w:val="nil"/>
              <w:left w:val="nil"/>
              <w:bottom w:val="single" w:sz="4" w:space="0" w:color="auto"/>
              <w:right w:val="single" w:sz="4" w:space="0" w:color="auto"/>
            </w:tcBorders>
            <w:shd w:val="clear" w:color="auto" w:fill="auto"/>
          </w:tcPr>
          <w:p w14:paraId="62A2003C" w14:textId="77777777" w:rsidR="00356740" w:rsidRDefault="00356740" w:rsidP="003F1AAD">
            <w:proofErr w:type="spellStart"/>
            <w:r w:rsidRPr="00187753">
              <w:rPr>
                <w:rFonts w:ascii="Times New Roman" w:hAnsi="Times New Roman"/>
              </w:rPr>
              <w:t>Івано-Франківська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7BEFEC9D" w14:textId="77777777" w:rsidR="00356740" w:rsidRDefault="00356740" w:rsidP="003F1AAD">
            <w:r w:rsidRPr="00187753">
              <w:rPr>
                <w:rFonts w:ascii="Times New Roman" w:hAnsi="Times New Roman"/>
              </w:rPr>
              <w:t xml:space="preserve">м. </w:t>
            </w:r>
            <w:proofErr w:type="spellStart"/>
            <w:r w:rsidRPr="00187753">
              <w:rPr>
                <w:rFonts w:ascii="Times New Roman" w:hAnsi="Times New Roman"/>
              </w:rPr>
              <w:t>Івано-Франківськ</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Матейка</w:t>
            </w:r>
            <w:proofErr w:type="spellEnd"/>
            <w:r w:rsidRPr="00187753">
              <w:rPr>
                <w:rFonts w:ascii="Times New Roman" w:hAnsi="Times New Roman"/>
              </w:rPr>
              <w:t>, 53</w:t>
            </w:r>
          </w:p>
        </w:tc>
        <w:tc>
          <w:tcPr>
            <w:tcW w:w="3027" w:type="dxa"/>
            <w:tcBorders>
              <w:top w:val="nil"/>
              <w:left w:val="single" w:sz="4" w:space="0" w:color="auto"/>
              <w:bottom w:val="single" w:sz="4" w:space="0" w:color="auto"/>
              <w:right w:val="single" w:sz="4" w:space="0" w:color="auto"/>
            </w:tcBorders>
            <w:shd w:val="clear" w:color="auto" w:fill="auto"/>
          </w:tcPr>
          <w:p w14:paraId="3E5535AD" w14:textId="77777777" w:rsidR="00356740" w:rsidRDefault="00356740" w:rsidP="003F1AAD">
            <w:r w:rsidRPr="006367E6">
              <w:rPr>
                <w:rFonts w:ascii="Times New Roman" w:hAnsi="Times New Roman"/>
              </w:rPr>
              <w:t>КНП "</w:t>
            </w:r>
            <w:proofErr w:type="spellStart"/>
            <w:r w:rsidRPr="006367E6">
              <w:rPr>
                <w:rFonts w:ascii="Times New Roman" w:hAnsi="Times New Roman"/>
              </w:rPr>
              <w:t>Івано-Франківський</w:t>
            </w:r>
            <w:proofErr w:type="spellEnd"/>
            <w:r w:rsidRPr="006367E6">
              <w:rPr>
                <w:rFonts w:ascii="Times New Roman" w:hAnsi="Times New Roman"/>
              </w:rPr>
              <w:t xml:space="preserve">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центр </w:t>
            </w:r>
            <w:proofErr w:type="spellStart"/>
            <w:r w:rsidRPr="006367E6">
              <w:rPr>
                <w:rFonts w:ascii="Times New Roman" w:hAnsi="Times New Roman"/>
              </w:rPr>
              <w:t>Івано-Франківської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65F90463" w14:textId="77777777" w:rsidR="00356740" w:rsidRDefault="00356740" w:rsidP="003F1AAD">
            <w:r w:rsidRPr="00187753">
              <w:rPr>
                <w:rFonts w:ascii="Times New Roman" w:hAnsi="Times New Roman"/>
              </w:rPr>
              <w:t>15</w:t>
            </w:r>
          </w:p>
        </w:tc>
        <w:tc>
          <w:tcPr>
            <w:tcW w:w="847" w:type="dxa"/>
            <w:shd w:val="clear" w:color="auto" w:fill="FFFF00"/>
          </w:tcPr>
          <w:p w14:paraId="1D2A424D" w14:textId="77777777" w:rsidR="00356740" w:rsidRDefault="00356740" w:rsidP="003F1AAD"/>
        </w:tc>
        <w:tc>
          <w:tcPr>
            <w:tcW w:w="868" w:type="dxa"/>
            <w:shd w:val="clear" w:color="auto" w:fill="FFFF00"/>
          </w:tcPr>
          <w:p w14:paraId="793E52DE" w14:textId="77777777" w:rsidR="00356740" w:rsidRDefault="00356740" w:rsidP="003F1AAD"/>
        </w:tc>
      </w:tr>
      <w:tr w:rsidR="00356740" w14:paraId="29E0C5A5" w14:textId="77777777" w:rsidTr="00DE28AC">
        <w:tc>
          <w:tcPr>
            <w:tcW w:w="433" w:type="dxa"/>
          </w:tcPr>
          <w:p w14:paraId="3D166126" w14:textId="77777777" w:rsidR="00356740" w:rsidRDefault="00356740" w:rsidP="003F1AAD">
            <w:r>
              <w:t>8</w:t>
            </w:r>
          </w:p>
        </w:tc>
        <w:tc>
          <w:tcPr>
            <w:tcW w:w="1835" w:type="dxa"/>
            <w:tcBorders>
              <w:top w:val="nil"/>
              <w:left w:val="nil"/>
              <w:bottom w:val="single" w:sz="4" w:space="0" w:color="auto"/>
              <w:right w:val="single" w:sz="4" w:space="0" w:color="auto"/>
            </w:tcBorders>
            <w:shd w:val="clear" w:color="auto" w:fill="auto"/>
          </w:tcPr>
          <w:p w14:paraId="1E99D310" w14:textId="77777777" w:rsidR="00356740" w:rsidRDefault="00356740" w:rsidP="003F1AAD">
            <w:proofErr w:type="spellStart"/>
            <w:r w:rsidRPr="00187753">
              <w:rPr>
                <w:rFonts w:ascii="Times New Roman" w:hAnsi="Times New Roman"/>
              </w:rPr>
              <w:t>Кіровоградська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0E42C1A4" w14:textId="77777777" w:rsidR="00356740" w:rsidRDefault="00356740" w:rsidP="003F1AAD">
            <w:proofErr w:type="spellStart"/>
            <w:r w:rsidRPr="00187753">
              <w:rPr>
                <w:rFonts w:ascii="Times New Roman" w:hAnsi="Times New Roman"/>
              </w:rPr>
              <w:t>Кіровоградська</w:t>
            </w:r>
            <w:proofErr w:type="spellEnd"/>
            <w:r w:rsidRPr="00187753">
              <w:rPr>
                <w:rFonts w:ascii="Times New Roman" w:hAnsi="Times New Roman"/>
              </w:rPr>
              <w:t xml:space="preserve"> </w:t>
            </w:r>
            <w:proofErr w:type="gramStart"/>
            <w:r w:rsidRPr="00187753">
              <w:rPr>
                <w:rFonts w:ascii="Times New Roman" w:hAnsi="Times New Roman"/>
              </w:rPr>
              <w:t xml:space="preserve">область,  </w:t>
            </w:r>
            <w:proofErr w:type="spellStart"/>
            <w:r w:rsidRPr="00187753">
              <w:rPr>
                <w:rFonts w:ascii="Times New Roman" w:hAnsi="Times New Roman"/>
              </w:rPr>
              <w:t>Кіровоградський</w:t>
            </w:r>
            <w:proofErr w:type="spellEnd"/>
            <w:proofErr w:type="gramEnd"/>
            <w:r w:rsidRPr="00187753">
              <w:rPr>
                <w:rFonts w:ascii="Times New Roman" w:hAnsi="Times New Roman"/>
              </w:rPr>
              <w:t xml:space="preserve"> район, село </w:t>
            </w:r>
            <w:proofErr w:type="spellStart"/>
            <w:r w:rsidRPr="00187753">
              <w:rPr>
                <w:rFonts w:ascii="Times New Roman" w:hAnsi="Times New Roman"/>
              </w:rPr>
              <w:t>Івано-Благодатне</w:t>
            </w:r>
            <w:proofErr w:type="spellEnd"/>
            <w:r w:rsidRPr="00187753">
              <w:rPr>
                <w:rFonts w:ascii="Times New Roman" w:hAnsi="Times New Roman"/>
              </w:rPr>
              <w:t xml:space="preserve">, </w:t>
            </w:r>
            <w:proofErr w:type="spellStart"/>
            <w:r w:rsidRPr="00187753">
              <w:rPr>
                <w:rFonts w:ascii="Times New Roman" w:hAnsi="Times New Roman"/>
              </w:rPr>
              <w:t>вулиця</w:t>
            </w:r>
            <w:proofErr w:type="spellEnd"/>
            <w:r w:rsidRPr="00187753">
              <w:rPr>
                <w:rFonts w:ascii="Times New Roman" w:hAnsi="Times New Roman"/>
              </w:rPr>
              <w:t xml:space="preserve"> </w:t>
            </w:r>
            <w:proofErr w:type="spellStart"/>
            <w:r w:rsidRPr="00187753">
              <w:rPr>
                <w:rFonts w:ascii="Times New Roman" w:hAnsi="Times New Roman"/>
              </w:rPr>
              <w:t>Лісова</w:t>
            </w:r>
            <w:proofErr w:type="spellEnd"/>
            <w:r w:rsidRPr="00187753">
              <w:rPr>
                <w:rFonts w:ascii="Times New Roman" w:hAnsi="Times New Roman"/>
              </w:rPr>
              <w:t xml:space="preserve"> Поляна, </w:t>
            </w:r>
            <w:proofErr w:type="spellStart"/>
            <w:r w:rsidRPr="00187753">
              <w:rPr>
                <w:rFonts w:ascii="Times New Roman" w:hAnsi="Times New Roman"/>
              </w:rPr>
              <w:t>будинок</w:t>
            </w:r>
            <w:proofErr w:type="spellEnd"/>
            <w:r w:rsidRPr="00187753">
              <w:rPr>
                <w:rFonts w:ascii="Times New Roman" w:hAnsi="Times New Roman"/>
              </w:rPr>
              <w:t xml:space="preserve"> 3</w:t>
            </w:r>
          </w:p>
        </w:tc>
        <w:tc>
          <w:tcPr>
            <w:tcW w:w="3027" w:type="dxa"/>
            <w:tcBorders>
              <w:top w:val="nil"/>
              <w:left w:val="single" w:sz="4" w:space="0" w:color="auto"/>
              <w:bottom w:val="single" w:sz="4" w:space="0" w:color="auto"/>
              <w:right w:val="single" w:sz="4" w:space="0" w:color="auto"/>
            </w:tcBorders>
            <w:shd w:val="clear" w:color="auto" w:fill="auto"/>
          </w:tcPr>
          <w:p w14:paraId="320B663A"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Pr="006367E6">
              <w:rPr>
                <w:rFonts w:ascii="Times New Roman" w:hAnsi="Times New Roman"/>
              </w:rPr>
              <w:t xml:space="preserve"> </w:t>
            </w:r>
            <w:proofErr w:type="spellStart"/>
            <w:r w:rsidRPr="006367E6">
              <w:rPr>
                <w:rFonts w:ascii="Times New Roman" w:hAnsi="Times New Roman"/>
              </w:rPr>
              <w:t>підприємство"Кіровоградський</w:t>
            </w:r>
            <w:proofErr w:type="spellEnd"/>
            <w:r w:rsidRPr="006367E6">
              <w:rPr>
                <w:rFonts w:ascii="Times New Roman" w:hAnsi="Times New Roman"/>
              </w:rPr>
              <w:t xml:space="preserve">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медичний</w:t>
            </w:r>
            <w:proofErr w:type="spellEnd"/>
            <w:r w:rsidRPr="006367E6">
              <w:rPr>
                <w:rFonts w:ascii="Times New Roman" w:hAnsi="Times New Roman"/>
              </w:rPr>
              <w:t xml:space="preserve"> центр </w:t>
            </w:r>
            <w:proofErr w:type="spellStart"/>
            <w:r w:rsidRPr="006367E6">
              <w:rPr>
                <w:rFonts w:ascii="Times New Roman" w:hAnsi="Times New Roman"/>
              </w:rPr>
              <w:t>Кіровоградської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7A5D9B01" w14:textId="77777777" w:rsidR="00356740" w:rsidRDefault="00356740" w:rsidP="003F1AAD">
            <w:r w:rsidRPr="00187753">
              <w:rPr>
                <w:rFonts w:ascii="Times New Roman" w:hAnsi="Times New Roman"/>
              </w:rPr>
              <w:t>53</w:t>
            </w:r>
          </w:p>
        </w:tc>
        <w:tc>
          <w:tcPr>
            <w:tcW w:w="847" w:type="dxa"/>
            <w:shd w:val="clear" w:color="auto" w:fill="FFFF00"/>
          </w:tcPr>
          <w:p w14:paraId="741070B1" w14:textId="77777777" w:rsidR="00356740" w:rsidRDefault="00356740" w:rsidP="003F1AAD"/>
        </w:tc>
        <w:tc>
          <w:tcPr>
            <w:tcW w:w="868" w:type="dxa"/>
            <w:shd w:val="clear" w:color="auto" w:fill="FFFF00"/>
          </w:tcPr>
          <w:p w14:paraId="35C035E8" w14:textId="77777777" w:rsidR="00356740" w:rsidRDefault="00356740" w:rsidP="003F1AAD"/>
        </w:tc>
      </w:tr>
      <w:tr w:rsidR="00356740" w14:paraId="595316EB" w14:textId="77777777" w:rsidTr="00DE28AC">
        <w:tc>
          <w:tcPr>
            <w:tcW w:w="433" w:type="dxa"/>
          </w:tcPr>
          <w:p w14:paraId="2F0B25E8" w14:textId="77777777" w:rsidR="00356740" w:rsidRDefault="00356740" w:rsidP="003F1AAD">
            <w:r>
              <w:t>9</w:t>
            </w:r>
          </w:p>
        </w:tc>
        <w:tc>
          <w:tcPr>
            <w:tcW w:w="1835" w:type="dxa"/>
            <w:tcBorders>
              <w:top w:val="nil"/>
              <w:left w:val="nil"/>
              <w:bottom w:val="single" w:sz="4" w:space="0" w:color="auto"/>
              <w:right w:val="single" w:sz="4" w:space="0" w:color="auto"/>
            </w:tcBorders>
            <w:shd w:val="clear" w:color="auto" w:fill="auto"/>
          </w:tcPr>
          <w:p w14:paraId="59B9FC63" w14:textId="77777777" w:rsidR="00356740" w:rsidRDefault="00356740" w:rsidP="003F1AAD">
            <w:proofErr w:type="spellStart"/>
            <w:r w:rsidRPr="00187753">
              <w:rPr>
                <w:rFonts w:ascii="Times New Roman" w:hAnsi="Times New Roman"/>
              </w:rPr>
              <w:t>Луганська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4F144A44" w14:textId="77777777" w:rsidR="00356740" w:rsidRDefault="00356740" w:rsidP="003F1AAD">
            <w:r w:rsidRPr="00187753">
              <w:rPr>
                <w:rFonts w:ascii="Times New Roman" w:hAnsi="Times New Roman"/>
              </w:rPr>
              <w:t xml:space="preserve">м. </w:t>
            </w:r>
            <w:proofErr w:type="spellStart"/>
            <w:r w:rsidRPr="00187753">
              <w:rPr>
                <w:rFonts w:ascii="Times New Roman" w:hAnsi="Times New Roman"/>
              </w:rPr>
              <w:t>Сєвєродонецьк</w:t>
            </w:r>
            <w:proofErr w:type="spellEnd"/>
            <w:r w:rsidRPr="00187753">
              <w:rPr>
                <w:rFonts w:ascii="Times New Roman" w:hAnsi="Times New Roman"/>
              </w:rPr>
              <w:t>,</w:t>
            </w:r>
            <w:r w:rsidRPr="00187753">
              <w:rPr>
                <w:rFonts w:ascii="Times New Roman" w:hAnsi="Times New Roman"/>
              </w:rPr>
              <w:br/>
            </w:r>
            <w:proofErr w:type="spellStart"/>
            <w:r w:rsidRPr="00187753">
              <w:rPr>
                <w:rFonts w:ascii="Times New Roman" w:hAnsi="Times New Roman"/>
              </w:rPr>
              <w:t>вул</w:t>
            </w:r>
            <w:proofErr w:type="spellEnd"/>
            <w:r w:rsidRPr="00187753">
              <w:rPr>
                <w:rFonts w:ascii="Times New Roman" w:hAnsi="Times New Roman"/>
              </w:rPr>
              <w:t xml:space="preserve">. </w:t>
            </w:r>
            <w:proofErr w:type="gramStart"/>
            <w:r w:rsidRPr="00187753">
              <w:rPr>
                <w:rFonts w:ascii="Times New Roman" w:hAnsi="Times New Roman"/>
              </w:rPr>
              <w:t>Сметаніна,буд.</w:t>
            </w:r>
            <w:proofErr w:type="gramEnd"/>
            <w:r w:rsidRPr="00187753">
              <w:rPr>
                <w:rFonts w:ascii="Times New Roman" w:hAnsi="Times New Roman"/>
              </w:rPr>
              <w:t>5</w:t>
            </w:r>
          </w:p>
        </w:tc>
        <w:tc>
          <w:tcPr>
            <w:tcW w:w="3027" w:type="dxa"/>
            <w:tcBorders>
              <w:top w:val="nil"/>
              <w:left w:val="single" w:sz="4" w:space="0" w:color="auto"/>
              <w:bottom w:val="single" w:sz="4" w:space="0" w:color="auto"/>
              <w:right w:val="single" w:sz="4" w:space="0" w:color="auto"/>
            </w:tcBorders>
            <w:shd w:val="clear" w:color="auto" w:fill="auto"/>
          </w:tcPr>
          <w:p w14:paraId="5871E68C" w14:textId="77777777" w:rsidR="00356740" w:rsidRPr="006367E6" w:rsidRDefault="00356740" w:rsidP="003F1AAD">
            <w:pPr>
              <w:spacing w:after="160" w:line="259" w:lineRule="auto"/>
              <w:rPr>
                <w:rFonts w:ascii="Times New Roman" w:hAnsi="Times New Roman"/>
              </w:rPr>
            </w:pPr>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p>
          <w:p w14:paraId="24A66C84" w14:textId="77777777" w:rsidR="00356740" w:rsidRPr="006367E6" w:rsidRDefault="00356740" w:rsidP="003F1AAD">
            <w:pPr>
              <w:spacing w:after="160" w:line="259" w:lineRule="auto"/>
              <w:rPr>
                <w:rFonts w:ascii="Times New Roman" w:hAnsi="Times New Roman"/>
              </w:rPr>
            </w:pP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Луганської</w:t>
            </w:r>
            <w:proofErr w:type="spellEnd"/>
          </w:p>
          <w:p w14:paraId="1F9DCDC3" w14:textId="77777777" w:rsidR="00356740" w:rsidRPr="006367E6" w:rsidRDefault="00356740" w:rsidP="003F1AAD">
            <w:pPr>
              <w:spacing w:after="160" w:line="259" w:lineRule="auto"/>
              <w:rPr>
                <w:rFonts w:ascii="Times New Roman" w:hAnsi="Times New Roman"/>
              </w:rPr>
            </w:pPr>
            <w:proofErr w:type="spellStart"/>
            <w:r w:rsidRPr="006367E6">
              <w:rPr>
                <w:rFonts w:ascii="Times New Roman" w:hAnsi="Times New Roman"/>
              </w:rPr>
              <w:t>обласної</w:t>
            </w:r>
            <w:proofErr w:type="spellEnd"/>
            <w:r w:rsidRPr="006367E6">
              <w:rPr>
                <w:rFonts w:ascii="Times New Roman" w:hAnsi="Times New Roman"/>
              </w:rPr>
              <w:t xml:space="preserve"> ради «</w:t>
            </w:r>
            <w:proofErr w:type="spellStart"/>
            <w:r w:rsidRPr="006367E6">
              <w:rPr>
                <w:rFonts w:ascii="Times New Roman" w:hAnsi="Times New Roman"/>
              </w:rPr>
              <w:t>Луганський</w:t>
            </w:r>
            <w:proofErr w:type="spellEnd"/>
          </w:p>
          <w:p w14:paraId="03EB6219" w14:textId="77777777" w:rsidR="00356740" w:rsidRPr="006367E6" w:rsidRDefault="00356740" w:rsidP="003F1AAD">
            <w:pPr>
              <w:spacing w:after="160" w:line="259" w:lineRule="auto"/>
              <w:rPr>
                <w:rFonts w:ascii="Times New Roman" w:hAnsi="Times New Roman"/>
              </w:rPr>
            </w:pP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медичний</w:t>
            </w:r>
            <w:proofErr w:type="spellEnd"/>
            <w:r w:rsidRPr="006367E6">
              <w:rPr>
                <w:rFonts w:ascii="Times New Roman" w:hAnsi="Times New Roman"/>
              </w:rPr>
              <w:t xml:space="preserve"> центр</w:t>
            </w:r>
          </w:p>
          <w:p w14:paraId="781F0BA8" w14:textId="77777777" w:rsidR="00356740" w:rsidRPr="006367E6" w:rsidRDefault="00356740" w:rsidP="003F1AAD">
            <w:pPr>
              <w:spacing w:after="160" w:line="259" w:lineRule="auto"/>
              <w:rPr>
                <w:rFonts w:ascii="Times New Roman" w:hAnsi="Times New Roman"/>
              </w:rPr>
            </w:pPr>
            <w:proofErr w:type="spellStart"/>
            <w:r w:rsidRPr="006367E6">
              <w:rPr>
                <w:rFonts w:ascii="Times New Roman" w:hAnsi="Times New Roman"/>
              </w:rPr>
              <w:t>соціально</w:t>
            </w:r>
            <w:proofErr w:type="spellEnd"/>
            <w:r w:rsidRPr="006367E6">
              <w:rPr>
                <w:rFonts w:ascii="Times New Roman" w:hAnsi="Times New Roman"/>
              </w:rPr>
              <w:t xml:space="preserve"> </w:t>
            </w:r>
            <w:proofErr w:type="spellStart"/>
            <w:r w:rsidRPr="006367E6">
              <w:rPr>
                <w:rFonts w:ascii="Times New Roman" w:hAnsi="Times New Roman"/>
              </w:rPr>
              <w:t>небезпечних</w:t>
            </w:r>
            <w:proofErr w:type="spellEnd"/>
          </w:p>
          <w:p w14:paraId="5A0F1D2C" w14:textId="77777777" w:rsidR="00356740" w:rsidRDefault="00356740" w:rsidP="003F1AAD">
            <w:proofErr w:type="spellStart"/>
            <w:r w:rsidRPr="006367E6">
              <w:rPr>
                <w:rFonts w:ascii="Times New Roman" w:hAnsi="Times New Roman"/>
              </w:rPr>
              <w:t>інфекційних</w:t>
            </w:r>
            <w:proofErr w:type="spellEnd"/>
            <w:r w:rsidRPr="006367E6">
              <w:rPr>
                <w:rFonts w:ascii="Times New Roman" w:hAnsi="Times New Roman"/>
              </w:rPr>
              <w:t xml:space="preserve"> хвороб»</w:t>
            </w:r>
          </w:p>
        </w:tc>
        <w:tc>
          <w:tcPr>
            <w:tcW w:w="538" w:type="dxa"/>
            <w:tcBorders>
              <w:top w:val="single" w:sz="4" w:space="0" w:color="auto"/>
              <w:left w:val="nil"/>
              <w:bottom w:val="single" w:sz="4" w:space="0" w:color="auto"/>
              <w:right w:val="single" w:sz="4" w:space="0" w:color="000000"/>
            </w:tcBorders>
            <w:shd w:val="clear" w:color="auto" w:fill="auto"/>
            <w:vAlign w:val="center"/>
          </w:tcPr>
          <w:p w14:paraId="10DF059E" w14:textId="77777777" w:rsidR="00356740" w:rsidRDefault="00356740" w:rsidP="003F1AAD">
            <w:r w:rsidRPr="00187753">
              <w:rPr>
                <w:rFonts w:ascii="Times New Roman" w:hAnsi="Times New Roman"/>
              </w:rPr>
              <w:t>30</w:t>
            </w:r>
          </w:p>
        </w:tc>
        <w:tc>
          <w:tcPr>
            <w:tcW w:w="847" w:type="dxa"/>
            <w:shd w:val="clear" w:color="auto" w:fill="FFFF00"/>
          </w:tcPr>
          <w:p w14:paraId="56E72FB3" w14:textId="77777777" w:rsidR="00356740" w:rsidRDefault="00356740" w:rsidP="003F1AAD"/>
        </w:tc>
        <w:tc>
          <w:tcPr>
            <w:tcW w:w="868" w:type="dxa"/>
            <w:shd w:val="clear" w:color="auto" w:fill="FFFF00"/>
          </w:tcPr>
          <w:p w14:paraId="7E1DD3CB" w14:textId="77777777" w:rsidR="00356740" w:rsidRDefault="00356740" w:rsidP="003F1AAD"/>
        </w:tc>
      </w:tr>
      <w:tr w:rsidR="00356740" w14:paraId="3043B46D" w14:textId="77777777" w:rsidTr="00DE28AC">
        <w:tc>
          <w:tcPr>
            <w:tcW w:w="433" w:type="dxa"/>
          </w:tcPr>
          <w:p w14:paraId="63A31F18" w14:textId="77777777" w:rsidR="00356740" w:rsidRDefault="00356740" w:rsidP="003F1AAD">
            <w:r>
              <w:t>10</w:t>
            </w:r>
          </w:p>
        </w:tc>
        <w:tc>
          <w:tcPr>
            <w:tcW w:w="1835" w:type="dxa"/>
            <w:tcBorders>
              <w:top w:val="nil"/>
              <w:left w:val="nil"/>
              <w:bottom w:val="single" w:sz="4" w:space="0" w:color="auto"/>
              <w:right w:val="single" w:sz="4" w:space="0" w:color="auto"/>
            </w:tcBorders>
            <w:shd w:val="clear" w:color="auto" w:fill="auto"/>
          </w:tcPr>
          <w:p w14:paraId="03ECC0E0" w14:textId="77777777" w:rsidR="00356740" w:rsidRDefault="00356740" w:rsidP="003F1AAD">
            <w:proofErr w:type="spellStart"/>
            <w:r w:rsidRPr="00187753">
              <w:rPr>
                <w:rFonts w:ascii="Times New Roman" w:hAnsi="Times New Roman"/>
              </w:rPr>
              <w:t>Львівська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2CB00D18" w14:textId="77777777" w:rsidR="00356740" w:rsidRDefault="00356740" w:rsidP="003F1AAD">
            <w:r w:rsidRPr="00187753">
              <w:rPr>
                <w:rFonts w:ascii="Times New Roman" w:hAnsi="Times New Roman"/>
              </w:rPr>
              <w:t xml:space="preserve">79066, </w:t>
            </w:r>
            <w:proofErr w:type="spellStart"/>
            <w:r w:rsidRPr="00187753">
              <w:rPr>
                <w:rFonts w:ascii="Times New Roman" w:hAnsi="Times New Roman"/>
              </w:rPr>
              <w:t>м.Львів</w:t>
            </w:r>
            <w:proofErr w:type="spellEnd"/>
            <w:r w:rsidRPr="00187753">
              <w:rPr>
                <w:rFonts w:ascii="Times New Roman" w:hAnsi="Times New Roman"/>
              </w:rPr>
              <w:t xml:space="preserve">, </w:t>
            </w:r>
            <w:proofErr w:type="gramStart"/>
            <w:r w:rsidRPr="00187753">
              <w:rPr>
                <w:rFonts w:ascii="Times New Roman" w:hAnsi="Times New Roman"/>
              </w:rPr>
              <w:t>вул.Зелена</w:t>
            </w:r>
            <w:proofErr w:type="gramEnd"/>
            <w:r w:rsidRPr="00187753">
              <w:rPr>
                <w:rFonts w:ascii="Times New Roman" w:hAnsi="Times New Roman"/>
              </w:rPr>
              <w:t>,477</w:t>
            </w:r>
          </w:p>
        </w:tc>
        <w:tc>
          <w:tcPr>
            <w:tcW w:w="3027" w:type="dxa"/>
            <w:tcBorders>
              <w:top w:val="nil"/>
              <w:left w:val="single" w:sz="4" w:space="0" w:color="auto"/>
              <w:bottom w:val="single" w:sz="4" w:space="0" w:color="auto"/>
              <w:right w:val="single" w:sz="4" w:space="0" w:color="auto"/>
            </w:tcBorders>
            <w:shd w:val="clear" w:color="auto" w:fill="auto"/>
          </w:tcPr>
          <w:p w14:paraId="78F322A3" w14:textId="77777777" w:rsidR="00356740" w:rsidRDefault="00356740" w:rsidP="003F1AAD">
            <w:r w:rsidRPr="006367E6">
              <w:rPr>
                <w:rFonts w:ascii="Times New Roman" w:hAnsi="Times New Roman"/>
              </w:rPr>
              <w:t>КНП ЛОР "</w:t>
            </w:r>
            <w:proofErr w:type="spellStart"/>
            <w:r w:rsidRPr="006367E6">
              <w:rPr>
                <w:rFonts w:ascii="Times New Roman" w:hAnsi="Times New Roman"/>
              </w:rPr>
              <w:t>Львівський</w:t>
            </w:r>
            <w:proofErr w:type="spellEnd"/>
            <w:r w:rsidRPr="006367E6">
              <w:rPr>
                <w:rFonts w:ascii="Times New Roman" w:hAnsi="Times New Roman"/>
              </w:rPr>
              <w:t xml:space="preserve"> </w:t>
            </w:r>
            <w:proofErr w:type="spellStart"/>
            <w:r w:rsidRPr="006367E6">
              <w:rPr>
                <w:rFonts w:ascii="Times New Roman" w:hAnsi="Times New Roman"/>
              </w:rPr>
              <w:t>регіональний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клінічний</w:t>
            </w:r>
            <w:proofErr w:type="spellEnd"/>
            <w:r w:rsidRPr="006367E6">
              <w:rPr>
                <w:rFonts w:ascii="Times New Roman" w:hAnsi="Times New Roman"/>
              </w:rPr>
              <w:t xml:space="preserve"> </w:t>
            </w:r>
            <w:proofErr w:type="spellStart"/>
            <w:r w:rsidRPr="006367E6">
              <w:rPr>
                <w:rFonts w:ascii="Times New Roman" w:hAnsi="Times New Roman"/>
              </w:rPr>
              <w:t>лікувально-діагностиіний</w:t>
            </w:r>
            <w:proofErr w:type="spellEnd"/>
            <w:r w:rsidRPr="006367E6">
              <w:rPr>
                <w:rFonts w:ascii="Times New Roman" w:hAnsi="Times New Roman"/>
              </w:rPr>
              <w:t xml:space="preserve"> центр" (Центр </w:t>
            </w:r>
            <w:proofErr w:type="spellStart"/>
            <w:r w:rsidRPr="006367E6">
              <w:rPr>
                <w:rFonts w:ascii="Times New Roman" w:hAnsi="Times New Roman"/>
              </w:rPr>
              <w:t>легеневого</w:t>
            </w:r>
            <w:proofErr w:type="spellEnd"/>
            <w:r w:rsidRPr="006367E6">
              <w:rPr>
                <w:rFonts w:ascii="Times New Roman" w:hAnsi="Times New Roman"/>
              </w:rPr>
              <w:t xml:space="preserve"> </w:t>
            </w:r>
            <w:proofErr w:type="spellStart"/>
            <w:r w:rsidRPr="006367E6">
              <w:rPr>
                <w:rFonts w:ascii="Times New Roman" w:hAnsi="Times New Roman"/>
              </w:rPr>
              <w:t>здоров'я</w:t>
            </w:r>
            <w:proofErr w:type="spellEnd"/>
            <w:r w:rsidRPr="006367E6">
              <w:rPr>
                <w:rFonts w:ascii="Times New Roman" w:hAnsi="Times New Roman"/>
              </w:rPr>
              <w:t>)</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284CE03" w14:textId="77777777" w:rsidR="00356740" w:rsidRDefault="00356740" w:rsidP="003F1AAD">
            <w:r w:rsidRPr="00187753">
              <w:rPr>
                <w:rFonts w:ascii="Times New Roman" w:hAnsi="Times New Roman"/>
              </w:rPr>
              <w:t>109</w:t>
            </w:r>
          </w:p>
        </w:tc>
        <w:tc>
          <w:tcPr>
            <w:tcW w:w="847" w:type="dxa"/>
            <w:shd w:val="clear" w:color="auto" w:fill="FFFF00"/>
          </w:tcPr>
          <w:p w14:paraId="5BE01A3C" w14:textId="77777777" w:rsidR="00356740" w:rsidRDefault="00356740" w:rsidP="003F1AAD"/>
        </w:tc>
        <w:tc>
          <w:tcPr>
            <w:tcW w:w="868" w:type="dxa"/>
            <w:shd w:val="clear" w:color="auto" w:fill="FFFF00"/>
          </w:tcPr>
          <w:p w14:paraId="3F5B6523" w14:textId="77777777" w:rsidR="00356740" w:rsidRDefault="00356740" w:rsidP="003F1AAD"/>
        </w:tc>
      </w:tr>
      <w:tr w:rsidR="00356740" w14:paraId="7606E27A" w14:textId="77777777" w:rsidTr="00DE28AC">
        <w:tc>
          <w:tcPr>
            <w:tcW w:w="433" w:type="dxa"/>
          </w:tcPr>
          <w:p w14:paraId="306D82BB" w14:textId="77777777" w:rsidR="00356740" w:rsidRDefault="00356740" w:rsidP="003F1AAD">
            <w:r>
              <w:t>11</w:t>
            </w:r>
          </w:p>
        </w:tc>
        <w:tc>
          <w:tcPr>
            <w:tcW w:w="1835" w:type="dxa"/>
            <w:tcBorders>
              <w:top w:val="nil"/>
              <w:left w:val="nil"/>
              <w:bottom w:val="single" w:sz="4" w:space="0" w:color="auto"/>
              <w:right w:val="single" w:sz="4" w:space="0" w:color="auto"/>
            </w:tcBorders>
            <w:shd w:val="clear" w:color="auto" w:fill="auto"/>
          </w:tcPr>
          <w:p w14:paraId="743CFE32" w14:textId="77777777" w:rsidR="00356740" w:rsidRDefault="00356740" w:rsidP="003F1AAD">
            <w:proofErr w:type="spellStart"/>
            <w:r w:rsidRPr="00187753">
              <w:rPr>
                <w:rFonts w:ascii="Times New Roman" w:hAnsi="Times New Roman"/>
              </w:rPr>
              <w:t>Миколаївська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62F0C231" w14:textId="77777777" w:rsidR="00356740" w:rsidRDefault="00356740" w:rsidP="003F1AAD">
            <w:proofErr w:type="spellStart"/>
            <w:r w:rsidRPr="00187753">
              <w:rPr>
                <w:rFonts w:ascii="Times New Roman" w:hAnsi="Times New Roman"/>
              </w:rPr>
              <w:t>Миколаївська</w:t>
            </w:r>
            <w:proofErr w:type="spellEnd"/>
            <w:r w:rsidRPr="00187753">
              <w:rPr>
                <w:rFonts w:ascii="Times New Roman" w:hAnsi="Times New Roman"/>
              </w:rPr>
              <w:t xml:space="preserve"> область, </w:t>
            </w:r>
            <w:proofErr w:type="spellStart"/>
            <w:r w:rsidRPr="00187753">
              <w:rPr>
                <w:rFonts w:ascii="Times New Roman" w:hAnsi="Times New Roman"/>
              </w:rPr>
              <w:t>Миколаївський</w:t>
            </w:r>
            <w:proofErr w:type="spellEnd"/>
            <w:r w:rsidRPr="00187753">
              <w:rPr>
                <w:rFonts w:ascii="Times New Roman" w:hAnsi="Times New Roman"/>
              </w:rPr>
              <w:t xml:space="preserve"> район, 57130 </w:t>
            </w:r>
            <w:proofErr w:type="spellStart"/>
            <w:r w:rsidRPr="00187753">
              <w:rPr>
                <w:rFonts w:ascii="Times New Roman" w:hAnsi="Times New Roman"/>
              </w:rPr>
              <w:t>с.Надбузьке</w:t>
            </w:r>
            <w:proofErr w:type="spellEnd"/>
            <w:r w:rsidRPr="00187753">
              <w:rPr>
                <w:rFonts w:ascii="Times New Roman" w:hAnsi="Times New Roman"/>
              </w:rPr>
              <w:t>,</w:t>
            </w:r>
            <w:r w:rsidRPr="00187753">
              <w:rPr>
                <w:rFonts w:ascii="Times New Roman" w:hAnsi="Times New Roman"/>
              </w:rPr>
              <w:br/>
            </w:r>
            <w:proofErr w:type="gramStart"/>
            <w:r w:rsidRPr="00187753">
              <w:rPr>
                <w:rFonts w:ascii="Times New Roman" w:hAnsi="Times New Roman"/>
              </w:rPr>
              <w:t>вул.Веселинівська</w:t>
            </w:r>
            <w:proofErr w:type="gramEnd"/>
            <w:r w:rsidRPr="00187753">
              <w:rPr>
                <w:rFonts w:ascii="Times New Roman" w:hAnsi="Times New Roman"/>
              </w:rPr>
              <w:t>,4</w:t>
            </w:r>
          </w:p>
        </w:tc>
        <w:tc>
          <w:tcPr>
            <w:tcW w:w="3027" w:type="dxa"/>
            <w:tcBorders>
              <w:top w:val="nil"/>
              <w:left w:val="single" w:sz="4" w:space="0" w:color="auto"/>
              <w:bottom w:val="single" w:sz="4" w:space="0" w:color="auto"/>
              <w:right w:val="single" w:sz="4" w:space="0" w:color="auto"/>
            </w:tcBorders>
            <w:shd w:val="clear" w:color="auto" w:fill="auto"/>
          </w:tcPr>
          <w:p w14:paraId="4956BFB8"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неприбуткове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Миколаївський</w:t>
            </w:r>
            <w:proofErr w:type="spellEnd"/>
            <w:r w:rsidRPr="006367E6">
              <w:rPr>
                <w:rFonts w:ascii="Times New Roman" w:hAnsi="Times New Roman"/>
              </w:rPr>
              <w:t xml:space="preserve"> </w:t>
            </w:r>
            <w:proofErr w:type="spellStart"/>
            <w:r w:rsidRPr="006367E6">
              <w:rPr>
                <w:rFonts w:ascii="Times New Roman" w:hAnsi="Times New Roman"/>
              </w:rPr>
              <w:t>регіональний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медичний</w:t>
            </w:r>
            <w:proofErr w:type="spellEnd"/>
            <w:r w:rsidRPr="006367E6">
              <w:rPr>
                <w:rFonts w:ascii="Times New Roman" w:hAnsi="Times New Roman"/>
              </w:rPr>
              <w:t xml:space="preserve"> центр" </w:t>
            </w:r>
            <w:proofErr w:type="spellStart"/>
            <w:r w:rsidRPr="006367E6">
              <w:rPr>
                <w:rFonts w:ascii="Times New Roman" w:hAnsi="Times New Roman"/>
              </w:rPr>
              <w:t>Миколаївської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005E198" w14:textId="77777777" w:rsidR="00356740" w:rsidRDefault="00356740" w:rsidP="003F1AAD">
            <w:r w:rsidRPr="00187753">
              <w:rPr>
                <w:rFonts w:ascii="Times New Roman" w:hAnsi="Times New Roman"/>
              </w:rPr>
              <w:t>83</w:t>
            </w:r>
          </w:p>
        </w:tc>
        <w:tc>
          <w:tcPr>
            <w:tcW w:w="847" w:type="dxa"/>
            <w:shd w:val="clear" w:color="auto" w:fill="FFFF00"/>
          </w:tcPr>
          <w:p w14:paraId="1CAC3F57" w14:textId="77777777" w:rsidR="00356740" w:rsidRDefault="00356740" w:rsidP="003F1AAD"/>
        </w:tc>
        <w:tc>
          <w:tcPr>
            <w:tcW w:w="868" w:type="dxa"/>
            <w:shd w:val="clear" w:color="auto" w:fill="FFFF00"/>
          </w:tcPr>
          <w:p w14:paraId="1706AC26" w14:textId="77777777" w:rsidR="00356740" w:rsidRDefault="00356740" w:rsidP="003F1AAD"/>
        </w:tc>
      </w:tr>
      <w:tr w:rsidR="00356740" w14:paraId="79349E9A" w14:textId="77777777" w:rsidTr="00DE28AC">
        <w:tc>
          <w:tcPr>
            <w:tcW w:w="433" w:type="dxa"/>
          </w:tcPr>
          <w:p w14:paraId="012B56C3" w14:textId="77777777" w:rsidR="00356740" w:rsidRDefault="00356740" w:rsidP="003F1AAD">
            <w:r>
              <w:t>12</w:t>
            </w:r>
          </w:p>
        </w:tc>
        <w:tc>
          <w:tcPr>
            <w:tcW w:w="1835" w:type="dxa"/>
            <w:tcBorders>
              <w:top w:val="nil"/>
              <w:left w:val="nil"/>
              <w:bottom w:val="single" w:sz="4" w:space="0" w:color="auto"/>
              <w:right w:val="single" w:sz="4" w:space="0" w:color="auto"/>
            </w:tcBorders>
            <w:shd w:val="clear" w:color="auto" w:fill="auto"/>
          </w:tcPr>
          <w:p w14:paraId="76AC34CD" w14:textId="77777777" w:rsidR="00356740" w:rsidRDefault="00356740" w:rsidP="003F1AAD">
            <w:proofErr w:type="spellStart"/>
            <w:r w:rsidRPr="00187753">
              <w:rPr>
                <w:rFonts w:ascii="Times New Roman" w:hAnsi="Times New Roman"/>
              </w:rPr>
              <w:t>Одеська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4772A4FE" w14:textId="77777777" w:rsidR="00356740" w:rsidRDefault="00356740" w:rsidP="003F1AAD">
            <w:r w:rsidRPr="00187753">
              <w:rPr>
                <w:rFonts w:ascii="Times New Roman" w:hAnsi="Times New Roman"/>
              </w:rPr>
              <w:t xml:space="preserve">м. Одеса, </w:t>
            </w:r>
            <w:proofErr w:type="spellStart"/>
            <w:r w:rsidRPr="00187753">
              <w:rPr>
                <w:rFonts w:ascii="Times New Roman" w:hAnsi="Times New Roman"/>
              </w:rPr>
              <w:t>вул</w:t>
            </w:r>
            <w:proofErr w:type="spellEnd"/>
            <w:r w:rsidRPr="00187753">
              <w:rPr>
                <w:rFonts w:ascii="Times New Roman" w:hAnsi="Times New Roman"/>
              </w:rPr>
              <w:t>. Леонтовича, 9,1/11</w:t>
            </w:r>
          </w:p>
        </w:tc>
        <w:tc>
          <w:tcPr>
            <w:tcW w:w="3027" w:type="dxa"/>
            <w:tcBorders>
              <w:top w:val="nil"/>
              <w:left w:val="single" w:sz="4" w:space="0" w:color="auto"/>
              <w:bottom w:val="single" w:sz="4" w:space="0" w:color="auto"/>
              <w:right w:val="single" w:sz="4" w:space="0" w:color="auto"/>
            </w:tcBorders>
            <w:shd w:val="clear" w:color="auto" w:fill="auto"/>
          </w:tcPr>
          <w:p w14:paraId="143087B5" w14:textId="77777777" w:rsidR="00356740" w:rsidRDefault="00356740" w:rsidP="003F1AAD">
            <w:r w:rsidRPr="006367E6">
              <w:rPr>
                <w:rFonts w:ascii="Times New Roman" w:hAnsi="Times New Roman"/>
              </w:rPr>
              <w:t>КНП «</w:t>
            </w:r>
            <w:proofErr w:type="spellStart"/>
            <w:r w:rsidRPr="006367E6">
              <w:rPr>
                <w:rFonts w:ascii="Times New Roman" w:hAnsi="Times New Roman"/>
              </w:rPr>
              <w:t>Одеський</w:t>
            </w:r>
            <w:proofErr w:type="spellEnd"/>
            <w:r w:rsidRPr="006367E6">
              <w:rPr>
                <w:rFonts w:ascii="Times New Roman" w:hAnsi="Times New Roman"/>
              </w:rPr>
              <w:t xml:space="preserve"> </w:t>
            </w:r>
            <w:proofErr w:type="spellStart"/>
            <w:r w:rsidRPr="006367E6">
              <w:rPr>
                <w:rFonts w:ascii="Times New Roman" w:hAnsi="Times New Roman"/>
              </w:rPr>
              <w:t>обласний</w:t>
            </w:r>
            <w:proofErr w:type="spellEnd"/>
            <w:r w:rsidRPr="006367E6">
              <w:rPr>
                <w:rFonts w:ascii="Times New Roman" w:hAnsi="Times New Roman"/>
              </w:rPr>
              <w:t xml:space="preserve"> центр </w:t>
            </w:r>
            <w:proofErr w:type="spellStart"/>
            <w:r w:rsidRPr="006367E6">
              <w:rPr>
                <w:rFonts w:ascii="Times New Roman" w:hAnsi="Times New Roman"/>
              </w:rPr>
              <w:t>соціально</w:t>
            </w:r>
            <w:proofErr w:type="spellEnd"/>
            <w:r w:rsidRPr="006367E6">
              <w:rPr>
                <w:rFonts w:ascii="Times New Roman" w:hAnsi="Times New Roman"/>
              </w:rPr>
              <w:t xml:space="preserve"> </w:t>
            </w:r>
            <w:proofErr w:type="spellStart"/>
            <w:r w:rsidRPr="006367E6">
              <w:rPr>
                <w:rFonts w:ascii="Times New Roman" w:hAnsi="Times New Roman"/>
              </w:rPr>
              <w:t>значущих</w:t>
            </w:r>
            <w:proofErr w:type="spellEnd"/>
            <w:r w:rsidRPr="006367E6">
              <w:rPr>
                <w:rFonts w:ascii="Times New Roman" w:hAnsi="Times New Roman"/>
              </w:rPr>
              <w:t xml:space="preserve"> хвороб» ООР»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24D2DFA8" w14:textId="77777777" w:rsidR="00356740" w:rsidRDefault="00356740" w:rsidP="003F1AAD">
            <w:r w:rsidRPr="00187753">
              <w:rPr>
                <w:rFonts w:ascii="Times New Roman" w:hAnsi="Times New Roman"/>
              </w:rPr>
              <w:t>16</w:t>
            </w:r>
          </w:p>
        </w:tc>
        <w:tc>
          <w:tcPr>
            <w:tcW w:w="847" w:type="dxa"/>
            <w:shd w:val="clear" w:color="auto" w:fill="FFFF00"/>
          </w:tcPr>
          <w:p w14:paraId="48DAECA6" w14:textId="77777777" w:rsidR="00356740" w:rsidRDefault="00356740" w:rsidP="003F1AAD"/>
        </w:tc>
        <w:tc>
          <w:tcPr>
            <w:tcW w:w="868" w:type="dxa"/>
            <w:shd w:val="clear" w:color="auto" w:fill="FFFF00"/>
          </w:tcPr>
          <w:p w14:paraId="11B57420" w14:textId="77777777" w:rsidR="00356740" w:rsidRDefault="00356740" w:rsidP="003F1AAD"/>
        </w:tc>
      </w:tr>
      <w:tr w:rsidR="00356740" w14:paraId="6A43E60C" w14:textId="77777777" w:rsidTr="00DE28AC">
        <w:tc>
          <w:tcPr>
            <w:tcW w:w="433" w:type="dxa"/>
          </w:tcPr>
          <w:p w14:paraId="72B575E0" w14:textId="77777777" w:rsidR="00356740" w:rsidRDefault="00356740" w:rsidP="003F1AAD">
            <w:r>
              <w:t>13</w:t>
            </w:r>
          </w:p>
        </w:tc>
        <w:tc>
          <w:tcPr>
            <w:tcW w:w="1835" w:type="dxa"/>
            <w:tcBorders>
              <w:top w:val="nil"/>
              <w:left w:val="nil"/>
              <w:bottom w:val="single" w:sz="4" w:space="0" w:color="auto"/>
              <w:right w:val="single" w:sz="4" w:space="0" w:color="auto"/>
            </w:tcBorders>
            <w:shd w:val="clear" w:color="auto" w:fill="auto"/>
          </w:tcPr>
          <w:p w14:paraId="3677FD00" w14:textId="77777777" w:rsidR="00356740" w:rsidRDefault="00356740" w:rsidP="003F1AAD">
            <w:proofErr w:type="spellStart"/>
            <w:r w:rsidRPr="00187753">
              <w:rPr>
                <w:rFonts w:ascii="Times New Roman" w:hAnsi="Times New Roman"/>
              </w:rPr>
              <w:t>Рівненська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3431AEC2" w14:textId="77777777" w:rsidR="00356740" w:rsidRPr="00187753" w:rsidRDefault="00356740" w:rsidP="003F1AAD">
            <w:pPr>
              <w:spacing w:after="0" w:line="240" w:lineRule="auto"/>
              <w:rPr>
                <w:rFonts w:ascii="Times New Roman" w:hAnsi="Times New Roman"/>
              </w:rPr>
            </w:pPr>
            <w:r w:rsidRPr="00187753">
              <w:rPr>
                <w:rFonts w:ascii="Times New Roman" w:hAnsi="Times New Roman"/>
              </w:rPr>
              <w:t xml:space="preserve">33001, </w:t>
            </w:r>
            <w:proofErr w:type="spellStart"/>
            <w:r w:rsidRPr="00187753">
              <w:rPr>
                <w:rFonts w:ascii="Times New Roman" w:hAnsi="Times New Roman"/>
              </w:rPr>
              <w:t>м.Рівне</w:t>
            </w:r>
            <w:proofErr w:type="spellEnd"/>
            <w:r w:rsidRPr="00187753">
              <w:rPr>
                <w:rFonts w:ascii="Times New Roman" w:hAnsi="Times New Roman"/>
              </w:rPr>
              <w:t xml:space="preserve">, </w:t>
            </w:r>
            <w:proofErr w:type="spellStart"/>
            <w:proofErr w:type="gramStart"/>
            <w:r w:rsidRPr="00187753">
              <w:rPr>
                <w:rFonts w:ascii="Times New Roman" w:hAnsi="Times New Roman"/>
              </w:rPr>
              <w:t>вул.Дворецька</w:t>
            </w:r>
            <w:proofErr w:type="spellEnd"/>
            <w:proofErr w:type="gramEnd"/>
            <w:r w:rsidRPr="00187753">
              <w:rPr>
                <w:rFonts w:ascii="Times New Roman" w:hAnsi="Times New Roman"/>
              </w:rPr>
              <w:t>, 108</w:t>
            </w:r>
          </w:p>
          <w:p w14:paraId="710A266F" w14:textId="77777777" w:rsidR="00356740" w:rsidRDefault="00356740" w:rsidP="003F1AAD"/>
        </w:tc>
        <w:tc>
          <w:tcPr>
            <w:tcW w:w="3027" w:type="dxa"/>
            <w:tcBorders>
              <w:top w:val="nil"/>
              <w:left w:val="single" w:sz="4" w:space="0" w:color="auto"/>
              <w:bottom w:val="single" w:sz="4" w:space="0" w:color="auto"/>
              <w:right w:val="single" w:sz="4" w:space="0" w:color="auto"/>
            </w:tcBorders>
            <w:shd w:val="clear" w:color="auto" w:fill="auto"/>
          </w:tcPr>
          <w:p w14:paraId="2D7167FC"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Рівненський</w:t>
            </w:r>
            <w:proofErr w:type="spellEnd"/>
            <w:r w:rsidRPr="006367E6">
              <w:rPr>
                <w:rFonts w:ascii="Times New Roman" w:hAnsi="Times New Roman"/>
              </w:rPr>
              <w:t xml:space="preserve">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медичний</w:t>
            </w:r>
            <w:proofErr w:type="spellEnd"/>
            <w:r w:rsidRPr="006367E6">
              <w:rPr>
                <w:rFonts w:ascii="Times New Roman" w:hAnsi="Times New Roman"/>
              </w:rPr>
              <w:t xml:space="preserve"> центр" </w:t>
            </w:r>
            <w:proofErr w:type="spellStart"/>
            <w:r w:rsidRPr="006367E6">
              <w:rPr>
                <w:rFonts w:ascii="Times New Roman" w:hAnsi="Times New Roman"/>
              </w:rPr>
              <w:t>Рівненської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72AF0B88" w14:textId="77777777" w:rsidR="00356740" w:rsidRDefault="00356740" w:rsidP="003F1AAD">
            <w:r w:rsidRPr="00187753">
              <w:rPr>
                <w:rFonts w:ascii="Times New Roman" w:hAnsi="Times New Roman"/>
              </w:rPr>
              <w:t>18</w:t>
            </w:r>
          </w:p>
        </w:tc>
        <w:tc>
          <w:tcPr>
            <w:tcW w:w="847" w:type="dxa"/>
            <w:shd w:val="clear" w:color="auto" w:fill="FFFF00"/>
          </w:tcPr>
          <w:p w14:paraId="405A4A35" w14:textId="77777777" w:rsidR="00356740" w:rsidRDefault="00356740" w:rsidP="003F1AAD"/>
        </w:tc>
        <w:tc>
          <w:tcPr>
            <w:tcW w:w="868" w:type="dxa"/>
            <w:shd w:val="clear" w:color="auto" w:fill="FFFF00"/>
          </w:tcPr>
          <w:p w14:paraId="62DD9903" w14:textId="77777777" w:rsidR="00356740" w:rsidRDefault="00356740" w:rsidP="003F1AAD"/>
        </w:tc>
      </w:tr>
      <w:tr w:rsidR="00356740" w14:paraId="231009FD" w14:textId="77777777" w:rsidTr="00DE28AC">
        <w:tc>
          <w:tcPr>
            <w:tcW w:w="433" w:type="dxa"/>
          </w:tcPr>
          <w:p w14:paraId="49DD5205" w14:textId="56AFED1D" w:rsidR="00356740" w:rsidRDefault="00DE28AC" w:rsidP="003F1AAD">
            <w:r>
              <w:rPr>
                <w:sz w:val="22"/>
                <w:szCs w:val="22"/>
                <w:lang w:val="uk-UA"/>
              </w:rPr>
              <w:br w:type="page"/>
            </w:r>
            <w:r w:rsidR="00356740">
              <w:t>14</w:t>
            </w:r>
          </w:p>
        </w:tc>
        <w:tc>
          <w:tcPr>
            <w:tcW w:w="1835" w:type="dxa"/>
            <w:tcBorders>
              <w:top w:val="single" w:sz="4" w:space="0" w:color="auto"/>
              <w:left w:val="single" w:sz="4" w:space="0" w:color="auto"/>
              <w:bottom w:val="single" w:sz="4" w:space="0" w:color="auto"/>
              <w:right w:val="single" w:sz="4" w:space="0" w:color="auto"/>
            </w:tcBorders>
            <w:shd w:val="clear" w:color="auto" w:fill="auto"/>
          </w:tcPr>
          <w:p w14:paraId="4AA066BA" w14:textId="77777777" w:rsidR="00356740" w:rsidRDefault="00356740" w:rsidP="003F1AAD">
            <w:proofErr w:type="spellStart"/>
            <w:r w:rsidRPr="00187753">
              <w:rPr>
                <w:rFonts w:ascii="Times New Roman" w:hAnsi="Times New Roman"/>
              </w:rPr>
              <w:t>Сумська</w:t>
            </w:r>
            <w:proofErr w:type="spellEnd"/>
            <w:r w:rsidRPr="00187753">
              <w:rPr>
                <w:rFonts w:ascii="Times New Roman" w:hAnsi="Times New Roman"/>
              </w:rPr>
              <w:t xml:space="preserve"> </w:t>
            </w:r>
          </w:p>
        </w:tc>
        <w:tc>
          <w:tcPr>
            <w:tcW w:w="2081" w:type="dxa"/>
            <w:tcBorders>
              <w:top w:val="single" w:sz="4" w:space="0" w:color="auto"/>
              <w:left w:val="single" w:sz="4" w:space="0" w:color="auto"/>
              <w:bottom w:val="single" w:sz="4" w:space="0" w:color="auto"/>
              <w:right w:val="single" w:sz="4" w:space="0" w:color="auto"/>
            </w:tcBorders>
            <w:shd w:val="clear" w:color="auto" w:fill="auto"/>
          </w:tcPr>
          <w:p w14:paraId="0691D068" w14:textId="77777777" w:rsidR="00356740" w:rsidRDefault="00356740" w:rsidP="003F1AAD">
            <w:proofErr w:type="gramStart"/>
            <w:r w:rsidRPr="00187753">
              <w:rPr>
                <w:rFonts w:ascii="Times New Roman" w:hAnsi="Times New Roman"/>
              </w:rPr>
              <w:t>вул.Теропилівська</w:t>
            </w:r>
            <w:proofErr w:type="gramEnd"/>
            <w:r w:rsidRPr="00187753">
              <w:rPr>
                <w:rFonts w:ascii="Times New Roman" w:hAnsi="Times New Roman"/>
              </w:rPr>
              <w:t xml:space="preserve">,6, </w:t>
            </w:r>
            <w:proofErr w:type="spellStart"/>
            <w:r w:rsidRPr="00187753">
              <w:rPr>
                <w:rFonts w:ascii="Times New Roman" w:hAnsi="Times New Roman"/>
              </w:rPr>
              <w:t>смт.Степанівка</w:t>
            </w:r>
            <w:proofErr w:type="spellEnd"/>
            <w:r w:rsidRPr="00187753">
              <w:rPr>
                <w:rFonts w:ascii="Times New Roman" w:hAnsi="Times New Roman"/>
              </w:rPr>
              <w:t xml:space="preserve">, </w:t>
            </w:r>
            <w:proofErr w:type="spellStart"/>
            <w:r w:rsidRPr="00187753">
              <w:rPr>
                <w:rFonts w:ascii="Times New Roman" w:hAnsi="Times New Roman"/>
              </w:rPr>
              <w:t>Сумський</w:t>
            </w:r>
            <w:proofErr w:type="spellEnd"/>
            <w:r w:rsidRPr="00187753">
              <w:rPr>
                <w:rFonts w:ascii="Times New Roman" w:hAnsi="Times New Roman"/>
              </w:rPr>
              <w:t xml:space="preserve"> район, </w:t>
            </w:r>
            <w:proofErr w:type="spellStart"/>
            <w:r w:rsidRPr="00187753">
              <w:rPr>
                <w:rFonts w:ascii="Times New Roman" w:hAnsi="Times New Roman"/>
              </w:rPr>
              <w:t>Сумська</w:t>
            </w:r>
            <w:proofErr w:type="spellEnd"/>
            <w:r w:rsidRPr="00187753">
              <w:rPr>
                <w:rFonts w:ascii="Times New Roman" w:hAnsi="Times New Roman"/>
              </w:rPr>
              <w:t xml:space="preserve"> область</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22F4C94D" w14:textId="77777777" w:rsidR="00356740" w:rsidRDefault="00356740" w:rsidP="003F1AAD">
            <w:proofErr w:type="spellStart"/>
            <w:r w:rsidRPr="006367E6">
              <w:rPr>
                <w:rFonts w:ascii="Times New Roman" w:hAnsi="Times New Roman"/>
              </w:rPr>
              <w:t>Комунальне</w:t>
            </w:r>
            <w:proofErr w:type="spellEnd"/>
            <w:r w:rsidRPr="006367E6">
              <w:rPr>
                <w:rFonts w:ascii="Times New Roman" w:hAnsi="Times New Roman"/>
              </w:rPr>
              <w:t xml:space="preserve"> </w:t>
            </w:r>
            <w:proofErr w:type="spellStart"/>
            <w:r w:rsidRPr="006367E6">
              <w:rPr>
                <w:rFonts w:ascii="Times New Roman" w:hAnsi="Times New Roman"/>
              </w:rPr>
              <w:t>некомерційне</w:t>
            </w:r>
            <w:proofErr w:type="spellEnd"/>
            <w:r w:rsidRPr="006367E6">
              <w:rPr>
                <w:rFonts w:ascii="Times New Roman" w:hAnsi="Times New Roman"/>
              </w:rPr>
              <w:t xml:space="preserve"> </w:t>
            </w:r>
            <w:proofErr w:type="spellStart"/>
            <w:r w:rsidRPr="006367E6">
              <w:rPr>
                <w:rFonts w:ascii="Times New Roman" w:hAnsi="Times New Roman"/>
              </w:rPr>
              <w:t>підприємство</w:t>
            </w:r>
            <w:proofErr w:type="spellEnd"/>
            <w:r w:rsidRPr="006367E6">
              <w:rPr>
                <w:rFonts w:ascii="Times New Roman" w:hAnsi="Times New Roman"/>
              </w:rPr>
              <w:t xml:space="preserve"> </w:t>
            </w:r>
            <w:proofErr w:type="spellStart"/>
            <w:r w:rsidRPr="006367E6">
              <w:rPr>
                <w:rFonts w:ascii="Times New Roman" w:hAnsi="Times New Roman"/>
              </w:rPr>
              <w:t>Сумської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 "</w:t>
            </w:r>
            <w:proofErr w:type="spellStart"/>
            <w:r w:rsidRPr="006367E6">
              <w:rPr>
                <w:rFonts w:ascii="Times New Roman" w:hAnsi="Times New Roman"/>
              </w:rPr>
              <w:t>Регіональний</w:t>
            </w:r>
            <w:proofErr w:type="spellEnd"/>
            <w:r w:rsidRPr="006367E6">
              <w:rPr>
                <w:rFonts w:ascii="Times New Roman" w:hAnsi="Times New Roman"/>
              </w:rPr>
              <w:t xml:space="preserve"> </w:t>
            </w:r>
            <w:proofErr w:type="spellStart"/>
            <w:r w:rsidRPr="006367E6">
              <w:rPr>
                <w:rFonts w:ascii="Times New Roman" w:hAnsi="Times New Roman"/>
              </w:rPr>
              <w:t>клінічний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медичний</w:t>
            </w:r>
            <w:proofErr w:type="spellEnd"/>
            <w:r w:rsidRPr="006367E6">
              <w:rPr>
                <w:rFonts w:ascii="Times New Roman" w:hAnsi="Times New Roman"/>
              </w:rPr>
              <w:t xml:space="preserve"> центр"</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3DB4632" w14:textId="77777777" w:rsidR="00356740" w:rsidRDefault="00356740" w:rsidP="003F1AAD">
            <w:r w:rsidRPr="00187753">
              <w:rPr>
                <w:rFonts w:ascii="Times New Roman" w:hAnsi="Times New Roman"/>
              </w:rPr>
              <w:t>2</w:t>
            </w:r>
          </w:p>
        </w:tc>
        <w:tc>
          <w:tcPr>
            <w:tcW w:w="847" w:type="dxa"/>
            <w:shd w:val="clear" w:color="auto" w:fill="FFFF00"/>
          </w:tcPr>
          <w:p w14:paraId="2E20C0FC" w14:textId="77777777" w:rsidR="00356740" w:rsidRDefault="00356740" w:rsidP="003F1AAD"/>
        </w:tc>
        <w:tc>
          <w:tcPr>
            <w:tcW w:w="868" w:type="dxa"/>
            <w:shd w:val="clear" w:color="auto" w:fill="FFFF00"/>
          </w:tcPr>
          <w:p w14:paraId="39984EB3" w14:textId="77777777" w:rsidR="00356740" w:rsidRDefault="00356740" w:rsidP="003F1AAD"/>
        </w:tc>
      </w:tr>
    </w:tbl>
    <w:p w14:paraId="45D75168" w14:textId="77777777" w:rsidR="00F249D8" w:rsidRDefault="00F249D8">
      <w:r>
        <w:br w:type="page"/>
      </w:r>
    </w:p>
    <w:tbl>
      <w:tblPr>
        <w:tblStyle w:val="ab"/>
        <w:tblW w:w="0" w:type="auto"/>
        <w:tblLook w:val="04A0" w:firstRow="1" w:lastRow="0" w:firstColumn="1" w:lastColumn="0" w:noHBand="0" w:noVBand="1"/>
      </w:tblPr>
      <w:tblGrid>
        <w:gridCol w:w="433"/>
        <w:gridCol w:w="1835"/>
        <w:gridCol w:w="2081"/>
        <w:gridCol w:w="3027"/>
        <w:gridCol w:w="538"/>
        <w:gridCol w:w="847"/>
        <w:gridCol w:w="868"/>
      </w:tblGrid>
      <w:tr w:rsidR="00356740" w14:paraId="692F28D5" w14:textId="77777777" w:rsidTr="00DE28AC">
        <w:tc>
          <w:tcPr>
            <w:tcW w:w="433" w:type="dxa"/>
          </w:tcPr>
          <w:p w14:paraId="395BE409" w14:textId="36285F28" w:rsidR="00356740" w:rsidRDefault="00356740" w:rsidP="003F1AAD">
            <w:r>
              <w:lastRenderedPageBreak/>
              <w:t>15</w:t>
            </w:r>
          </w:p>
        </w:tc>
        <w:tc>
          <w:tcPr>
            <w:tcW w:w="1835" w:type="dxa"/>
            <w:tcBorders>
              <w:top w:val="nil"/>
              <w:left w:val="nil"/>
              <w:bottom w:val="single" w:sz="4" w:space="0" w:color="auto"/>
              <w:right w:val="single" w:sz="4" w:space="0" w:color="auto"/>
            </w:tcBorders>
            <w:shd w:val="clear" w:color="auto" w:fill="auto"/>
          </w:tcPr>
          <w:p w14:paraId="1547FECB" w14:textId="77777777" w:rsidR="00356740" w:rsidRDefault="00356740" w:rsidP="003F1AAD">
            <w:proofErr w:type="spellStart"/>
            <w:r w:rsidRPr="00187753">
              <w:rPr>
                <w:rFonts w:ascii="Times New Roman" w:hAnsi="Times New Roman"/>
              </w:rPr>
              <w:t>Тернопільська</w:t>
            </w:r>
            <w:proofErr w:type="spellEnd"/>
            <w:r w:rsidRPr="00187753">
              <w:rPr>
                <w:rFonts w:ascii="Times New Roman" w:hAnsi="Times New Roman"/>
              </w:rPr>
              <w:t xml:space="preserve"> </w:t>
            </w:r>
          </w:p>
        </w:tc>
        <w:tc>
          <w:tcPr>
            <w:tcW w:w="2081" w:type="dxa"/>
            <w:tcBorders>
              <w:top w:val="nil"/>
              <w:left w:val="single" w:sz="4" w:space="0" w:color="auto"/>
              <w:bottom w:val="single" w:sz="4" w:space="0" w:color="auto"/>
              <w:right w:val="single" w:sz="4" w:space="0" w:color="auto"/>
            </w:tcBorders>
            <w:shd w:val="clear" w:color="auto" w:fill="auto"/>
          </w:tcPr>
          <w:p w14:paraId="06067D34" w14:textId="77777777" w:rsidR="00356740" w:rsidRDefault="00356740" w:rsidP="003F1AAD">
            <w:r w:rsidRPr="00187753">
              <w:rPr>
                <w:rFonts w:ascii="Times New Roman" w:hAnsi="Times New Roman"/>
              </w:rPr>
              <w:t xml:space="preserve">47722 с. </w:t>
            </w:r>
            <w:proofErr w:type="spellStart"/>
            <w:r w:rsidRPr="00187753">
              <w:rPr>
                <w:rFonts w:ascii="Times New Roman" w:hAnsi="Times New Roman"/>
              </w:rPr>
              <w:t>Великі</w:t>
            </w:r>
            <w:proofErr w:type="spellEnd"/>
            <w:r w:rsidRPr="00187753">
              <w:rPr>
                <w:rFonts w:ascii="Times New Roman" w:hAnsi="Times New Roman"/>
              </w:rPr>
              <w:t xml:space="preserve"> </w:t>
            </w:r>
            <w:proofErr w:type="spellStart"/>
            <w:r w:rsidRPr="00187753">
              <w:rPr>
                <w:rFonts w:ascii="Times New Roman" w:hAnsi="Times New Roman"/>
              </w:rPr>
              <w:t>Гаї</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Підлісна</w:t>
            </w:r>
            <w:proofErr w:type="spellEnd"/>
            <w:r w:rsidRPr="00187753">
              <w:rPr>
                <w:rFonts w:ascii="Times New Roman" w:hAnsi="Times New Roman"/>
              </w:rPr>
              <w:t xml:space="preserve"> 26 – а.</w:t>
            </w:r>
          </w:p>
        </w:tc>
        <w:tc>
          <w:tcPr>
            <w:tcW w:w="3027" w:type="dxa"/>
            <w:tcBorders>
              <w:top w:val="nil"/>
              <w:left w:val="single" w:sz="4" w:space="0" w:color="auto"/>
              <w:bottom w:val="single" w:sz="4" w:space="0" w:color="auto"/>
              <w:right w:val="single" w:sz="4" w:space="0" w:color="auto"/>
            </w:tcBorders>
            <w:shd w:val="clear" w:color="auto" w:fill="auto"/>
          </w:tcPr>
          <w:p w14:paraId="41FDE3FF" w14:textId="77777777" w:rsidR="00356740" w:rsidRDefault="00356740" w:rsidP="003F1AAD">
            <w:r w:rsidRPr="006367E6">
              <w:rPr>
                <w:rFonts w:ascii="Times New Roman" w:hAnsi="Times New Roman"/>
              </w:rPr>
              <w:t>КНП "</w:t>
            </w:r>
            <w:proofErr w:type="spellStart"/>
            <w:r w:rsidRPr="006367E6">
              <w:rPr>
                <w:rFonts w:ascii="Times New Roman" w:hAnsi="Times New Roman"/>
              </w:rPr>
              <w:t>Тернопільський</w:t>
            </w:r>
            <w:proofErr w:type="spellEnd"/>
            <w:r w:rsidRPr="006367E6">
              <w:rPr>
                <w:rFonts w:ascii="Times New Roman" w:hAnsi="Times New Roman"/>
              </w:rPr>
              <w:t xml:space="preserve"> </w:t>
            </w:r>
            <w:proofErr w:type="spellStart"/>
            <w:r w:rsidRPr="006367E6">
              <w:rPr>
                <w:rFonts w:ascii="Times New Roman" w:hAnsi="Times New Roman"/>
              </w:rPr>
              <w:t>регіональний</w:t>
            </w:r>
            <w:proofErr w:type="spellEnd"/>
            <w:r w:rsidRPr="006367E6">
              <w:rPr>
                <w:rFonts w:ascii="Times New Roman" w:hAnsi="Times New Roman"/>
              </w:rPr>
              <w:t xml:space="preserve"> </w:t>
            </w:r>
            <w:proofErr w:type="spellStart"/>
            <w:r w:rsidRPr="006367E6">
              <w:rPr>
                <w:rFonts w:ascii="Times New Roman" w:hAnsi="Times New Roman"/>
              </w:rPr>
              <w:t>фтизіопульмонологічний</w:t>
            </w:r>
            <w:proofErr w:type="spellEnd"/>
            <w:r w:rsidRPr="006367E6">
              <w:rPr>
                <w:rFonts w:ascii="Times New Roman" w:hAnsi="Times New Roman"/>
              </w:rPr>
              <w:t xml:space="preserve"> </w:t>
            </w:r>
            <w:proofErr w:type="spellStart"/>
            <w:r w:rsidRPr="006367E6">
              <w:rPr>
                <w:rFonts w:ascii="Times New Roman" w:hAnsi="Times New Roman"/>
              </w:rPr>
              <w:t>медичний</w:t>
            </w:r>
            <w:proofErr w:type="spellEnd"/>
            <w:r w:rsidRPr="006367E6">
              <w:rPr>
                <w:rFonts w:ascii="Times New Roman" w:hAnsi="Times New Roman"/>
              </w:rPr>
              <w:t xml:space="preserve"> центр" ТОР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442078A4" w14:textId="77777777" w:rsidR="00356740" w:rsidRDefault="00356740" w:rsidP="003F1AAD">
            <w:r w:rsidRPr="00187753">
              <w:rPr>
                <w:rFonts w:ascii="Times New Roman" w:hAnsi="Times New Roman"/>
              </w:rPr>
              <w:t>20</w:t>
            </w:r>
          </w:p>
        </w:tc>
        <w:tc>
          <w:tcPr>
            <w:tcW w:w="847" w:type="dxa"/>
            <w:shd w:val="clear" w:color="auto" w:fill="FFFF00"/>
          </w:tcPr>
          <w:p w14:paraId="2CC0FE9A" w14:textId="77777777" w:rsidR="00356740" w:rsidRDefault="00356740" w:rsidP="003F1AAD"/>
        </w:tc>
        <w:tc>
          <w:tcPr>
            <w:tcW w:w="868" w:type="dxa"/>
            <w:shd w:val="clear" w:color="auto" w:fill="FFFF00"/>
          </w:tcPr>
          <w:p w14:paraId="02F41751" w14:textId="77777777" w:rsidR="00356740" w:rsidRDefault="00356740" w:rsidP="003F1AAD"/>
        </w:tc>
      </w:tr>
      <w:tr w:rsidR="00356740" w14:paraId="00753087" w14:textId="77777777" w:rsidTr="00F249D8">
        <w:trPr>
          <w:trHeight w:val="5260"/>
        </w:trPr>
        <w:tc>
          <w:tcPr>
            <w:tcW w:w="433" w:type="dxa"/>
          </w:tcPr>
          <w:p w14:paraId="513E6C3D" w14:textId="77777777" w:rsidR="00356740" w:rsidRDefault="00356740" w:rsidP="003F1AAD">
            <w:r>
              <w:t>16</w:t>
            </w:r>
          </w:p>
        </w:tc>
        <w:tc>
          <w:tcPr>
            <w:tcW w:w="1835" w:type="dxa"/>
            <w:tcBorders>
              <w:top w:val="nil"/>
              <w:left w:val="nil"/>
              <w:bottom w:val="single" w:sz="4" w:space="0" w:color="auto"/>
              <w:right w:val="single" w:sz="4" w:space="0" w:color="auto"/>
            </w:tcBorders>
            <w:shd w:val="clear" w:color="auto" w:fill="auto"/>
          </w:tcPr>
          <w:p w14:paraId="62CB507A" w14:textId="77777777" w:rsidR="00356740" w:rsidRDefault="00356740" w:rsidP="003F1AAD">
            <w:proofErr w:type="spellStart"/>
            <w:r w:rsidRPr="00187753">
              <w:rPr>
                <w:rFonts w:ascii="Times New Roman" w:hAnsi="Times New Roman"/>
              </w:rPr>
              <w:t>Харківська</w:t>
            </w:r>
            <w:proofErr w:type="spellEnd"/>
            <w:r w:rsidRPr="00187753">
              <w:rPr>
                <w:rFonts w:ascii="Times New Roman" w:hAnsi="Times New Roman"/>
              </w:rPr>
              <w:t xml:space="preserve"> </w:t>
            </w:r>
          </w:p>
        </w:tc>
        <w:tc>
          <w:tcPr>
            <w:tcW w:w="2081" w:type="dxa"/>
            <w:tcBorders>
              <w:top w:val="single" w:sz="4" w:space="0" w:color="auto"/>
              <w:left w:val="nil"/>
              <w:bottom w:val="single" w:sz="4" w:space="0" w:color="auto"/>
              <w:right w:val="single" w:sz="4" w:space="0" w:color="auto"/>
            </w:tcBorders>
          </w:tcPr>
          <w:p w14:paraId="2CDB3CE0" w14:textId="77777777" w:rsidR="00356740" w:rsidRPr="00F904D2" w:rsidRDefault="00356740" w:rsidP="003F1AAD">
            <w:pPr>
              <w:tabs>
                <w:tab w:val="left" w:pos="540"/>
              </w:tabs>
              <w:contextualSpacing/>
              <w:rPr>
                <w:rFonts w:ascii="Times New Roman" w:hAnsi="Times New Roman"/>
              </w:rPr>
            </w:pPr>
            <w:r>
              <w:rPr>
                <w:rFonts w:ascii="Times New Roman" w:hAnsi="Times New Roman"/>
              </w:rPr>
              <w:t>1.</w:t>
            </w:r>
            <w:r w:rsidRPr="00F904D2">
              <w:rPr>
                <w:rFonts w:ascii="Times New Roman" w:hAnsi="Times New Roman"/>
              </w:rPr>
              <w:t xml:space="preserve">м. </w:t>
            </w:r>
            <w:proofErr w:type="spellStart"/>
            <w:r w:rsidRPr="00F904D2">
              <w:rPr>
                <w:rFonts w:ascii="Times New Roman" w:hAnsi="Times New Roman"/>
              </w:rPr>
              <w:t>Харків</w:t>
            </w:r>
            <w:proofErr w:type="spellEnd"/>
            <w:r w:rsidRPr="00F904D2">
              <w:rPr>
                <w:rFonts w:ascii="Times New Roman" w:hAnsi="Times New Roman"/>
              </w:rPr>
              <w:t xml:space="preserve">, </w:t>
            </w:r>
            <w:proofErr w:type="spellStart"/>
            <w:r w:rsidRPr="00F904D2">
              <w:rPr>
                <w:rFonts w:ascii="Times New Roman" w:hAnsi="Times New Roman"/>
              </w:rPr>
              <w:t>вул</w:t>
            </w:r>
            <w:proofErr w:type="spellEnd"/>
            <w:r w:rsidRPr="00F904D2">
              <w:rPr>
                <w:rFonts w:ascii="Times New Roman" w:hAnsi="Times New Roman"/>
              </w:rPr>
              <w:t>. Ньютона,145 (15 шт.)</w:t>
            </w:r>
          </w:p>
          <w:p w14:paraId="71BB2E12" w14:textId="77777777"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2. м. </w:t>
            </w:r>
            <w:proofErr w:type="spellStart"/>
            <w:r w:rsidRPr="00187753">
              <w:rPr>
                <w:rFonts w:ascii="Times New Roman" w:hAnsi="Times New Roman"/>
              </w:rPr>
              <w:t>Зміїв</w:t>
            </w:r>
            <w:proofErr w:type="spellEnd"/>
            <w:r w:rsidRPr="00187753">
              <w:rPr>
                <w:rFonts w:ascii="Times New Roman" w:hAnsi="Times New Roman"/>
              </w:rPr>
              <w:t xml:space="preserve">, </w:t>
            </w:r>
            <w:proofErr w:type="spellStart"/>
            <w:proofErr w:type="gramStart"/>
            <w:r w:rsidRPr="00187753">
              <w:rPr>
                <w:rFonts w:ascii="Times New Roman" w:hAnsi="Times New Roman"/>
              </w:rPr>
              <w:t>вул</w:t>
            </w:r>
            <w:proofErr w:type="spellEnd"/>
            <w:r w:rsidRPr="00187753">
              <w:rPr>
                <w:rFonts w:ascii="Times New Roman" w:hAnsi="Times New Roman"/>
              </w:rPr>
              <w:t>..</w:t>
            </w:r>
            <w:proofErr w:type="spellStart"/>
            <w:proofErr w:type="gramEnd"/>
            <w:r w:rsidRPr="00187753">
              <w:rPr>
                <w:rFonts w:ascii="Times New Roman" w:hAnsi="Times New Roman"/>
              </w:rPr>
              <w:t>Таранівське</w:t>
            </w:r>
            <w:proofErr w:type="spellEnd"/>
            <w:r w:rsidRPr="00187753">
              <w:rPr>
                <w:rFonts w:ascii="Times New Roman" w:hAnsi="Times New Roman"/>
              </w:rPr>
              <w:t xml:space="preserve"> </w:t>
            </w:r>
            <w:proofErr w:type="spellStart"/>
            <w:r w:rsidRPr="00187753">
              <w:rPr>
                <w:rFonts w:ascii="Times New Roman" w:hAnsi="Times New Roman"/>
              </w:rPr>
              <w:t>шосе</w:t>
            </w:r>
            <w:proofErr w:type="spellEnd"/>
            <w:r w:rsidRPr="00187753">
              <w:rPr>
                <w:rFonts w:ascii="Times New Roman" w:hAnsi="Times New Roman"/>
              </w:rPr>
              <w:t>, 70 (10 шт.)</w:t>
            </w:r>
            <w:r>
              <w:rPr>
                <w:rFonts w:ascii="Times New Roman" w:hAnsi="Times New Roman"/>
              </w:rPr>
              <w:t xml:space="preserve"> </w:t>
            </w:r>
          </w:p>
          <w:p w14:paraId="34E35A6E" w14:textId="77777777" w:rsidR="00356740" w:rsidRPr="00187753" w:rsidRDefault="00356740" w:rsidP="003F1AAD">
            <w:pPr>
              <w:tabs>
                <w:tab w:val="left" w:pos="540"/>
              </w:tabs>
              <w:spacing w:after="0" w:line="240" w:lineRule="auto"/>
              <w:contextualSpacing/>
              <w:rPr>
                <w:rFonts w:ascii="Times New Roman" w:hAnsi="Times New Roman"/>
              </w:rPr>
            </w:pPr>
          </w:p>
          <w:p w14:paraId="11110B66" w14:textId="77777777"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3. м. </w:t>
            </w:r>
            <w:proofErr w:type="spellStart"/>
            <w:r w:rsidRPr="00187753">
              <w:rPr>
                <w:rFonts w:ascii="Times New Roman" w:hAnsi="Times New Roman"/>
              </w:rPr>
              <w:t>Харків</w:t>
            </w:r>
            <w:proofErr w:type="spellEnd"/>
            <w:r w:rsidRPr="00187753">
              <w:rPr>
                <w:rFonts w:ascii="Times New Roman" w:hAnsi="Times New Roman"/>
              </w:rPr>
              <w:t>, пр.-</w:t>
            </w:r>
            <w:proofErr w:type="gramStart"/>
            <w:r w:rsidRPr="00187753">
              <w:rPr>
                <w:rFonts w:ascii="Times New Roman" w:hAnsi="Times New Roman"/>
              </w:rPr>
              <w:t>т..</w:t>
            </w:r>
            <w:proofErr w:type="spellStart"/>
            <w:r w:rsidRPr="00187753">
              <w:rPr>
                <w:rFonts w:ascii="Times New Roman" w:hAnsi="Times New Roman"/>
              </w:rPr>
              <w:t>Московський</w:t>
            </w:r>
            <w:proofErr w:type="spellEnd"/>
            <w:proofErr w:type="gramEnd"/>
            <w:r w:rsidRPr="00187753">
              <w:rPr>
                <w:rFonts w:ascii="Times New Roman" w:hAnsi="Times New Roman"/>
              </w:rPr>
              <w:t>, 197 (10 шт.)</w:t>
            </w:r>
            <w:r>
              <w:rPr>
                <w:rFonts w:ascii="Times New Roman" w:hAnsi="Times New Roman"/>
              </w:rPr>
              <w:t xml:space="preserve"> </w:t>
            </w:r>
          </w:p>
          <w:p w14:paraId="55EF0EF0" w14:textId="77777777" w:rsidR="00356740" w:rsidRPr="00187753" w:rsidRDefault="00356740" w:rsidP="003F1AAD">
            <w:pPr>
              <w:tabs>
                <w:tab w:val="left" w:pos="540"/>
              </w:tabs>
              <w:spacing w:after="0" w:line="240" w:lineRule="auto"/>
              <w:contextualSpacing/>
              <w:rPr>
                <w:rFonts w:ascii="Times New Roman" w:hAnsi="Times New Roman"/>
              </w:rPr>
            </w:pPr>
          </w:p>
          <w:p w14:paraId="4F1CE095" w14:textId="77777777"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4. м. </w:t>
            </w:r>
            <w:proofErr w:type="spellStart"/>
            <w:proofErr w:type="gramStart"/>
            <w:r w:rsidRPr="00187753">
              <w:rPr>
                <w:rFonts w:ascii="Times New Roman" w:hAnsi="Times New Roman"/>
              </w:rPr>
              <w:t>Куп’янськ</w:t>
            </w:r>
            <w:proofErr w:type="spellEnd"/>
            <w:r w:rsidRPr="00187753">
              <w:rPr>
                <w:rFonts w:ascii="Times New Roman" w:hAnsi="Times New Roman"/>
              </w:rPr>
              <w:t>,  пр.</w:t>
            </w:r>
            <w:proofErr w:type="gramEnd"/>
            <w:r w:rsidRPr="00187753">
              <w:rPr>
                <w:rFonts w:ascii="Times New Roman" w:hAnsi="Times New Roman"/>
              </w:rPr>
              <w:t>-</w:t>
            </w:r>
            <w:proofErr w:type="spellStart"/>
            <w:r w:rsidRPr="00187753">
              <w:rPr>
                <w:rFonts w:ascii="Times New Roman" w:hAnsi="Times New Roman"/>
              </w:rPr>
              <w:t>т.Конституції</w:t>
            </w:r>
            <w:proofErr w:type="spellEnd"/>
            <w:r w:rsidRPr="00187753">
              <w:rPr>
                <w:rFonts w:ascii="Times New Roman" w:hAnsi="Times New Roman"/>
              </w:rPr>
              <w:t>, 101 (5 шт.)</w:t>
            </w:r>
          </w:p>
          <w:p w14:paraId="21E09457" w14:textId="77777777" w:rsidR="00356740" w:rsidRPr="00187753"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 </w:t>
            </w:r>
          </w:p>
          <w:p w14:paraId="3FA789C6" w14:textId="77777777" w:rsidR="00356740" w:rsidRDefault="00356740" w:rsidP="003F1AAD">
            <w:pPr>
              <w:tabs>
                <w:tab w:val="left" w:pos="540"/>
              </w:tabs>
              <w:spacing w:after="0" w:line="240" w:lineRule="auto"/>
              <w:contextualSpacing/>
              <w:rPr>
                <w:rFonts w:ascii="Times New Roman" w:hAnsi="Times New Roman"/>
              </w:rPr>
            </w:pPr>
            <w:r w:rsidRPr="00187753">
              <w:rPr>
                <w:rFonts w:ascii="Times New Roman" w:hAnsi="Times New Roman"/>
              </w:rPr>
              <w:t xml:space="preserve">5. </w:t>
            </w:r>
            <w:proofErr w:type="spellStart"/>
            <w:r w:rsidRPr="00187753">
              <w:rPr>
                <w:rFonts w:ascii="Times New Roman" w:hAnsi="Times New Roman"/>
              </w:rPr>
              <w:t>Харківський</w:t>
            </w:r>
            <w:proofErr w:type="spellEnd"/>
            <w:r w:rsidRPr="00187753">
              <w:rPr>
                <w:rFonts w:ascii="Times New Roman" w:hAnsi="Times New Roman"/>
              </w:rPr>
              <w:t xml:space="preserve"> район, </w:t>
            </w:r>
            <w:proofErr w:type="spellStart"/>
            <w:r w:rsidRPr="00187753">
              <w:rPr>
                <w:rFonts w:ascii="Times New Roman" w:hAnsi="Times New Roman"/>
              </w:rPr>
              <w:t>смт</w:t>
            </w:r>
            <w:proofErr w:type="spellEnd"/>
            <w:r w:rsidRPr="00187753">
              <w:rPr>
                <w:rFonts w:ascii="Times New Roman" w:hAnsi="Times New Roman"/>
              </w:rPr>
              <w:t xml:space="preserve">. </w:t>
            </w:r>
            <w:proofErr w:type="spellStart"/>
            <w:r w:rsidRPr="00187753">
              <w:rPr>
                <w:rFonts w:ascii="Times New Roman" w:hAnsi="Times New Roman"/>
              </w:rPr>
              <w:t>Високий</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Спортивна, 56 (3 шт.)</w:t>
            </w:r>
          </w:p>
          <w:p w14:paraId="195D454D" w14:textId="77777777" w:rsidR="00356740" w:rsidRPr="00187753" w:rsidRDefault="00356740" w:rsidP="003F1AAD">
            <w:pPr>
              <w:tabs>
                <w:tab w:val="left" w:pos="540"/>
              </w:tabs>
              <w:spacing w:after="0" w:line="240" w:lineRule="auto"/>
              <w:contextualSpacing/>
              <w:rPr>
                <w:rFonts w:ascii="Times New Roman" w:hAnsi="Times New Roman"/>
              </w:rPr>
            </w:pPr>
          </w:p>
          <w:p w14:paraId="2A3862AE" w14:textId="77777777" w:rsidR="00356740" w:rsidRDefault="00356740" w:rsidP="003F1AAD">
            <w:pPr>
              <w:contextualSpacing/>
            </w:pPr>
            <w:r w:rsidRPr="00187753">
              <w:rPr>
                <w:rFonts w:ascii="Times New Roman" w:hAnsi="Times New Roman"/>
              </w:rPr>
              <w:t xml:space="preserve">6. м. </w:t>
            </w:r>
            <w:proofErr w:type="spellStart"/>
            <w:r w:rsidRPr="00187753">
              <w:rPr>
                <w:rFonts w:ascii="Times New Roman" w:hAnsi="Times New Roman"/>
              </w:rPr>
              <w:t>Харків</w:t>
            </w:r>
            <w:proofErr w:type="spellEnd"/>
            <w:r w:rsidRPr="00187753">
              <w:rPr>
                <w:rFonts w:ascii="Times New Roman" w:hAnsi="Times New Roman"/>
              </w:rPr>
              <w:t xml:space="preserve">, пр.-т. </w:t>
            </w:r>
            <w:proofErr w:type="spellStart"/>
            <w:r w:rsidRPr="00187753">
              <w:rPr>
                <w:rFonts w:ascii="Times New Roman" w:hAnsi="Times New Roman"/>
              </w:rPr>
              <w:t>Новобаварський</w:t>
            </w:r>
            <w:proofErr w:type="spellEnd"/>
            <w:r w:rsidRPr="00187753">
              <w:rPr>
                <w:rFonts w:ascii="Times New Roman" w:hAnsi="Times New Roman"/>
              </w:rPr>
              <w:t>, 2 (10 шт.)</w:t>
            </w:r>
          </w:p>
        </w:tc>
        <w:tc>
          <w:tcPr>
            <w:tcW w:w="3027" w:type="dxa"/>
            <w:tcBorders>
              <w:top w:val="single" w:sz="4" w:space="0" w:color="auto"/>
              <w:left w:val="single" w:sz="4" w:space="0" w:color="auto"/>
              <w:bottom w:val="single" w:sz="4" w:space="0" w:color="auto"/>
              <w:right w:val="single" w:sz="4" w:space="0" w:color="000000"/>
            </w:tcBorders>
          </w:tcPr>
          <w:p w14:paraId="502E8088"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1.</w:t>
            </w:r>
            <w:r>
              <w:t xml:space="preserve"> </w:t>
            </w:r>
            <w:r w:rsidRPr="006367E6">
              <w:rPr>
                <w:rFonts w:ascii="Times New Roman" w:hAnsi="Times New Roman"/>
              </w:rPr>
              <w:t xml:space="preserve">КНП </w:t>
            </w:r>
            <w:proofErr w:type="spellStart"/>
            <w:r w:rsidRPr="006367E6">
              <w:rPr>
                <w:rFonts w:ascii="Times New Roman" w:hAnsi="Times New Roman"/>
              </w:rPr>
              <w:t>Харківської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№1»</w:t>
            </w:r>
          </w:p>
          <w:p w14:paraId="2305BAA6"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 xml:space="preserve">2. </w:t>
            </w:r>
            <w:r w:rsidRPr="006367E6">
              <w:rPr>
                <w:rFonts w:ascii="Times New Roman" w:hAnsi="Times New Roman"/>
              </w:rPr>
              <w:t xml:space="preserve">КНП </w:t>
            </w:r>
            <w:proofErr w:type="spellStart"/>
            <w:r w:rsidRPr="006367E6">
              <w:rPr>
                <w:rFonts w:ascii="Times New Roman" w:hAnsi="Times New Roman"/>
              </w:rPr>
              <w:t>Харківської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№3»</w:t>
            </w:r>
          </w:p>
          <w:p w14:paraId="2DD63298"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3.</w:t>
            </w:r>
            <w:r>
              <w:t xml:space="preserve"> </w:t>
            </w:r>
            <w:r w:rsidRPr="006367E6">
              <w:rPr>
                <w:rFonts w:ascii="Times New Roman" w:hAnsi="Times New Roman"/>
              </w:rPr>
              <w:t xml:space="preserve">КНП </w:t>
            </w:r>
            <w:proofErr w:type="spellStart"/>
            <w:r w:rsidRPr="006367E6">
              <w:rPr>
                <w:rFonts w:ascii="Times New Roman" w:hAnsi="Times New Roman"/>
              </w:rPr>
              <w:t>Харківської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клінічний</w:t>
            </w:r>
            <w:proofErr w:type="spellEnd"/>
            <w:r w:rsidRPr="006367E6">
              <w:rPr>
                <w:rFonts w:ascii="Times New Roman" w:hAnsi="Times New Roman"/>
              </w:rPr>
              <w:t xml:space="preserve">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№7»</w:t>
            </w:r>
          </w:p>
          <w:p w14:paraId="0D5FC537"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 xml:space="preserve">4. </w:t>
            </w:r>
            <w:r w:rsidRPr="006367E6">
              <w:rPr>
                <w:rFonts w:ascii="Times New Roman" w:hAnsi="Times New Roman"/>
              </w:rPr>
              <w:t xml:space="preserve">КНП </w:t>
            </w:r>
            <w:proofErr w:type="spellStart"/>
            <w:r w:rsidRPr="006367E6">
              <w:rPr>
                <w:rFonts w:ascii="Times New Roman" w:hAnsi="Times New Roman"/>
              </w:rPr>
              <w:t>Харківської</w:t>
            </w:r>
            <w:proofErr w:type="spellEnd"/>
            <w:r w:rsidRPr="006367E6">
              <w:rPr>
                <w:rFonts w:ascii="Times New Roman" w:hAnsi="Times New Roman"/>
              </w:rPr>
              <w:t xml:space="preserve"> </w:t>
            </w:r>
            <w:proofErr w:type="spellStart"/>
            <w:r w:rsidRPr="006367E6">
              <w:rPr>
                <w:rFonts w:ascii="Times New Roman" w:hAnsi="Times New Roman"/>
              </w:rPr>
              <w:t>обласної</w:t>
            </w:r>
            <w:proofErr w:type="spellEnd"/>
            <w:r w:rsidRPr="006367E6">
              <w:rPr>
                <w:rFonts w:ascii="Times New Roman" w:hAnsi="Times New Roman"/>
              </w:rPr>
              <w:t xml:space="preserve"> ради «</w:t>
            </w:r>
            <w:proofErr w:type="spellStart"/>
            <w:r w:rsidRPr="006367E6">
              <w:rPr>
                <w:rFonts w:ascii="Times New Roman" w:hAnsi="Times New Roman"/>
              </w:rPr>
              <w:t>Обласний</w:t>
            </w:r>
            <w:proofErr w:type="spellEnd"/>
            <w:r w:rsidRPr="006367E6">
              <w:rPr>
                <w:rFonts w:ascii="Times New Roman" w:hAnsi="Times New Roman"/>
              </w:rPr>
              <w:t xml:space="preserve"> </w:t>
            </w:r>
            <w:proofErr w:type="spellStart"/>
            <w:r w:rsidRPr="006367E6">
              <w:rPr>
                <w:rFonts w:ascii="Times New Roman" w:hAnsi="Times New Roman"/>
              </w:rPr>
              <w:t>протитуберкульозний</w:t>
            </w:r>
            <w:proofErr w:type="spellEnd"/>
            <w:r w:rsidRPr="006367E6">
              <w:rPr>
                <w:rFonts w:ascii="Times New Roman" w:hAnsi="Times New Roman"/>
              </w:rPr>
              <w:t xml:space="preserve"> диспансер №5»</w:t>
            </w:r>
          </w:p>
          <w:p w14:paraId="2E1D9A36"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5.</w:t>
            </w:r>
            <w:r>
              <w:t xml:space="preserve"> </w:t>
            </w:r>
            <w:r w:rsidRPr="006F19E9">
              <w:rPr>
                <w:rFonts w:ascii="Times New Roman" w:hAnsi="Times New Roman"/>
              </w:rPr>
              <w:t xml:space="preserve">КНП </w:t>
            </w:r>
            <w:proofErr w:type="spellStart"/>
            <w:r w:rsidRPr="006F19E9">
              <w:rPr>
                <w:rFonts w:ascii="Times New Roman" w:hAnsi="Times New Roman"/>
              </w:rPr>
              <w:t>Харківської</w:t>
            </w:r>
            <w:proofErr w:type="spellEnd"/>
            <w:r w:rsidRPr="006F19E9">
              <w:rPr>
                <w:rFonts w:ascii="Times New Roman" w:hAnsi="Times New Roman"/>
              </w:rPr>
              <w:t xml:space="preserve"> </w:t>
            </w:r>
            <w:proofErr w:type="spellStart"/>
            <w:r w:rsidRPr="006F19E9">
              <w:rPr>
                <w:rFonts w:ascii="Times New Roman" w:hAnsi="Times New Roman"/>
              </w:rPr>
              <w:t>обласної</w:t>
            </w:r>
            <w:proofErr w:type="spellEnd"/>
            <w:r w:rsidRPr="006F19E9">
              <w:rPr>
                <w:rFonts w:ascii="Times New Roman" w:hAnsi="Times New Roman"/>
              </w:rPr>
              <w:t xml:space="preserve"> ради «</w:t>
            </w:r>
            <w:proofErr w:type="spellStart"/>
            <w:r w:rsidRPr="006F19E9">
              <w:rPr>
                <w:rFonts w:ascii="Times New Roman" w:hAnsi="Times New Roman"/>
              </w:rPr>
              <w:t>Обласний</w:t>
            </w:r>
            <w:proofErr w:type="spellEnd"/>
            <w:r w:rsidRPr="006F19E9">
              <w:rPr>
                <w:rFonts w:ascii="Times New Roman" w:hAnsi="Times New Roman"/>
              </w:rPr>
              <w:t xml:space="preserve"> дитячий </w:t>
            </w:r>
            <w:proofErr w:type="spellStart"/>
            <w:r w:rsidRPr="006F19E9">
              <w:rPr>
                <w:rFonts w:ascii="Times New Roman" w:hAnsi="Times New Roman"/>
              </w:rPr>
              <w:t>туберкульозний</w:t>
            </w:r>
            <w:proofErr w:type="spellEnd"/>
            <w:r w:rsidRPr="006F19E9">
              <w:rPr>
                <w:rFonts w:ascii="Times New Roman" w:hAnsi="Times New Roman"/>
              </w:rPr>
              <w:t xml:space="preserve"> </w:t>
            </w:r>
            <w:proofErr w:type="spellStart"/>
            <w:r w:rsidRPr="006F19E9">
              <w:rPr>
                <w:rFonts w:ascii="Times New Roman" w:hAnsi="Times New Roman"/>
              </w:rPr>
              <w:t>санаторій</w:t>
            </w:r>
            <w:proofErr w:type="spellEnd"/>
            <w:r w:rsidRPr="006F19E9">
              <w:rPr>
                <w:rFonts w:ascii="Times New Roman" w:hAnsi="Times New Roman"/>
              </w:rPr>
              <w:t xml:space="preserve"> №1»</w:t>
            </w:r>
          </w:p>
          <w:p w14:paraId="40B1CB2E" w14:textId="77777777" w:rsidR="00356740" w:rsidRDefault="00356740" w:rsidP="003F1AAD">
            <w:pPr>
              <w:tabs>
                <w:tab w:val="left" w:pos="540"/>
              </w:tabs>
              <w:spacing w:after="0" w:line="240" w:lineRule="auto"/>
              <w:rPr>
                <w:rFonts w:ascii="Times New Roman" w:hAnsi="Times New Roman"/>
              </w:rPr>
            </w:pPr>
            <w:r>
              <w:rPr>
                <w:rFonts w:ascii="Times New Roman" w:hAnsi="Times New Roman"/>
              </w:rPr>
              <w:t xml:space="preserve">6. </w:t>
            </w:r>
            <w:r w:rsidRPr="006F19E9">
              <w:rPr>
                <w:rFonts w:ascii="Times New Roman" w:hAnsi="Times New Roman"/>
              </w:rPr>
              <w:t xml:space="preserve">КНП </w:t>
            </w:r>
            <w:proofErr w:type="spellStart"/>
            <w:r w:rsidRPr="006F19E9">
              <w:rPr>
                <w:rFonts w:ascii="Times New Roman" w:hAnsi="Times New Roman"/>
              </w:rPr>
              <w:t>Харківської</w:t>
            </w:r>
            <w:proofErr w:type="spellEnd"/>
            <w:r w:rsidRPr="006F19E9">
              <w:rPr>
                <w:rFonts w:ascii="Times New Roman" w:hAnsi="Times New Roman"/>
              </w:rPr>
              <w:t xml:space="preserve"> </w:t>
            </w:r>
            <w:proofErr w:type="spellStart"/>
            <w:r w:rsidRPr="006F19E9">
              <w:rPr>
                <w:rFonts w:ascii="Times New Roman" w:hAnsi="Times New Roman"/>
              </w:rPr>
              <w:t>обласної</w:t>
            </w:r>
            <w:proofErr w:type="spellEnd"/>
            <w:r w:rsidRPr="006F19E9">
              <w:rPr>
                <w:rFonts w:ascii="Times New Roman" w:hAnsi="Times New Roman"/>
              </w:rPr>
              <w:t xml:space="preserve"> ради «</w:t>
            </w:r>
            <w:proofErr w:type="spellStart"/>
            <w:r w:rsidRPr="006F19E9">
              <w:rPr>
                <w:rFonts w:ascii="Times New Roman" w:hAnsi="Times New Roman"/>
              </w:rPr>
              <w:t>Обласна</w:t>
            </w:r>
            <w:proofErr w:type="spellEnd"/>
            <w:r w:rsidRPr="006F19E9">
              <w:rPr>
                <w:rFonts w:ascii="Times New Roman" w:hAnsi="Times New Roman"/>
              </w:rPr>
              <w:t xml:space="preserve"> </w:t>
            </w:r>
            <w:proofErr w:type="spellStart"/>
            <w:r w:rsidRPr="006F19E9">
              <w:rPr>
                <w:rFonts w:ascii="Times New Roman" w:hAnsi="Times New Roman"/>
              </w:rPr>
              <w:t>туберкульозна</w:t>
            </w:r>
            <w:proofErr w:type="spellEnd"/>
            <w:r w:rsidRPr="006F19E9">
              <w:rPr>
                <w:rFonts w:ascii="Times New Roman" w:hAnsi="Times New Roman"/>
              </w:rPr>
              <w:t xml:space="preserve"> </w:t>
            </w:r>
            <w:proofErr w:type="spellStart"/>
            <w:r w:rsidRPr="006F19E9">
              <w:rPr>
                <w:rFonts w:ascii="Times New Roman" w:hAnsi="Times New Roman"/>
              </w:rPr>
              <w:t>лікарня</w:t>
            </w:r>
            <w:proofErr w:type="spellEnd"/>
            <w:r w:rsidRPr="006F19E9">
              <w:rPr>
                <w:rFonts w:ascii="Times New Roman" w:hAnsi="Times New Roman"/>
              </w:rPr>
              <w:t xml:space="preserve"> №1»</w:t>
            </w:r>
          </w:p>
          <w:p w14:paraId="7FCC7B13" w14:textId="77777777" w:rsidR="00356740" w:rsidRDefault="00356740" w:rsidP="003F1AAD"/>
        </w:tc>
        <w:tc>
          <w:tcPr>
            <w:tcW w:w="538" w:type="dxa"/>
            <w:tcBorders>
              <w:top w:val="single" w:sz="4" w:space="0" w:color="auto"/>
              <w:left w:val="nil"/>
              <w:bottom w:val="single" w:sz="4" w:space="0" w:color="auto"/>
              <w:right w:val="single" w:sz="4" w:space="0" w:color="000000"/>
            </w:tcBorders>
            <w:shd w:val="clear" w:color="auto" w:fill="auto"/>
            <w:vAlign w:val="center"/>
          </w:tcPr>
          <w:p w14:paraId="629A8029" w14:textId="77777777" w:rsidR="00356740" w:rsidRDefault="00356740" w:rsidP="003F1AAD">
            <w:r w:rsidRPr="00187753">
              <w:rPr>
                <w:rFonts w:ascii="Times New Roman" w:hAnsi="Times New Roman"/>
              </w:rPr>
              <w:t>53</w:t>
            </w:r>
          </w:p>
        </w:tc>
        <w:tc>
          <w:tcPr>
            <w:tcW w:w="847" w:type="dxa"/>
            <w:shd w:val="clear" w:color="auto" w:fill="FFFF00"/>
          </w:tcPr>
          <w:p w14:paraId="5C339343" w14:textId="77777777" w:rsidR="00356740" w:rsidRDefault="00356740" w:rsidP="003F1AAD"/>
        </w:tc>
        <w:tc>
          <w:tcPr>
            <w:tcW w:w="868" w:type="dxa"/>
            <w:shd w:val="clear" w:color="auto" w:fill="FFFF00"/>
          </w:tcPr>
          <w:p w14:paraId="41A56089" w14:textId="77777777" w:rsidR="00356740" w:rsidRDefault="00356740" w:rsidP="003F1AAD"/>
        </w:tc>
      </w:tr>
      <w:tr w:rsidR="00356740" w14:paraId="529B4405" w14:textId="77777777" w:rsidTr="00DE28AC">
        <w:tc>
          <w:tcPr>
            <w:tcW w:w="433" w:type="dxa"/>
          </w:tcPr>
          <w:p w14:paraId="2AD36CD5" w14:textId="77777777" w:rsidR="00356740" w:rsidRDefault="00356740" w:rsidP="003F1AAD">
            <w:r>
              <w:t>17</w:t>
            </w:r>
          </w:p>
        </w:tc>
        <w:tc>
          <w:tcPr>
            <w:tcW w:w="1835" w:type="dxa"/>
            <w:tcBorders>
              <w:top w:val="nil"/>
              <w:left w:val="nil"/>
              <w:bottom w:val="single" w:sz="4" w:space="0" w:color="auto"/>
              <w:right w:val="single" w:sz="4" w:space="0" w:color="auto"/>
            </w:tcBorders>
            <w:shd w:val="clear" w:color="auto" w:fill="auto"/>
          </w:tcPr>
          <w:p w14:paraId="0C02ED4B" w14:textId="77777777" w:rsidR="00356740" w:rsidRDefault="00356740" w:rsidP="003F1AAD">
            <w:proofErr w:type="spellStart"/>
            <w:r w:rsidRPr="00187753">
              <w:rPr>
                <w:rFonts w:ascii="Times New Roman" w:hAnsi="Times New Roman"/>
              </w:rPr>
              <w:t>Херсонська</w:t>
            </w:r>
            <w:proofErr w:type="spellEnd"/>
            <w:r w:rsidRPr="00187753">
              <w:rPr>
                <w:rFonts w:ascii="Times New Roman" w:hAnsi="Times New Roman"/>
              </w:rPr>
              <w:t xml:space="preserve"> </w:t>
            </w:r>
          </w:p>
        </w:tc>
        <w:tc>
          <w:tcPr>
            <w:tcW w:w="2081" w:type="dxa"/>
            <w:tcBorders>
              <w:top w:val="single" w:sz="4" w:space="0" w:color="auto"/>
              <w:left w:val="nil"/>
              <w:bottom w:val="single" w:sz="4" w:space="0" w:color="auto"/>
              <w:right w:val="single" w:sz="4" w:space="0" w:color="auto"/>
            </w:tcBorders>
          </w:tcPr>
          <w:p w14:paraId="675600EA" w14:textId="77777777" w:rsidR="00356740" w:rsidRDefault="00356740" w:rsidP="003F1AAD">
            <w:r w:rsidRPr="00187753">
              <w:rPr>
                <w:rFonts w:ascii="Times New Roman" w:hAnsi="Times New Roman"/>
              </w:rPr>
              <w:t xml:space="preserve">73034, м. Херсон, </w:t>
            </w:r>
            <w:proofErr w:type="spellStart"/>
            <w:r w:rsidRPr="00187753">
              <w:rPr>
                <w:rFonts w:ascii="Times New Roman" w:hAnsi="Times New Roman"/>
              </w:rPr>
              <w:t>Миколаївське</w:t>
            </w:r>
            <w:proofErr w:type="spellEnd"/>
            <w:r w:rsidRPr="00187753">
              <w:rPr>
                <w:rFonts w:ascii="Times New Roman" w:hAnsi="Times New Roman"/>
              </w:rPr>
              <w:t xml:space="preserve"> </w:t>
            </w:r>
            <w:proofErr w:type="spellStart"/>
            <w:r w:rsidRPr="00187753">
              <w:rPr>
                <w:rFonts w:ascii="Times New Roman" w:hAnsi="Times New Roman"/>
              </w:rPr>
              <w:t>шосе</w:t>
            </w:r>
            <w:proofErr w:type="spellEnd"/>
            <w:r w:rsidRPr="00187753">
              <w:rPr>
                <w:rFonts w:ascii="Times New Roman" w:hAnsi="Times New Roman"/>
              </w:rPr>
              <w:t>, 82</w:t>
            </w:r>
          </w:p>
        </w:tc>
        <w:tc>
          <w:tcPr>
            <w:tcW w:w="3027" w:type="dxa"/>
            <w:tcBorders>
              <w:top w:val="single" w:sz="4" w:space="0" w:color="auto"/>
              <w:left w:val="single" w:sz="4" w:space="0" w:color="auto"/>
              <w:bottom w:val="single" w:sz="4" w:space="0" w:color="auto"/>
              <w:right w:val="single" w:sz="4" w:space="0" w:color="000000"/>
            </w:tcBorders>
          </w:tcPr>
          <w:p w14:paraId="696E0F13" w14:textId="77777777" w:rsidR="00356740" w:rsidRDefault="00356740" w:rsidP="003F1AAD">
            <w:proofErr w:type="spellStart"/>
            <w:r w:rsidRPr="0062488A">
              <w:rPr>
                <w:rFonts w:ascii="Times New Roman" w:hAnsi="Times New Roman"/>
              </w:rPr>
              <w:t>Комунальне</w:t>
            </w:r>
            <w:proofErr w:type="spellEnd"/>
            <w:r w:rsidRPr="0062488A">
              <w:rPr>
                <w:rFonts w:ascii="Times New Roman" w:hAnsi="Times New Roman"/>
              </w:rPr>
              <w:t xml:space="preserve"> </w:t>
            </w:r>
            <w:proofErr w:type="spellStart"/>
            <w:r w:rsidRPr="0062488A">
              <w:rPr>
                <w:rFonts w:ascii="Times New Roman" w:hAnsi="Times New Roman"/>
              </w:rPr>
              <w:t>некомерційне</w:t>
            </w:r>
            <w:proofErr w:type="spellEnd"/>
            <w:r w:rsidRPr="0062488A">
              <w:rPr>
                <w:rFonts w:ascii="Times New Roman" w:hAnsi="Times New Roman"/>
              </w:rPr>
              <w:t xml:space="preserve"> </w:t>
            </w:r>
            <w:proofErr w:type="spellStart"/>
            <w:r w:rsidRPr="0062488A">
              <w:rPr>
                <w:rFonts w:ascii="Times New Roman" w:hAnsi="Times New Roman"/>
              </w:rPr>
              <w:t>підприємство</w:t>
            </w:r>
            <w:proofErr w:type="spellEnd"/>
            <w:r w:rsidRPr="0062488A">
              <w:rPr>
                <w:rFonts w:ascii="Times New Roman" w:hAnsi="Times New Roman"/>
              </w:rPr>
              <w:t xml:space="preserve"> «</w:t>
            </w:r>
            <w:proofErr w:type="spellStart"/>
            <w:r w:rsidRPr="0062488A">
              <w:rPr>
                <w:rFonts w:ascii="Times New Roman" w:hAnsi="Times New Roman"/>
              </w:rPr>
              <w:t>Фтизіопульмонологічний</w:t>
            </w:r>
            <w:proofErr w:type="spellEnd"/>
            <w:r w:rsidRPr="0062488A">
              <w:rPr>
                <w:rFonts w:ascii="Times New Roman" w:hAnsi="Times New Roman"/>
              </w:rPr>
              <w:t xml:space="preserve"> </w:t>
            </w:r>
            <w:proofErr w:type="spellStart"/>
            <w:r w:rsidRPr="0062488A">
              <w:rPr>
                <w:rFonts w:ascii="Times New Roman" w:hAnsi="Times New Roman"/>
              </w:rPr>
              <w:t>медичний</w:t>
            </w:r>
            <w:proofErr w:type="spellEnd"/>
            <w:r w:rsidRPr="0062488A">
              <w:rPr>
                <w:rFonts w:ascii="Times New Roman" w:hAnsi="Times New Roman"/>
              </w:rPr>
              <w:t xml:space="preserve"> центр» </w:t>
            </w:r>
            <w:proofErr w:type="spellStart"/>
            <w:r w:rsidRPr="0062488A">
              <w:rPr>
                <w:rFonts w:ascii="Times New Roman" w:hAnsi="Times New Roman"/>
              </w:rPr>
              <w:t>Херсонської</w:t>
            </w:r>
            <w:proofErr w:type="spellEnd"/>
            <w:r w:rsidRPr="0062488A">
              <w:rPr>
                <w:rFonts w:ascii="Times New Roman" w:hAnsi="Times New Roman"/>
              </w:rPr>
              <w:t xml:space="preserve"> </w:t>
            </w:r>
            <w:proofErr w:type="spellStart"/>
            <w:r w:rsidRPr="0062488A">
              <w:rPr>
                <w:rFonts w:ascii="Times New Roman" w:hAnsi="Times New Roman"/>
              </w:rPr>
              <w:t>обласної</w:t>
            </w:r>
            <w:proofErr w:type="spellEnd"/>
            <w:r w:rsidRPr="0062488A">
              <w:rPr>
                <w:rFonts w:ascii="Times New Roman" w:hAnsi="Times New Roman"/>
              </w:rPr>
              <w:t xml:space="preserve"> ради</w:t>
            </w:r>
          </w:p>
        </w:tc>
        <w:tc>
          <w:tcPr>
            <w:tcW w:w="538" w:type="dxa"/>
            <w:tcBorders>
              <w:top w:val="single" w:sz="4" w:space="0" w:color="auto"/>
              <w:left w:val="nil"/>
              <w:bottom w:val="single" w:sz="4" w:space="0" w:color="auto"/>
              <w:right w:val="single" w:sz="4" w:space="0" w:color="000000"/>
            </w:tcBorders>
            <w:shd w:val="clear" w:color="auto" w:fill="auto"/>
            <w:vAlign w:val="center"/>
          </w:tcPr>
          <w:p w14:paraId="3E452A03" w14:textId="77777777" w:rsidR="00356740" w:rsidRDefault="00356740" w:rsidP="003F1AAD">
            <w:r w:rsidRPr="00187753">
              <w:rPr>
                <w:rFonts w:ascii="Times New Roman" w:hAnsi="Times New Roman"/>
              </w:rPr>
              <w:t>58</w:t>
            </w:r>
          </w:p>
        </w:tc>
        <w:tc>
          <w:tcPr>
            <w:tcW w:w="847" w:type="dxa"/>
            <w:shd w:val="clear" w:color="auto" w:fill="FFFF00"/>
          </w:tcPr>
          <w:p w14:paraId="7E699452" w14:textId="77777777" w:rsidR="00356740" w:rsidRDefault="00356740" w:rsidP="003F1AAD"/>
        </w:tc>
        <w:tc>
          <w:tcPr>
            <w:tcW w:w="868" w:type="dxa"/>
            <w:shd w:val="clear" w:color="auto" w:fill="FFFF00"/>
          </w:tcPr>
          <w:p w14:paraId="336C08D3" w14:textId="77777777" w:rsidR="00356740" w:rsidRDefault="00356740" w:rsidP="003F1AAD"/>
        </w:tc>
      </w:tr>
      <w:tr w:rsidR="00356740" w14:paraId="1F15A87E" w14:textId="77777777" w:rsidTr="00DE28AC">
        <w:tc>
          <w:tcPr>
            <w:tcW w:w="433" w:type="dxa"/>
          </w:tcPr>
          <w:p w14:paraId="298D4497" w14:textId="77777777" w:rsidR="00356740" w:rsidRDefault="00356740" w:rsidP="003F1AAD">
            <w:r>
              <w:t>18</w:t>
            </w:r>
          </w:p>
        </w:tc>
        <w:tc>
          <w:tcPr>
            <w:tcW w:w="1835" w:type="dxa"/>
            <w:tcBorders>
              <w:top w:val="nil"/>
              <w:left w:val="nil"/>
              <w:bottom w:val="single" w:sz="4" w:space="0" w:color="auto"/>
              <w:right w:val="single" w:sz="4" w:space="0" w:color="auto"/>
            </w:tcBorders>
            <w:shd w:val="clear" w:color="auto" w:fill="auto"/>
          </w:tcPr>
          <w:p w14:paraId="2B8D275A" w14:textId="77777777" w:rsidR="00356740" w:rsidRDefault="00356740" w:rsidP="003F1AAD">
            <w:proofErr w:type="spellStart"/>
            <w:r w:rsidRPr="00187753">
              <w:rPr>
                <w:rFonts w:ascii="Times New Roman" w:hAnsi="Times New Roman"/>
              </w:rPr>
              <w:t>Хмельницька</w:t>
            </w:r>
            <w:proofErr w:type="spellEnd"/>
            <w:r w:rsidRPr="00187753">
              <w:rPr>
                <w:rFonts w:ascii="Times New Roman" w:hAnsi="Times New Roman"/>
              </w:rPr>
              <w:t xml:space="preserve"> </w:t>
            </w:r>
          </w:p>
        </w:tc>
        <w:tc>
          <w:tcPr>
            <w:tcW w:w="2081" w:type="dxa"/>
            <w:tcBorders>
              <w:top w:val="single" w:sz="4" w:space="0" w:color="auto"/>
              <w:left w:val="nil"/>
              <w:bottom w:val="single" w:sz="4" w:space="0" w:color="auto"/>
              <w:right w:val="single" w:sz="4" w:space="0" w:color="auto"/>
            </w:tcBorders>
          </w:tcPr>
          <w:p w14:paraId="612B8102" w14:textId="77777777" w:rsidR="00356740" w:rsidRDefault="00356740" w:rsidP="003F1AAD">
            <w:r w:rsidRPr="00187753">
              <w:rPr>
                <w:rFonts w:ascii="Times New Roman" w:hAnsi="Times New Roman"/>
              </w:rPr>
              <w:t xml:space="preserve">31363, </w:t>
            </w:r>
            <w:proofErr w:type="spellStart"/>
            <w:r w:rsidRPr="00187753">
              <w:rPr>
                <w:rFonts w:ascii="Times New Roman" w:hAnsi="Times New Roman"/>
              </w:rPr>
              <w:t>Хмельницька</w:t>
            </w:r>
            <w:proofErr w:type="spellEnd"/>
            <w:r w:rsidRPr="00187753">
              <w:rPr>
                <w:rFonts w:ascii="Times New Roman" w:hAnsi="Times New Roman"/>
              </w:rPr>
              <w:t xml:space="preserve"> область, </w:t>
            </w:r>
            <w:proofErr w:type="spellStart"/>
            <w:r w:rsidRPr="00187753">
              <w:rPr>
                <w:rFonts w:ascii="Times New Roman" w:hAnsi="Times New Roman"/>
              </w:rPr>
              <w:t>Хмельницький</w:t>
            </w:r>
            <w:proofErr w:type="spellEnd"/>
            <w:r w:rsidRPr="00187753">
              <w:rPr>
                <w:rFonts w:ascii="Times New Roman" w:hAnsi="Times New Roman"/>
              </w:rPr>
              <w:t xml:space="preserve"> район, с. </w:t>
            </w:r>
            <w:proofErr w:type="spellStart"/>
            <w:r w:rsidRPr="00187753">
              <w:rPr>
                <w:rFonts w:ascii="Times New Roman" w:hAnsi="Times New Roman"/>
              </w:rPr>
              <w:t>Ружичанка</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Визволителів</w:t>
            </w:r>
            <w:proofErr w:type="spellEnd"/>
            <w:r w:rsidRPr="00187753">
              <w:rPr>
                <w:rFonts w:ascii="Times New Roman" w:hAnsi="Times New Roman"/>
              </w:rPr>
              <w:t xml:space="preserve"> 1</w:t>
            </w:r>
          </w:p>
        </w:tc>
        <w:tc>
          <w:tcPr>
            <w:tcW w:w="3027" w:type="dxa"/>
            <w:tcBorders>
              <w:top w:val="single" w:sz="4" w:space="0" w:color="auto"/>
              <w:left w:val="single" w:sz="4" w:space="0" w:color="auto"/>
              <w:bottom w:val="single" w:sz="4" w:space="0" w:color="auto"/>
              <w:right w:val="single" w:sz="4" w:space="0" w:color="000000"/>
            </w:tcBorders>
          </w:tcPr>
          <w:p w14:paraId="5D011758" w14:textId="77777777" w:rsidR="00356740" w:rsidRDefault="00356740" w:rsidP="003F1AAD">
            <w:r w:rsidRPr="0062488A">
              <w:rPr>
                <w:rFonts w:ascii="Times New Roman" w:hAnsi="Times New Roman"/>
              </w:rPr>
              <w:t>КНП «</w:t>
            </w:r>
            <w:proofErr w:type="spellStart"/>
            <w:r w:rsidRPr="0062488A">
              <w:rPr>
                <w:rFonts w:ascii="Times New Roman" w:hAnsi="Times New Roman"/>
              </w:rPr>
              <w:t>Хмельницький</w:t>
            </w:r>
            <w:proofErr w:type="spellEnd"/>
            <w:r w:rsidRPr="0062488A">
              <w:rPr>
                <w:rFonts w:ascii="Times New Roman" w:hAnsi="Times New Roman"/>
              </w:rPr>
              <w:t xml:space="preserve"> </w:t>
            </w:r>
            <w:proofErr w:type="spellStart"/>
            <w:r w:rsidRPr="0062488A">
              <w:rPr>
                <w:rFonts w:ascii="Times New Roman" w:hAnsi="Times New Roman"/>
              </w:rPr>
              <w:t>обласний</w:t>
            </w:r>
            <w:proofErr w:type="spellEnd"/>
            <w:r w:rsidRPr="0062488A">
              <w:rPr>
                <w:rFonts w:ascii="Times New Roman" w:hAnsi="Times New Roman"/>
              </w:rPr>
              <w:t xml:space="preserve"> </w:t>
            </w:r>
            <w:proofErr w:type="spellStart"/>
            <w:r w:rsidRPr="0062488A">
              <w:rPr>
                <w:rFonts w:ascii="Times New Roman" w:hAnsi="Times New Roman"/>
              </w:rPr>
              <w:t>протитуберкульозний</w:t>
            </w:r>
            <w:proofErr w:type="spellEnd"/>
            <w:r w:rsidRPr="0062488A">
              <w:rPr>
                <w:rFonts w:ascii="Times New Roman" w:hAnsi="Times New Roman"/>
              </w:rPr>
              <w:t xml:space="preserve"> диспансер» ХОР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0DE98135" w14:textId="77777777" w:rsidR="00356740" w:rsidRDefault="00356740" w:rsidP="003F1AAD">
            <w:r w:rsidRPr="00187753">
              <w:rPr>
                <w:rFonts w:ascii="Times New Roman" w:hAnsi="Times New Roman"/>
              </w:rPr>
              <w:t>43</w:t>
            </w:r>
          </w:p>
        </w:tc>
        <w:tc>
          <w:tcPr>
            <w:tcW w:w="847" w:type="dxa"/>
            <w:shd w:val="clear" w:color="auto" w:fill="FFFF00"/>
          </w:tcPr>
          <w:p w14:paraId="520E99DB" w14:textId="77777777" w:rsidR="00356740" w:rsidRDefault="00356740" w:rsidP="003F1AAD"/>
        </w:tc>
        <w:tc>
          <w:tcPr>
            <w:tcW w:w="868" w:type="dxa"/>
            <w:shd w:val="clear" w:color="auto" w:fill="FFFF00"/>
          </w:tcPr>
          <w:p w14:paraId="15314AF7" w14:textId="77777777" w:rsidR="00356740" w:rsidRDefault="00356740" w:rsidP="003F1AAD"/>
        </w:tc>
      </w:tr>
      <w:tr w:rsidR="00356740" w14:paraId="4C58F583" w14:textId="77777777" w:rsidTr="00DE28AC">
        <w:tc>
          <w:tcPr>
            <w:tcW w:w="433" w:type="dxa"/>
          </w:tcPr>
          <w:p w14:paraId="1CEDBD8C" w14:textId="77777777" w:rsidR="00356740" w:rsidRDefault="00356740" w:rsidP="003F1AAD">
            <w:r>
              <w:t>19</w:t>
            </w:r>
          </w:p>
        </w:tc>
        <w:tc>
          <w:tcPr>
            <w:tcW w:w="1835" w:type="dxa"/>
            <w:tcBorders>
              <w:top w:val="nil"/>
              <w:left w:val="nil"/>
              <w:bottom w:val="single" w:sz="4" w:space="0" w:color="auto"/>
              <w:right w:val="single" w:sz="4" w:space="0" w:color="auto"/>
            </w:tcBorders>
            <w:shd w:val="clear" w:color="auto" w:fill="auto"/>
          </w:tcPr>
          <w:p w14:paraId="678D5A2E" w14:textId="77777777" w:rsidR="00356740" w:rsidRDefault="00356740" w:rsidP="003F1AAD">
            <w:proofErr w:type="spellStart"/>
            <w:r w:rsidRPr="00187753">
              <w:rPr>
                <w:rFonts w:ascii="Times New Roman" w:hAnsi="Times New Roman"/>
              </w:rPr>
              <w:t>Чернівецька</w:t>
            </w:r>
            <w:proofErr w:type="spellEnd"/>
            <w:r w:rsidRPr="00187753">
              <w:rPr>
                <w:rFonts w:ascii="Times New Roman" w:hAnsi="Times New Roman"/>
              </w:rPr>
              <w:t xml:space="preserve"> </w:t>
            </w:r>
          </w:p>
        </w:tc>
        <w:tc>
          <w:tcPr>
            <w:tcW w:w="2081" w:type="dxa"/>
            <w:tcBorders>
              <w:top w:val="single" w:sz="4" w:space="0" w:color="auto"/>
              <w:left w:val="nil"/>
              <w:bottom w:val="single" w:sz="4" w:space="0" w:color="auto"/>
              <w:right w:val="single" w:sz="4" w:space="0" w:color="auto"/>
            </w:tcBorders>
          </w:tcPr>
          <w:p w14:paraId="34C98B00" w14:textId="77777777" w:rsidR="00356740" w:rsidRDefault="00356740" w:rsidP="003F1AAD">
            <w:r w:rsidRPr="00187753">
              <w:rPr>
                <w:rFonts w:ascii="Times New Roman" w:hAnsi="Times New Roman"/>
              </w:rPr>
              <w:t xml:space="preserve">58008 м. </w:t>
            </w:r>
            <w:proofErr w:type="spellStart"/>
            <w:r w:rsidRPr="00187753">
              <w:rPr>
                <w:rFonts w:ascii="Times New Roman" w:hAnsi="Times New Roman"/>
              </w:rPr>
              <w:t>Чернівці</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Івана</w:t>
            </w:r>
            <w:proofErr w:type="spellEnd"/>
            <w:r w:rsidRPr="00187753">
              <w:rPr>
                <w:rFonts w:ascii="Times New Roman" w:hAnsi="Times New Roman"/>
              </w:rPr>
              <w:t xml:space="preserve"> </w:t>
            </w:r>
            <w:proofErr w:type="spellStart"/>
            <w:r w:rsidRPr="00187753">
              <w:rPr>
                <w:rFonts w:ascii="Times New Roman" w:hAnsi="Times New Roman"/>
              </w:rPr>
              <w:t>Богуна</w:t>
            </w:r>
            <w:proofErr w:type="spellEnd"/>
            <w:r w:rsidRPr="00187753">
              <w:rPr>
                <w:rFonts w:ascii="Times New Roman" w:hAnsi="Times New Roman"/>
              </w:rPr>
              <w:t>, 18</w:t>
            </w:r>
          </w:p>
        </w:tc>
        <w:tc>
          <w:tcPr>
            <w:tcW w:w="3027" w:type="dxa"/>
            <w:tcBorders>
              <w:top w:val="single" w:sz="4" w:space="0" w:color="auto"/>
              <w:left w:val="single" w:sz="4" w:space="0" w:color="auto"/>
              <w:bottom w:val="single" w:sz="4" w:space="0" w:color="auto"/>
              <w:right w:val="single" w:sz="4" w:space="0" w:color="000000"/>
            </w:tcBorders>
          </w:tcPr>
          <w:p w14:paraId="32E6553E" w14:textId="77777777" w:rsidR="00356740" w:rsidRDefault="00356740" w:rsidP="003F1AAD">
            <w:r w:rsidRPr="0062488A">
              <w:rPr>
                <w:rFonts w:ascii="Times New Roman" w:hAnsi="Times New Roman"/>
              </w:rPr>
              <w:t>ОКНП "</w:t>
            </w:r>
            <w:proofErr w:type="spellStart"/>
            <w:proofErr w:type="gramStart"/>
            <w:r w:rsidRPr="0062488A">
              <w:rPr>
                <w:rFonts w:ascii="Times New Roman" w:hAnsi="Times New Roman"/>
              </w:rPr>
              <w:t>Чернівецький</w:t>
            </w:r>
            <w:proofErr w:type="spellEnd"/>
            <w:r w:rsidRPr="0062488A">
              <w:rPr>
                <w:rFonts w:ascii="Times New Roman" w:hAnsi="Times New Roman"/>
              </w:rPr>
              <w:t xml:space="preserve">  </w:t>
            </w:r>
            <w:proofErr w:type="spellStart"/>
            <w:r w:rsidRPr="0062488A">
              <w:rPr>
                <w:rFonts w:ascii="Times New Roman" w:hAnsi="Times New Roman"/>
              </w:rPr>
              <w:t>обласний</w:t>
            </w:r>
            <w:proofErr w:type="spellEnd"/>
            <w:proofErr w:type="gramEnd"/>
            <w:r w:rsidRPr="0062488A">
              <w:rPr>
                <w:rFonts w:ascii="Times New Roman" w:hAnsi="Times New Roman"/>
              </w:rPr>
              <w:t xml:space="preserve"> </w:t>
            </w:r>
            <w:proofErr w:type="spellStart"/>
            <w:r w:rsidRPr="0062488A">
              <w:rPr>
                <w:rFonts w:ascii="Times New Roman" w:hAnsi="Times New Roman"/>
              </w:rPr>
              <w:t>клінічний</w:t>
            </w:r>
            <w:proofErr w:type="spellEnd"/>
            <w:r w:rsidRPr="0062488A">
              <w:rPr>
                <w:rFonts w:ascii="Times New Roman" w:hAnsi="Times New Roman"/>
              </w:rPr>
              <w:t xml:space="preserve"> </w:t>
            </w:r>
            <w:proofErr w:type="spellStart"/>
            <w:r w:rsidRPr="0062488A">
              <w:rPr>
                <w:rFonts w:ascii="Times New Roman" w:hAnsi="Times New Roman"/>
              </w:rPr>
              <w:t>протитуберкульозний</w:t>
            </w:r>
            <w:proofErr w:type="spellEnd"/>
            <w:r w:rsidRPr="0062488A">
              <w:rPr>
                <w:rFonts w:ascii="Times New Roman" w:hAnsi="Times New Roman"/>
              </w:rPr>
              <w:t xml:space="preserve"> диспансер"</w:t>
            </w:r>
          </w:p>
        </w:tc>
        <w:tc>
          <w:tcPr>
            <w:tcW w:w="538" w:type="dxa"/>
            <w:tcBorders>
              <w:top w:val="single" w:sz="4" w:space="0" w:color="auto"/>
              <w:left w:val="nil"/>
              <w:bottom w:val="single" w:sz="4" w:space="0" w:color="auto"/>
              <w:right w:val="single" w:sz="4" w:space="0" w:color="000000"/>
            </w:tcBorders>
            <w:shd w:val="clear" w:color="auto" w:fill="auto"/>
            <w:vAlign w:val="center"/>
          </w:tcPr>
          <w:p w14:paraId="496107FC" w14:textId="77777777" w:rsidR="00356740" w:rsidRDefault="00356740" w:rsidP="003F1AAD">
            <w:r w:rsidRPr="00187753">
              <w:rPr>
                <w:rFonts w:ascii="Times New Roman" w:hAnsi="Times New Roman"/>
              </w:rPr>
              <w:t>22</w:t>
            </w:r>
          </w:p>
        </w:tc>
        <w:tc>
          <w:tcPr>
            <w:tcW w:w="847" w:type="dxa"/>
            <w:shd w:val="clear" w:color="auto" w:fill="FFFF00"/>
          </w:tcPr>
          <w:p w14:paraId="2A7C2DEF" w14:textId="77777777" w:rsidR="00356740" w:rsidRDefault="00356740" w:rsidP="003F1AAD"/>
        </w:tc>
        <w:tc>
          <w:tcPr>
            <w:tcW w:w="868" w:type="dxa"/>
            <w:shd w:val="clear" w:color="auto" w:fill="FFFF00"/>
          </w:tcPr>
          <w:p w14:paraId="78FAE610" w14:textId="77777777" w:rsidR="00356740" w:rsidRDefault="00356740" w:rsidP="003F1AAD"/>
        </w:tc>
      </w:tr>
      <w:tr w:rsidR="00356740" w14:paraId="67283B97" w14:textId="77777777" w:rsidTr="00DE28AC">
        <w:tc>
          <w:tcPr>
            <w:tcW w:w="433" w:type="dxa"/>
          </w:tcPr>
          <w:p w14:paraId="0BCF8C9E" w14:textId="77777777" w:rsidR="00356740" w:rsidRDefault="00356740" w:rsidP="003F1AAD">
            <w:r>
              <w:t>20</w:t>
            </w:r>
          </w:p>
        </w:tc>
        <w:tc>
          <w:tcPr>
            <w:tcW w:w="1835" w:type="dxa"/>
            <w:tcBorders>
              <w:top w:val="nil"/>
              <w:left w:val="nil"/>
              <w:bottom w:val="single" w:sz="4" w:space="0" w:color="auto"/>
              <w:right w:val="single" w:sz="4" w:space="0" w:color="auto"/>
            </w:tcBorders>
            <w:shd w:val="clear" w:color="auto" w:fill="auto"/>
          </w:tcPr>
          <w:p w14:paraId="34523DB3" w14:textId="77777777" w:rsidR="00356740" w:rsidRDefault="00356740" w:rsidP="003F1AAD">
            <w:r w:rsidRPr="00187753">
              <w:rPr>
                <w:rFonts w:ascii="Times New Roman" w:hAnsi="Times New Roman"/>
              </w:rPr>
              <w:t xml:space="preserve">м. </w:t>
            </w:r>
            <w:proofErr w:type="spellStart"/>
            <w:r w:rsidRPr="00187753">
              <w:rPr>
                <w:rFonts w:ascii="Times New Roman" w:hAnsi="Times New Roman"/>
              </w:rPr>
              <w:t>Київ</w:t>
            </w:r>
            <w:proofErr w:type="spellEnd"/>
          </w:p>
        </w:tc>
        <w:tc>
          <w:tcPr>
            <w:tcW w:w="2081" w:type="dxa"/>
            <w:tcBorders>
              <w:top w:val="single" w:sz="4" w:space="0" w:color="auto"/>
              <w:left w:val="nil"/>
              <w:bottom w:val="single" w:sz="4" w:space="0" w:color="auto"/>
              <w:right w:val="single" w:sz="4" w:space="0" w:color="auto"/>
            </w:tcBorders>
          </w:tcPr>
          <w:p w14:paraId="5215CDA0" w14:textId="77777777" w:rsidR="00356740" w:rsidRDefault="00356740" w:rsidP="003F1AAD">
            <w:pPr>
              <w:spacing w:after="0" w:line="240" w:lineRule="auto"/>
              <w:rPr>
                <w:rFonts w:ascii="Times New Roman" w:hAnsi="Times New Roman"/>
              </w:rPr>
            </w:pPr>
            <w:r w:rsidRPr="00187753">
              <w:rPr>
                <w:rFonts w:ascii="Times New Roman" w:hAnsi="Times New Roman"/>
              </w:rPr>
              <w:t xml:space="preserve">1. м. </w:t>
            </w:r>
            <w:proofErr w:type="spellStart"/>
            <w:r w:rsidRPr="00187753">
              <w:rPr>
                <w:rFonts w:ascii="Times New Roman" w:hAnsi="Times New Roman"/>
              </w:rPr>
              <w:t>Київ</w:t>
            </w:r>
            <w:proofErr w:type="spellEnd"/>
            <w:r w:rsidRPr="00187753">
              <w:rPr>
                <w:rFonts w:ascii="Times New Roman" w:hAnsi="Times New Roman"/>
              </w:rPr>
              <w:t xml:space="preserve">, </w:t>
            </w:r>
            <w:proofErr w:type="spellStart"/>
            <w:r w:rsidRPr="00187753">
              <w:rPr>
                <w:rFonts w:ascii="Times New Roman" w:hAnsi="Times New Roman"/>
              </w:rPr>
              <w:t>вул</w:t>
            </w:r>
            <w:proofErr w:type="spellEnd"/>
            <w:r w:rsidRPr="00187753">
              <w:rPr>
                <w:rFonts w:ascii="Times New Roman" w:hAnsi="Times New Roman"/>
              </w:rPr>
              <w:t xml:space="preserve">. </w:t>
            </w:r>
            <w:proofErr w:type="spellStart"/>
            <w:r w:rsidRPr="00187753">
              <w:rPr>
                <w:rFonts w:ascii="Times New Roman" w:hAnsi="Times New Roman"/>
              </w:rPr>
              <w:t>Васильківська</w:t>
            </w:r>
            <w:proofErr w:type="spellEnd"/>
            <w:r w:rsidRPr="00187753">
              <w:rPr>
                <w:rFonts w:ascii="Times New Roman" w:hAnsi="Times New Roman"/>
              </w:rPr>
              <w:t>, 35 (48 шт.)</w:t>
            </w:r>
          </w:p>
          <w:p w14:paraId="297E458C" w14:textId="77777777" w:rsidR="00356740" w:rsidRPr="00187753" w:rsidRDefault="00356740" w:rsidP="003F1AAD">
            <w:pPr>
              <w:spacing w:after="0" w:line="240" w:lineRule="auto"/>
              <w:rPr>
                <w:rFonts w:ascii="Times New Roman" w:hAnsi="Times New Roman"/>
              </w:rPr>
            </w:pPr>
          </w:p>
          <w:p w14:paraId="6C3EDE34" w14:textId="77777777" w:rsidR="00356740" w:rsidRDefault="00356740" w:rsidP="003F1AAD">
            <w:r w:rsidRPr="00187753">
              <w:rPr>
                <w:rFonts w:ascii="Times New Roman" w:hAnsi="Times New Roman"/>
              </w:rPr>
              <w:t xml:space="preserve">2. 03038, </w:t>
            </w:r>
            <w:proofErr w:type="spellStart"/>
            <w:r w:rsidRPr="00187753">
              <w:rPr>
                <w:rFonts w:ascii="Times New Roman" w:hAnsi="Times New Roman"/>
              </w:rPr>
              <w:t>Київ</w:t>
            </w:r>
            <w:proofErr w:type="spellEnd"/>
            <w:r w:rsidRPr="00187753">
              <w:rPr>
                <w:rFonts w:ascii="Times New Roman" w:hAnsi="Times New Roman"/>
              </w:rPr>
              <w:t xml:space="preserve">, </w:t>
            </w:r>
            <w:proofErr w:type="spellStart"/>
            <w:r w:rsidRPr="00187753">
              <w:rPr>
                <w:rFonts w:ascii="Times New Roman" w:hAnsi="Times New Roman"/>
              </w:rPr>
              <w:t>вулиця</w:t>
            </w:r>
            <w:proofErr w:type="spellEnd"/>
            <w:r w:rsidRPr="00187753">
              <w:rPr>
                <w:rFonts w:ascii="Times New Roman" w:hAnsi="Times New Roman"/>
              </w:rPr>
              <w:t xml:space="preserve"> </w:t>
            </w:r>
            <w:proofErr w:type="spellStart"/>
            <w:r w:rsidRPr="00187753">
              <w:rPr>
                <w:rFonts w:ascii="Times New Roman" w:hAnsi="Times New Roman"/>
              </w:rPr>
              <w:t>Миколи</w:t>
            </w:r>
            <w:proofErr w:type="spellEnd"/>
            <w:r w:rsidRPr="00187753">
              <w:rPr>
                <w:rFonts w:ascii="Times New Roman" w:hAnsi="Times New Roman"/>
              </w:rPr>
              <w:t xml:space="preserve"> Амосова, 10 (72 шт.) </w:t>
            </w:r>
          </w:p>
        </w:tc>
        <w:tc>
          <w:tcPr>
            <w:tcW w:w="3027" w:type="dxa"/>
            <w:tcBorders>
              <w:top w:val="single" w:sz="4" w:space="0" w:color="auto"/>
              <w:left w:val="single" w:sz="4" w:space="0" w:color="auto"/>
              <w:bottom w:val="single" w:sz="4" w:space="0" w:color="auto"/>
              <w:right w:val="single" w:sz="4" w:space="0" w:color="000000"/>
            </w:tcBorders>
          </w:tcPr>
          <w:p w14:paraId="42DF62A2" w14:textId="77777777" w:rsidR="00356740" w:rsidRDefault="00356740" w:rsidP="003F1AAD">
            <w:pPr>
              <w:spacing w:after="0" w:line="240" w:lineRule="auto"/>
              <w:rPr>
                <w:rFonts w:ascii="Times New Roman" w:hAnsi="Times New Roman"/>
              </w:rPr>
            </w:pPr>
            <w:r>
              <w:rPr>
                <w:rFonts w:ascii="Times New Roman" w:hAnsi="Times New Roman"/>
              </w:rPr>
              <w:t xml:space="preserve">1. </w:t>
            </w:r>
            <w:r w:rsidRPr="0062488A">
              <w:rPr>
                <w:rFonts w:ascii="Times New Roman" w:hAnsi="Times New Roman"/>
              </w:rPr>
              <w:t>КНП "</w:t>
            </w:r>
            <w:proofErr w:type="spellStart"/>
            <w:r w:rsidRPr="0062488A">
              <w:rPr>
                <w:rFonts w:ascii="Times New Roman" w:hAnsi="Times New Roman"/>
              </w:rPr>
              <w:t>Фтизіатрія</w:t>
            </w:r>
            <w:proofErr w:type="spellEnd"/>
            <w:r w:rsidRPr="0062488A">
              <w:rPr>
                <w:rFonts w:ascii="Times New Roman" w:hAnsi="Times New Roman"/>
              </w:rPr>
              <w:t>"</w:t>
            </w:r>
          </w:p>
          <w:p w14:paraId="0ED7B081" w14:textId="77777777" w:rsidR="00356740" w:rsidRDefault="00356740" w:rsidP="003F1AAD">
            <w:pPr>
              <w:spacing w:after="0" w:line="240" w:lineRule="auto"/>
              <w:rPr>
                <w:rFonts w:ascii="Times New Roman" w:hAnsi="Times New Roman"/>
              </w:rPr>
            </w:pPr>
          </w:p>
          <w:p w14:paraId="039AFB91" w14:textId="77777777" w:rsidR="00356740" w:rsidRDefault="00356740" w:rsidP="003F1AAD">
            <w:r>
              <w:rPr>
                <w:rFonts w:ascii="Times New Roman" w:hAnsi="Times New Roman"/>
              </w:rPr>
              <w:t xml:space="preserve">2. </w:t>
            </w:r>
            <w:proofErr w:type="spellStart"/>
            <w:r w:rsidRPr="0062488A">
              <w:rPr>
                <w:rFonts w:ascii="Times New Roman" w:hAnsi="Times New Roman"/>
              </w:rPr>
              <w:t>Інститут</w:t>
            </w:r>
            <w:proofErr w:type="spellEnd"/>
            <w:r w:rsidRPr="0062488A">
              <w:rPr>
                <w:rFonts w:ascii="Times New Roman" w:hAnsi="Times New Roman"/>
              </w:rPr>
              <w:t xml:space="preserve"> </w:t>
            </w:r>
            <w:proofErr w:type="spellStart"/>
            <w:r w:rsidRPr="0062488A">
              <w:rPr>
                <w:rFonts w:ascii="Times New Roman" w:hAnsi="Times New Roman"/>
              </w:rPr>
              <w:t>Яновського</w:t>
            </w:r>
            <w:proofErr w:type="spellEnd"/>
          </w:p>
        </w:tc>
        <w:tc>
          <w:tcPr>
            <w:tcW w:w="538" w:type="dxa"/>
            <w:tcBorders>
              <w:top w:val="single" w:sz="4" w:space="0" w:color="auto"/>
              <w:left w:val="nil"/>
              <w:bottom w:val="single" w:sz="4" w:space="0" w:color="auto"/>
              <w:right w:val="single" w:sz="4" w:space="0" w:color="000000"/>
            </w:tcBorders>
            <w:shd w:val="clear" w:color="auto" w:fill="auto"/>
            <w:vAlign w:val="center"/>
          </w:tcPr>
          <w:p w14:paraId="6BB18DB7" w14:textId="77777777" w:rsidR="00356740" w:rsidRDefault="00356740" w:rsidP="003F1AAD">
            <w:r w:rsidRPr="00187753">
              <w:rPr>
                <w:rFonts w:ascii="Times New Roman" w:hAnsi="Times New Roman"/>
              </w:rPr>
              <w:t>120</w:t>
            </w:r>
          </w:p>
        </w:tc>
        <w:tc>
          <w:tcPr>
            <w:tcW w:w="847" w:type="dxa"/>
            <w:shd w:val="clear" w:color="auto" w:fill="FFFF00"/>
          </w:tcPr>
          <w:p w14:paraId="15968D7C" w14:textId="77777777" w:rsidR="00356740" w:rsidRDefault="00356740" w:rsidP="003F1AAD"/>
        </w:tc>
        <w:tc>
          <w:tcPr>
            <w:tcW w:w="868" w:type="dxa"/>
            <w:shd w:val="clear" w:color="auto" w:fill="FFFF00"/>
          </w:tcPr>
          <w:p w14:paraId="4BBE8605" w14:textId="77777777" w:rsidR="00356740" w:rsidRDefault="00356740" w:rsidP="003F1AAD"/>
        </w:tc>
      </w:tr>
      <w:tr w:rsidR="00356740" w14:paraId="46287778" w14:textId="77777777" w:rsidTr="00DE28AC">
        <w:tc>
          <w:tcPr>
            <w:tcW w:w="433" w:type="dxa"/>
          </w:tcPr>
          <w:p w14:paraId="0D82FE87" w14:textId="77777777" w:rsidR="00356740" w:rsidRDefault="00356740" w:rsidP="003F1AAD"/>
        </w:tc>
        <w:tc>
          <w:tcPr>
            <w:tcW w:w="6943" w:type="dxa"/>
            <w:gridSpan w:val="3"/>
          </w:tcPr>
          <w:p w14:paraId="756B3F61" w14:textId="77777777" w:rsidR="00356740" w:rsidRPr="00060099" w:rsidRDefault="00356740" w:rsidP="003F1AAD">
            <w:pPr>
              <w:rPr>
                <w:b/>
                <w:bCs/>
              </w:rPr>
            </w:pPr>
            <w:proofErr w:type="spellStart"/>
            <w:r w:rsidRPr="00060099">
              <w:rPr>
                <w:b/>
                <w:bCs/>
              </w:rPr>
              <w:t>Всього</w:t>
            </w:r>
            <w:proofErr w:type="spellEnd"/>
            <w:r w:rsidRPr="00060099">
              <w:rPr>
                <w:b/>
                <w:bCs/>
              </w:rPr>
              <w:t xml:space="preserve">, </w:t>
            </w:r>
            <w:proofErr w:type="spellStart"/>
            <w:r w:rsidRPr="00060099">
              <w:rPr>
                <w:b/>
                <w:bCs/>
              </w:rPr>
              <w:t>грн</w:t>
            </w:r>
            <w:proofErr w:type="spellEnd"/>
            <w:r w:rsidRPr="00060099">
              <w:rPr>
                <w:b/>
                <w:bCs/>
              </w:rPr>
              <w:t xml:space="preserve"> без </w:t>
            </w:r>
            <w:proofErr w:type="spellStart"/>
            <w:r w:rsidRPr="00060099">
              <w:rPr>
                <w:b/>
                <w:bCs/>
              </w:rPr>
              <w:t>урахування</w:t>
            </w:r>
            <w:proofErr w:type="spellEnd"/>
            <w:r w:rsidRPr="00060099">
              <w:rPr>
                <w:b/>
                <w:bCs/>
              </w:rPr>
              <w:t xml:space="preserve"> ПДВ</w:t>
            </w:r>
          </w:p>
        </w:tc>
        <w:tc>
          <w:tcPr>
            <w:tcW w:w="538" w:type="dxa"/>
          </w:tcPr>
          <w:p w14:paraId="2E6B713D" w14:textId="77777777" w:rsidR="00356740" w:rsidRPr="00475166" w:rsidRDefault="00356740" w:rsidP="003F1AAD">
            <w:pPr>
              <w:rPr>
                <w:lang w:val="en-US"/>
              </w:rPr>
            </w:pPr>
            <w:r>
              <w:rPr>
                <w:lang w:val="en-US"/>
              </w:rPr>
              <w:t>839</w:t>
            </w:r>
          </w:p>
        </w:tc>
        <w:tc>
          <w:tcPr>
            <w:tcW w:w="1715" w:type="dxa"/>
            <w:gridSpan w:val="2"/>
            <w:shd w:val="clear" w:color="auto" w:fill="FFFF00"/>
          </w:tcPr>
          <w:p w14:paraId="6AE3F485" w14:textId="77777777" w:rsidR="00356740" w:rsidRDefault="00356740" w:rsidP="003F1AAD"/>
        </w:tc>
      </w:tr>
    </w:tbl>
    <w:bookmarkEnd w:id="13"/>
    <w:p w14:paraId="41F2D6DE" w14:textId="5079AE60" w:rsidR="00E41C2A" w:rsidRPr="00E41C2A" w:rsidRDefault="009B3EB0" w:rsidP="001D6AFC">
      <w:pPr>
        <w:spacing w:after="0" w:line="240" w:lineRule="auto"/>
        <w:ind w:firstLine="709"/>
        <w:jc w:val="both"/>
        <w:rPr>
          <w:rFonts w:ascii="Times New Roman" w:hAnsi="Times New Roman"/>
          <w:b/>
          <w:iCs/>
          <w:sz w:val="24"/>
          <w:szCs w:val="24"/>
        </w:rPr>
      </w:pPr>
      <w:r w:rsidRPr="00E41C2A">
        <w:rPr>
          <w:rFonts w:ascii="Times New Roman" w:hAnsi="Times New Roman"/>
          <w:b/>
          <w:iCs/>
          <w:sz w:val="24"/>
          <w:szCs w:val="24"/>
        </w:rPr>
        <w:t xml:space="preserve">Оплата здійснюється виключно без ПДВ. </w:t>
      </w:r>
    </w:p>
    <w:p w14:paraId="3DDD3426" w14:textId="77777777" w:rsidR="00316533" w:rsidRPr="000F06D5" w:rsidRDefault="009B3EB0" w:rsidP="00316533">
      <w:pPr>
        <w:widowControl w:val="0"/>
        <w:tabs>
          <w:tab w:val="left" w:pos="993"/>
        </w:tabs>
        <w:suppressAutoHyphens/>
        <w:spacing w:after="0" w:line="240" w:lineRule="auto"/>
        <w:ind w:left="567"/>
        <w:contextualSpacing/>
        <w:jc w:val="both"/>
        <w:rPr>
          <w:rFonts w:ascii="Times New Roman" w:hAnsi="Times New Roman"/>
          <w:sz w:val="24"/>
          <w:szCs w:val="24"/>
        </w:rPr>
      </w:pPr>
      <w:r w:rsidRPr="00E41C2A">
        <w:rPr>
          <w:rFonts w:ascii="Times New Roman" w:hAnsi="Times New Roman"/>
          <w:b/>
          <w:iCs/>
          <w:sz w:val="24"/>
          <w:szCs w:val="24"/>
        </w:rPr>
        <w:t>Умови оплати</w:t>
      </w:r>
      <w:r w:rsidRPr="009B3EB0">
        <w:rPr>
          <w:rFonts w:ascii="Times New Roman" w:hAnsi="Times New Roman"/>
          <w:bCs/>
          <w:iCs/>
          <w:sz w:val="24"/>
          <w:szCs w:val="24"/>
        </w:rPr>
        <w:t xml:space="preserve">: </w:t>
      </w:r>
      <w:r w:rsidR="00316533" w:rsidRPr="000F06D5">
        <w:rPr>
          <w:rFonts w:ascii="Times New Roman" w:hAnsi="Times New Roman"/>
          <w:sz w:val="24"/>
          <w:szCs w:val="24"/>
        </w:rPr>
        <w:t>Розрахунки за цим Договором здійснюються у безготівковій формі в національній валюті України – гривні протягом 5 (п’яти) робочих днів з дати підписання Сторонами Акту приймання-передачі наданих послуг</w:t>
      </w:r>
      <w:r w:rsidR="00316533">
        <w:rPr>
          <w:rFonts w:ascii="Times New Roman" w:hAnsi="Times New Roman"/>
          <w:sz w:val="24"/>
          <w:szCs w:val="24"/>
        </w:rPr>
        <w:t xml:space="preserve"> у відповідній області</w:t>
      </w:r>
      <w:r w:rsidR="00316533" w:rsidRPr="000F06D5">
        <w:rPr>
          <w:rFonts w:ascii="Times New Roman" w:hAnsi="Times New Roman"/>
          <w:sz w:val="24"/>
          <w:szCs w:val="24"/>
        </w:rPr>
        <w:t xml:space="preserve"> та Акт</w:t>
      </w:r>
      <w:r w:rsidR="00316533">
        <w:rPr>
          <w:rFonts w:ascii="Times New Roman" w:hAnsi="Times New Roman"/>
          <w:sz w:val="24"/>
          <w:szCs w:val="24"/>
        </w:rPr>
        <w:t>ів</w:t>
      </w:r>
      <w:r w:rsidR="00316533" w:rsidRPr="000F06D5">
        <w:rPr>
          <w:rFonts w:ascii="Times New Roman" w:hAnsi="Times New Roman"/>
          <w:sz w:val="24"/>
          <w:szCs w:val="24"/>
        </w:rPr>
        <w:t xml:space="preserve"> </w:t>
      </w:r>
      <w:r w:rsidR="00316533">
        <w:rPr>
          <w:rFonts w:ascii="Times New Roman" w:hAnsi="Times New Roman"/>
          <w:sz w:val="24"/>
          <w:szCs w:val="24"/>
        </w:rPr>
        <w:t>монтажу по кожному закладу в області</w:t>
      </w:r>
      <w:r w:rsidR="00316533" w:rsidRPr="000F06D5">
        <w:rPr>
          <w:rFonts w:ascii="Times New Roman" w:hAnsi="Times New Roman"/>
          <w:sz w:val="24"/>
          <w:szCs w:val="24"/>
        </w:rPr>
        <w:t>.</w:t>
      </w:r>
    </w:p>
    <w:p w14:paraId="1C943334" w14:textId="6A267BC8" w:rsidR="004055BE" w:rsidRPr="00261B1F" w:rsidRDefault="004055BE" w:rsidP="004055BE">
      <w:pPr>
        <w:ind w:firstLine="708"/>
        <w:rPr>
          <w:rFonts w:ascii="Times New Roman" w:eastAsia="Calibri" w:hAnsi="Times New Roman"/>
          <w:sz w:val="24"/>
          <w:szCs w:val="24"/>
        </w:rPr>
      </w:pPr>
      <w:r w:rsidRPr="00261B1F">
        <w:rPr>
          <w:rFonts w:ascii="Times New Roman" w:eastAsia="Calibri" w:hAnsi="Times New Roman"/>
          <w:sz w:val="24"/>
          <w:szCs w:val="24"/>
        </w:rPr>
        <w:lastRenderedPageBreak/>
        <w:t>.</w:t>
      </w:r>
    </w:p>
    <w:tbl>
      <w:tblPr>
        <w:tblStyle w:val="ab"/>
        <w:tblW w:w="9781" w:type="dxa"/>
        <w:tblInd w:w="-147" w:type="dxa"/>
        <w:tblLook w:val="04A0" w:firstRow="1" w:lastRow="0" w:firstColumn="1" w:lastColumn="0" w:noHBand="0" w:noVBand="1"/>
      </w:tblPr>
      <w:tblGrid>
        <w:gridCol w:w="568"/>
        <w:gridCol w:w="4706"/>
        <w:gridCol w:w="4507"/>
      </w:tblGrid>
      <w:tr w:rsidR="008C5885" w:rsidRPr="00345B89" w14:paraId="59909656" w14:textId="77777777" w:rsidTr="001D6AFC">
        <w:tc>
          <w:tcPr>
            <w:tcW w:w="568"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213"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1D6AFC">
        <w:tc>
          <w:tcPr>
            <w:tcW w:w="568"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706"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507"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1D6AFC">
        <w:tc>
          <w:tcPr>
            <w:tcW w:w="568"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706"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507"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1D6AFC">
        <w:tc>
          <w:tcPr>
            <w:tcW w:w="568"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706"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507"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1D6AFC">
        <w:tc>
          <w:tcPr>
            <w:tcW w:w="568"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706"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507"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1D6AFC">
        <w:tc>
          <w:tcPr>
            <w:tcW w:w="568"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706"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507"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1D6AFC">
        <w:tc>
          <w:tcPr>
            <w:tcW w:w="568"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706"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 xml:space="preserve">Номер </w:t>
            </w:r>
            <w:proofErr w:type="spellStart"/>
            <w:r w:rsidRPr="00345B89">
              <w:rPr>
                <w:rFonts w:ascii="Times New Roman" w:hAnsi="Times New Roman"/>
                <w:color w:val="000000"/>
                <w:sz w:val="24"/>
                <w:szCs w:val="24"/>
                <w:lang w:val="uk-UA"/>
              </w:rPr>
              <w:t>моб</w:t>
            </w:r>
            <w:proofErr w:type="spellEnd"/>
            <w:r w:rsidRPr="00345B89">
              <w:rPr>
                <w:rFonts w:ascii="Times New Roman" w:hAnsi="Times New Roman"/>
                <w:color w:val="000000"/>
                <w:sz w:val="24"/>
                <w:szCs w:val="24"/>
                <w:lang w:val="uk-UA"/>
              </w:rPr>
              <w:t>. телефону контактної особи:</w:t>
            </w:r>
          </w:p>
        </w:tc>
        <w:tc>
          <w:tcPr>
            <w:tcW w:w="4507"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1D6AFC">
        <w:tc>
          <w:tcPr>
            <w:tcW w:w="568"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706"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507"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1D6AFC">
        <w:tc>
          <w:tcPr>
            <w:tcW w:w="568"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706"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507"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1D6AFC">
        <w:tc>
          <w:tcPr>
            <w:tcW w:w="568"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706"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507"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1D6AFC">
        <w:tc>
          <w:tcPr>
            <w:tcW w:w="568"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706" w:type="dxa"/>
          </w:tcPr>
          <w:p w14:paraId="36C8080B" w14:textId="2EB290E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026724">
              <w:rPr>
                <w:rFonts w:ascii="Times New Roman" w:hAnsi="Times New Roman"/>
                <w:color w:val="000000"/>
                <w:sz w:val="24"/>
                <w:szCs w:val="24"/>
                <w:lang w:val="uk-UA"/>
              </w:rPr>
              <w:t>надавати відповідні послуги</w:t>
            </w:r>
            <w:r w:rsidR="00445426" w:rsidRPr="00345B89">
              <w:rPr>
                <w:rFonts w:ascii="Times New Roman" w:hAnsi="Times New Roman"/>
                <w:color w:val="000000"/>
                <w:sz w:val="24"/>
                <w:szCs w:val="24"/>
                <w:lang w:val="uk-UA"/>
              </w:rPr>
              <w:t>:</w:t>
            </w:r>
          </w:p>
        </w:tc>
        <w:tc>
          <w:tcPr>
            <w:tcW w:w="4507"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1D6AFC">
        <w:tc>
          <w:tcPr>
            <w:tcW w:w="568"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706"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507"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5047B235"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133"/>
        <w:gridCol w:w="1467"/>
        <w:gridCol w:w="2219"/>
        <w:gridCol w:w="1701"/>
      </w:tblGrid>
      <w:tr w:rsidR="00DB2E4D" w:rsidRPr="00345B89" w14:paraId="5CA05056" w14:textId="77777777" w:rsidTr="001D6AFC">
        <w:trPr>
          <w:trHeight w:val="765"/>
        </w:trPr>
        <w:tc>
          <w:tcPr>
            <w:tcW w:w="568"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2" w:type="dxa"/>
            <w:gridSpan w:val="4"/>
            <w:shd w:val="clear" w:color="000000" w:fill="BFBFBF"/>
            <w:hideMark/>
          </w:tcPr>
          <w:p w14:paraId="556D20C9"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Умови співпраці*</w:t>
            </w:r>
          </w:p>
        </w:tc>
        <w:tc>
          <w:tcPr>
            <w:tcW w:w="1701" w:type="dxa"/>
            <w:shd w:val="clear" w:color="000000" w:fill="BFBFBF"/>
            <w:hideMark/>
          </w:tcPr>
          <w:p w14:paraId="568F9051" w14:textId="77777777" w:rsidR="00DB2E4D" w:rsidRPr="00FD1DA1" w:rsidRDefault="00DB2E4D" w:rsidP="00586ADC">
            <w:pPr>
              <w:spacing w:after="0" w:line="240" w:lineRule="auto"/>
              <w:jc w:val="center"/>
              <w:rPr>
                <w:rFonts w:ascii="Times New Roman" w:hAnsi="Times New Roman"/>
                <w:b/>
                <w:bCs/>
                <w:color w:val="000000"/>
                <w:sz w:val="20"/>
                <w:szCs w:val="20"/>
              </w:rPr>
            </w:pPr>
            <w:r w:rsidRPr="00FD1DA1">
              <w:rPr>
                <w:rFonts w:ascii="Times New Roman" w:hAnsi="Times New Roman"/>
                <w:b/>
                <w:bCs/>
                <w:color w:val="000000"/>
                <w:sz w:val="20"/>
                <w:szCs w:val="20"/>
              </w:rPr>
              <w:t>Відповідність вимогам / згода</w:t>
            </w:r>
            <w:r w:rsidRPr="00FD1DA1">
              <w:rPr>
                <w:rFonts w:ascii="Times New Roman" w:hAnsi="Times New Roman"/>
                <w:b/>
                <w:bCs/>
                <w:color w:val="000000"/>
                <w:sz w:val="20"/>
                <w:szCs w:val="20"/>
              </w:rPr>
              <w:br/>
              <w:t>(ТАК / НІ)</w:t>
            </w:r>
          </w:p>
        </w:tc>
      </w:tr>
      <w:tr w:rsidR="00DB2E4D" w:rsidRPr="00345B89" w14:paraId="00E89A4C" w14:textId="77777777" w:rsidTr="001D6AFC">
        <w:trPr>
          <w:trHeight w:val="510"/>
        </w:trPr>
        <w:tc>
          <w:tcPr>
            <w:tcW w:w="568"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3" w:type="dxa"/>
            <w:shd w:val="clear" w:color="auto" w:fill="auto"/>
            <w:hideMark/>
          </w:tcPr>
          <w:p w14:paraId="0BBF60C9"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Загальний термін договору:</w:t>
            </w:r>
          </w:p>
        </w:tc>
        <w:tc>
          <w:tcPr>
            <w:tcW w:w="1133" w:type="dxa"/>
            <w:shd w:val="clear" w:color="auto" w:fill="auto"/>
            <w:hideMark/>
          </w:tcPr>
          <w:p w14:paraId="47F0B63E"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початок:</w:t>
            </w:r>
          </w:p>
        </w:tc>
        <w:tc>
          <w:tcPr>
            <w:tcW w:w="1467" w:type="dxa"/>
            <w:shd w:val="clear" w:color="auto" w:fill="auto"/>
            <w:hideMark/>
          </w:tcPr>
          <w:p w14:paraId="788C3D57" w14:textId="77777777" w:rsidR="00DB2E4D" w:rsidRPr="00F62A05" w:rsidRDefault="00DB2E4D" w:rsidP="00586ADC">
            <w:pPr>
              <w:spacing w:after="0" w:line="240" w:lineRule="auto"/>
              <w:jc w:val="right"/>
              <w:rPr>
                <w:rFonts w:ascii="Times New Roman" w:hAnsi="Times New Roman"/>
              </w:rPr>
            </w:pPr>
            <w:r w:rsidRPr="00F62A05">
              <w:rPr>
                <w:rFonts w:ascii="Times New Roman" w:hAnsi="Times New Roman"/>
              </w:rPr>
              <w:t>З моменту підписання договору</w:t>
            </w:r>
          </w:p>
        </w:tc>
        <w:tc>
          <w:tcPr>
            <w:tcW w:w="3920" w:type="dxa"/>
            <w:gridSpan w:val="2"/>
            <w:shd w:val="clear" w:color="auto" w:fill="auto"/>
            <w:hideMark/>
          </w:tcPr>
          <w:p w14:paraId="371A241F" w14:textId="7A5EBA89" w:rsidR="00DB2E4D" w:rsidRPr="00F62A05" w:rsidRDefault="00DB2E4D" w:rsidP="0049121B">
            <w:pPr>
              <w:spacing w:after="0" w:line="240" w:lineRule="auto"/>
              <w:jc w:val="center"/>
              <w:rPr>
                <w:rFonts w:ascii="Times New Roman" w:hAnsi="Times New Roman"/>
              </w:rPr>
            </w:pPr>
            <w:r w:rsidRPr="00F62A05">
              <w:rPr>
                <w:rFonts w:ascii="Times New Roman" w:hAnsi="Times New Roman"/>
              </w:rPr>
              <w:t>кінець: 3</w:t>
            </w:r>
            <w:r w:rsidR="00B82DED" w:rsidRPr="00F62A05">
              <w:rPr>
                <w:rFonts w:ascii="Times New Roman" w:hAnsi="Times New Roman"/>
              </w:rPr>
              <w:t>1</w:t>
            </w:r>
            <w:r w:rsidRPr="00F62A05">
              <w:rPr>
                <w:rFonts w:ascii="Times New Roman" w:hAnsi="Times New Roman"/>
              </w:rPr>
              <w:t>.</w:t>
            </w:r>
            <w:r w:rsidR="00B82DED" w:rsidRPr="00F62A05">
              <w:rPr>
                <w:rFonts w:ascii="Times New Roman" w:hAnsi="Times New Roman"/>
              </w:rPr>
              <w:t>1</w:t>
            </w:r>
            <w:r w:rsidRPr="00F62A05">
              <w:rPr>
                <w:rFonts w:ascii="Times New Roman" w:hAnsi="Times New Roman"/>
              </w:rPr>
              <w:t>2.20</w:t>
            </w:r>
            <w:r w:rsidR="00B82DED" w:rsidRPr="00F62A05">
              <w:rPr>
                <w:rFonts w:ascii="Times New Roman" w:hAnsi="Times New Roman"/>
              </w:rPr>
              <w:t>2</w:t>
            </w:r>
            <w:r w:rsidR="0049121B" w:rsidRPr="00F62A05">
              <w:rPr>
                <w:rFonts w:ascii="Times New Roman" w:hAnsi="Times New Roman"/>
              </w:rPr>
              <w:t>1</w:t>
            </w:r>
          </w:p>
        </w:tc>
      </w:tr>
      <w:tr w:rsidR="00DB2E4D" w:rsidRPr="00345B89" w14:paraId="015A7026" w14:textId="77777777" w:rsidTr="001D6AFC">
        <w:trPr>
          <w:trHeight w:val="897"/>
        </w:trPr>
        <w:tc>
          <w:tcPr>
            <w:tcW w:w="568"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3" w:type="dxa"/>
            <w:shd w:val="clear" w:color="auto" w:fill="auto"/>
            <w:hideMark/>
          </w:tcPr>
          <w:p w14:paraId="5DD7F3C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Умови оплати:</w:t>
            </w:r>
          </w:p>
        </w:tc>
        <w:tc>
          <w:tcPr>
            <w:tcW w:w="4819" w:type="dxa"/>
            <w:gridSpan w:val="3"/>
            <w:shd w:val="clear" w:color="auto" w:fill="auto"/>
            <w:hideMark/>
          </w:tcPr>
          <w:p w14:paraId="3078D146" w14:textId="77777777" w:rsidR="00316533" w:rsidRPr="000F06D5" w:rsidRDefault="00316533" w:rsidP="00316533">
            <w:pPr>
              <w:widowControl w:val="0"/>
              <w:tabs>
                <w:tab w:val="left" w:pos="993"/>
              </w:tabs>
              <w:suppressAutoHyphens/>
              <w:spacing w:after="0" w:line="240" w:lineRule="auto"/>
              <w:contextualSpacing/>
              <w:jc w:val="both"/>
              <w:rPr>
                <w:rFonts w:ascii="Times New Roman" w:hAnsi="Times New Roman"/>
                <w:sz w:val="24"/>
                <w:szCs w:val="24"/>
              </w:rPr>
            </w:pPr>
            <w:r w:rsidRPr="000F06D5">
              <w:rPr>
                <w:rFonts w:ascii="Times New Roman" w:hAnsi="Times New Roman"/>
                <w:sz w:val="24"/>
                <w:szCs w:val="24"/>
              </w:rPr>
              <w:t>Розрахунки за цим Договором здійснюються у безготівковій формі в національній валюті України – гривні протягом 5 (п’яти) робочих днів з дати підписання Сторонами Акту приймання-передачі наданих послуг</w:t>
            </w:r>
            <w:r>
              <w:rPr>
                <w:rFonts w:ascii="Times New Roman" w:hAnsi="Times New Roman"/>
                <w:sz w:val="24"/>
                <w:szCs w:val="24"/>
              </w:rPr>
              <w:t xml:space="preserve"> у відповідній області</w:t>
            </w:r>
            <w:r w:rsidRPr="000F06D5">
              <w:rPr>
                <w:rFonts w:ascii="Times New Roman" w:hAnsi="Times New Roman"/>
                <w:sz w:val="24"/>
                <w:szCs w:val="24"/>
              </w:rPr>
              <w:t xml:space="preserve"> та Акт</w:t>
            </w:r>
            <w:r>
              <w:rPr>
                <w:rFonts w:ascii="Times New Roman" w:hAnsi="Times New Roman"/>
                <w:sz w:val="24"/>
                <w:szCs w:val="24"/>
              </w:rPr>
              <w:t>ів</w:t>
            </w:r>
            <w:r w:rsidRPr="000F06D5">
              <w:rPr>
                <w:rFonts w:ascii="Times New Roman" w:hAnsi="Times New Roman"/>
                <w:sz w:val="24"/>
                <w:szCs w:val="24"/>
              </w:rPr>
              <w:t xml:space="preserve"> </w:t>
            </w:r>
            <w:r>
              <w:rPr>
                <w:rFonts w:ascii="Times New Roman" w:hAnsi="Times New Roman"/>
                <w:sz w:val="24"/>
                <w:szCs w:val="24"/>
              </w:rPr>
              <w:t>монтажу по кожному закладу в області</w:t>
            </w:r>
            <w:r w:rsidRPr="000F06D5">
              <w:rPr>
                <w:rFonts w:ascii="Times New Roman" w:hAnsi="Times New Roman"/>
                <w:sz w:val="24"/>
                <w:szCs w:val="24"/>
              </w:rPr>
              <w:t>.</w:t>
            </w:r>
          </w:p>
          <w:p w14:paraId="40B08A30" w14:textId="384E647B" w:rsidR="00DB2E4D" w:rsidRPr="000D2D2B" w:rsidRDefault="00DB2E4D" w:rsidP="000D2D2B">
            <w:pPr>
              <w:spacing w:after="0" w:line="240" w:lineRule="auto"/>
              <w:ind w:firstLine="426"/>
              <w:jc w:val="both"/>
              <w:rPr>
                <w:rFonts w:ascii="Times New Roman" w:hAnsi="Times New Roman"/>
                <w:bCs/>
                <w:iCs/>
                <w:sz w:val="24"/>
                <w:szCs w:val="24"/>
              </w:rPr>
            </w:pP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1D6AFC">
        <w:trPr>
          <w:trHeight w:val="255"/>
        </w:trPr>
        <w:tc>
          <w:tcPr>
            <w:tcW w:w="568"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3" w:type="dxa"/>
            <w:shd w:val="clear" w:color="auto" w:fill="auto"/>
            <w:hideMark/>
          </w:tcPr>
          <w:p w14:paraId="12AC835B"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Розрахунок</w:t>
            </w:r>
          </w:p>
        </w:tc>
        <w:tc>
          <w:tcPr>
            <w:tcW w:w="4819" w:type="dxa"/>
            <w:gridSpan w:val="3"/>
            <w:shd w:val="clear" w:color="auto" w:fill="auto"/>
            <w:hideMark/>
          </w:tcPr>
          <w:p w14:paraId="7F37F25C" w14:textId="3514E310" w:rsidR="00DB2E4D" w:rsidRPr="00F62A05" w:rsidRDefault="00DB2E4D" w:rsidP="00586ADC">
            <w:pPr>
              <w:spacing w:after="0" w:line="240" w:lineRule="auto"/>
              <w:rPr>
                <w:rFonts w:ascii="Times New Roman" w:hAnsi="Times New Roman"/>
              </w:rPr>
            </w:pPr>
            <w:r w:rsidRPr="00F62A05">
              <w:rPr>
                <w:rFonts w:ascii="Times New Roman" w:hAnsi="Times New Roman"/>
              </w:rPr>
              <w:t>Безготівковий розрахунок</w:t>
            </w:r>
            <w:r w:rsidR="00C80BEC" w:rsidRPr="00F62A05">
              <w:rPr>
                <w:rFonts w:ascii="Times New Roman" w:hAnsi="Times New Roman"/>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1D6AFC">
        <w:trPr>
          <w:trHeight w:val="570"/>
        </w:trPr>
        <w:tc>
          <w:tcPr>
            <w:tcW w:w="568"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3" w:type="dxa"/>
            <w:shd w:val="clear" w:color="auto" w:fill="auto"/>
            <w:hideMark/>
          </w:tcPr>
          <w:p w14:paraId="4A11EFDF"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Можливість обрання кількох переможців:</w:t>
            </w:r>
          </w:p>
        </w:tc>
        <w:tc>
          <w:tcPr>
            <w:tcW w:w="4819" w:type="dxa"/>
            <w:gridSpan w:val="3"/>
            <w:shd w:val="clear" w:color="auto" w:fill="auto"/>
            <w:hideMark/>
          </w:tcPr>
          <w:p w14:paraId="2D2C11B5" w14:textId="66E6E9CE" w:rsidR="00DB2E4D" w:rsidRPr="00F62A05" w:rsidRDefault="00221525" w:rsidP="00586ADC">
            <w:pPr>
              <w:spacing w:after="0" w:line="240" w:lineRule="auto"/>
              <w:rPr>
                <w:rFonts w:ascii="Times New Roman" w:hAnsi="Times New Roman"/>
              </w:rPr>
            </w:pPr>
            <w:r w:rsidRPr="00F62A05">
              <w:rPr>
                <w:rFonts w:ascii="Times New Roman" w:hAnsi="Times New Roman"/>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1D6AFC">
        <w:trPr>
          <w:trHeight w:val="234"/>
        </w:trPr>
        <w:tc>
          <w:tcPr>
            <w:tcW w:w="568"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3" w:type="dxa"/>
            <w:shd w:val="clear" w:color="auto" w:fill="auto"/>
            <w:hideMark/>
          </w:tcPr>
          <w:p w14:paraId="77A7816A"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Штрафні санкції:</w:t>
            </w:r>
          </w:p>
        </w:tc>
        <w:tc>
          <w:tcPr>
            <w:tcW w:w="4819" w:type="dxa"/>
            <w:gridSpan w:val="3"/>
            <w:shd w:val="clear" w:color="auto" w:fill="auto"/>
            <w:hideMark/>
          </w:tcPr>
          <w:p w14:paraId="701CB392" w14:textId="3BAE9EF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1D6AFC">
        <w:trPr>
          <w:trHeight w:val="420"/>
        </w:trPr>
        <w:tc>
          <w:tcPr>
            <w:tcW w:w="568"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3" w:type="dxa"/>
            <w:shd w:val="clear" w:color="auto" w:fill="auto"/>
            <w:hideMark/>
          </w:tcPr>
          <w:p w14:paraId="5A797C99" w14:textId="46799088"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 xml:space="preserve">Умови </w:t>
            </w:r>
            <w:r w:rsidR="00BD3EAB" w:rsidRPr="00F62A05">
              <w:rPr>
                <w:rFonts w:ascii="Times New Roman" w:hAnsi="Times New Roman"/>
                <w:b/>
                <w:bCs/>
              </w:rPr>
              <w:t>надання послуг:</w:t>
            </w:r>
          </w:p>
        </w:tc>
        <w:tc>
          <w:tcPr>
            <w:tcW w:w="4819" w:type="dxa"/>
            <w:gridSpan w:val="3"/>
            <w:shd w:val="clear" w:color="auto" w:fill="auto"/>
            <w:hideMark/>
          </w:tcPr>
          <w:p w14:paraId="01ADE93B" w14:textId="6DCBBA15" w:rsidR="00DB2E4D" w:rsidRPr="00F62A05" w:rsidRDefault="00DB2E4D" w:rsidP="00586ADC">
            <w:pPr>
              <w:spacing w:after="0" w:line="240" w:lineRule="auto"/>
              <w:rPr>
                <w:rFonts w:ascii="Times New Roman" w:hAnsi="Times New Roman"/>
              </w:rPr>
            </w:pPr>
            <w:r w:rsidRPr="00F62A05">
              <w:rPr>
                <w:rFonts w:ascii="Times New Roman" w:hAnsi="Times New Roman"/>
              </w:rPr>
              <w:t>Згідно умов договору</w:t>
            </w:r>
            <w:r w:rsidR="00C80BEC" w:rsidRPr="00F62A05">
              <w:rPr>
                <w:rFonts w:ascii="Times New Roman" w:hAnsi="Times New Roman"/>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1D6AFC">
        <w:trPr>
          <w:trHeight w:val="563"/>
        </w:trPr>
        <w:tc>
          <w:tcPr>
            <w:tcW w:w="568"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3" w:type="dxa"/>
            <w:shd w:val="clear" w:color="auto" w:fill="auto"/>
            <w:hideMark/>
          </w:tcPr>
          <w:p w14:paraId="3F154A92"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Дозволяється оплата ПДВ за проектом:</w:t>
            </w:r>
          </w:p>
        </w:tc>
        <w:tc>
          <w:tcPr>
            <w:tcW w:w="4819" w:type="dxa"/>
            <w:gridSpan w:val="3"/>
            <w:shd w:val="clear" w:color="auto" w:fill="auto"/>
            <w:hideMark/>
          </w:tcPr>
          <w:p w14:paraId="2EDA98E9" w14:textId="77777777" w:rsidR="00DB2E4D" w:rsidRPr="00F62A05" w:rsidRDefault="00DB2E4D" w:rsidP="00586ADC">
            <w:pPr>
              <w:spacing w:after="0" w:line="240" w:lineRule="auto"/>
              <w:rPr>
                <w:rFonts w:ascii="Times New Roman" w:hAnsi="Times New Roman"/>
              </w:rPr>
            </w:pPr>
            <w:r w:rsidRPr="00F62A05">
              <w:rPr>
                <w:rFonts w:ascii="Times New Roman" w:hAnsi="Times New Roman"/>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62A05">
              <w:rPr>
                <w:rFonts w:ascii="Times New Roman" w:hAnsi="Times New Roman"/>
              </w:rPr>
              <w:t>субгрантів</w:t>
            </w:r>
            <w:proofErr w:type="spellEnd"/>
            <w:r w:rsidRPr="00F62A05">
              <w:rPr>
                <w:rFonts w:ascii="Times New Roman" w:hAnsi="Times New Roman"/>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1D6AFC">
        <w:trPr>
          <w:trHeight w:val="765"/>
        </w:trPr>
        <w:tc>
          <w:tcPr>
            <w:tcW w:w="568"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8</w:t>
            </w:r>
          </w:p>
        </w:tc>
        <w:tc>
          <w:tcPr>
            <w:tcW w:w="2693" w:type="dxa"/>
            <w:shd w:val="clear" w:color="auto" w:fill="auto"/>
            <w:hideMark/>
          </w:tcPr>
          <w:p w14:paraId="1B4052D6" w14:textId="77777777" w:rsidR="00DB2E4D" w:rsidRPr="00F62A05" w:rsidRDefault="00DB2E4D" w:rsidP="00586ADC">
            <w:pPr>
              <w:spacing w:after="0" w:line="240" w:lineRule="auto"/>
              <w:rPr>
                <w:rFonts w:ascii="Times New Roman" w:hAnsi="Times New Roman"/>
                <w:b/>
                <w:bCs/>
              </w:rPr>
            </w:pPr>
            <w:r w:rsidRPr="00F62A05">
              <w:rPr>
                <w:rFonts w:ascii="Times New Roman" w:hAnsi="Times New Roman"/>
                <w:b/>
                <w:bCs/>
              </w:rPr>
              <w:t>Фіксована вартість товару, робіт або послуг:</w:t>
            </w:r>
          </w:p>
        </w:tc>
        <w:tc>
          <w:tcPr>
            <w:tcW w:w="4819" w:type="dxa"/>
            <w:gridSpan w:val="3"/>
            <w:shd w:val="clear" w:color="auto" w:fill="auto"/>
            <w:hideMark/>
          </w:tcPr>
          <w:p w14:paraId="0DB69344" w14:textId="5B191F1E" w:rsidR="00DB2E4D" w:rsidRPr="00F62A05" w:rsidRDefault="00DB2E4D" w:rsidP="00586ADC">
            <w:pPr>
              <w:spacing w:after="0" w:line="240" w:lineRule="auto"/>
              <w:rPr>
                <w:rFonts w:ascii="Times New Roman" w:hAnsi="Times New Roman"/>
              </w:rPr>
            </w:pPr>
            <w:r w:rsidRPr="00F62A05">
              <w:rPr>
                <w:rFonts w:ascii="Times New Roman" w:hAnsi="Times New Roman"/>
              </w:rPr>
              <w:t>Вартість товару, робіт або послуг не може бути змінена протягом строку дії договору</w:t>
            </w:r>
            <w:r w:rsidR="00C80BEC" w:rsidRPr="00F62A05">
              <w:rPr>
                <w:rFonts w:ascii="Times New Roman" w:hAnsi="Times New Roman"/>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1087FB18" w14:textId="111A1B73" w:rsidR="00DB2E4D" w:rsidRPr="00345B89" w:rsidRDefault="006334E8" w:rsidP="006334E8">
      <w:pPr>
        <w:pBdr>
          <w:top w:val="nil"/>
          <w:left w:val="nil"/>
          <w:bottom w:val="nil"/>
          <w:right w:val="nil"/>
          <w:between w:val="nil"/>
        </w:pBdr>
        <w:ind w:right="-426"/>
        <w:rPr>
          <w:rFonts w:ascii="Times New Roman" w:hAnsi="Times New Roman"/>
          <w:color w:val="000000"/>
          <w:sz w:val="24"/>
          <w:szCs w:val="24"/>
        </w:rPr>
      </w:pPr>
      <w:r>
        <w:rPr>
          <w:rFonts w:ascii="Times New Roman" w:hAnsi="Times New Roman"/>
          <w:sz w:val="24"/>
          <w:szCs w:val="24"/>
        </w:rPr>
        <w:t xml:space="preserve">     </w:t>
      </w:r>
      <w:r w:rsidRPr="00345B89">
        <w:rPr>
          <w:rFonts w:ascii="Times New Roman" w:hAnsi="Times New Roman"/>
          <w:sz w:val="24"/>
          <w:szCs w:val="24"/>
        </w:rPr>
        <w:t>* Учаснику необхідно заповнити клітинки, що виділено жовтим кольором.</w:t>
      </w:r>
      <w:r>
        <w:rPr>
          <w:rFonts w:ascii="Times New Roman" w:hAnsi="Times New Roman"/>
          <w:sz w:val="24"/>
          <w:szCs w:val="24"/>
        </w:rPr>
        <w:t xml:space="preserve">                   </w:t>
      </w:r>
      <w:r w:rsidR="00DB2E4D" w:rsidRPr="00345B89">
        <w:rPr>
          <w:rFonts w:ascii="Times New Roman" w:hAnsi="Times New Roman"/>
          <w:color w:val="000000"/>
          <w:sz w:val="24"/>
          <w:szCs w:val="24"/>
        </w:rPr>
        <w:t>*</w:t>
      </w:r>
      <w:r>
        <w:rPr>
          <w:rFonts w:ascii="Times New Roman" w:hAnsi="Times New Roman"/>
          <w:color w:val="000000"/>
          <w:sz w:val="24"/>
          <w:szCs w:val="24"/>
        </w:rPr>
        <w:t>*</w:t>
      </w:r>
      <w:r w:rsidR="00DB2E4D" w:rsidRPr="00345B89">
        <w:rPr>
          <w:rFonts w:ascii="Times New Roman" w:hAnsi="Times New Roman"/>
          <w:color w:val="000000"/>
          <w:sz w:val="24"/>
          <w:szCs w:val="24"/>
        </w:rPr>
        <w:t>Неприйняття умов співпраці призводить до автоматичної дискваліфікації</w:t>
      </w:r>
    </w:p>
    <w:p w14:paraId="301618DF" w14:textId="2E18D914"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3216A0" w:rsidRPr="00153BDB">
        <w:rPr>
          <w:rFonts w:ascii="Times New Roman" w:hAnsi="Times New Roman"/>
          <w:b/>
          <w:bCs/>
          <w:sz w:val="24"/>
          <w:szCs w:val="24"/>
        </w:rPr>
        <w:t xml:space="preserve">ДК 021:2015 45310000-3 Електромонтажні роботи (Монтаж екранованих ультрафіолетових бактерицидних </w:t>
      </w:r>
      <w:proofErr w:type="spellStart"/>
      <w:r w:rsidR="003216A0" w:rsidRPr="00153BDB">
        <w:rPr>
          <w:rFonts w:ascii="Times New Roman" w:hAnsi="Times New Roman"/>
          <w:b/>
          <w:bCs/>
          <w:sz w:val="24"/>
          <w:szCs w:val="24"/>
        </w:rPr>
        <w:t>опромінювачів</w:t>
      </w:r>
      <w:proofErr w:type="spellEnd"/>
      <w:r w:rsidR="003216A0" w:rsidRPr="00153BDB">
        <w:rPr>
          <w:rFonts w:ascii="Times New Roman" w:hAnsi="Times New Roman"/>
          <w:b/>
          <w:bCs/>
          <w:sz w:val="24"/>
          <w:szCs w:val="24"/>
        </w:rPr>
        <w:t xml:space="preserve"> </w:t>
      </w:r>
      <w:r w:rsidR="003216A0" w:rsidRPr="00153BDB">
        <w:rPr>
          <w:rFonts w:ascii="Times New Roman" w:hAnsi="Times New Roman"/>
          <w:b/>
          <w:bCs/>
          <w:sz w:val="24"/>
          <w:szCs w:val="24"/>
          <w:lang w:val="ru-RU"/>
        </w:rPr>
        <w:t>UV</w:t>
      </w:r>
      <w:r w:rsidR="003216A0" w:rsidRPr="00153BDB">
        <w:rPr>
          <w:rFonts w:ascii="Times New Roman" w:hAnsi="Times New Roman"/>
          <w:b/>
          <w:bCs/>
          <w:sz w:val="24"/>
          <w:szCs w:val="24"/>
        </w:rPr>
        <w:t>-</w:t>
      </w:r>
      <w:r w:rsidR="003216A0" w:rsidRPr="00153BDB">
        <w:rPr>
          <w:rFonts w:ascii="Times New Roman" w:hAnsi="Times New Roman"/>
          <w:b/>
          <w:bCs/>
          <w:sz w:val="24"/>
          <w:szCs w:val="24"/>
          <w:lang w:val="ru-RU"/>
        </w:rPr>
        <w:t>BLAZE</w:t>
      </w:r>
      <w:r w:rsidR="003216A0" w:rsidRPr="00153BDB">
        <w:rPr>
          <w:rFonts w:ascii="Times New Roman" w:hAnsi="Times New Roman"/>
          <w:b/>
          <w:bCs/>
          <w:sz w:val="24"/>
          <w:szCs w:val="24"/>
        </w:rPr>
        <w:t xml:space="preserve"> 30</w:t>
      </w:r>
      <w:r w:rsidR="003216A0" w:rsidRPr="00153BDB">
        <w:rPr>
          <w:rFonts w:ascii="Times New Roman" w:hAnsi="Times New Roman"/>
          <w:b/>
          <w:bCs/>
          <w:sz w:val="24"/>
          <w:szCs w:val="24"/>
          <w:lang w:val="ru-RU"/>
        </w:rPr>
        <w:t>W</w:t>
      </w:r>
      <w:r w:rsidR="003216A0" w:rsidRPr="00153BDB">
        <w:rPr>
          <w:rFonts w:ascii="Times New Roman" w:hAnsi="Times New Roman"/>
          <w:b/>
          <w:bCs/>
          <w:sz w:val="24"/>
          <w:szCs w:val="24"/>
        </w:rPr>
        <w:t xml:space="preserve"> - </w:t>
      </w:r>
      <w:r w:rsidR="003216A0" w:rsidRPr="00153BDB">
        <w:rPr>
          <w:rFonts w:ascii="Times New Roman" w:hAnsi="Times New Roman"/>
          <w:b/>
          <w:bCs/>
          <w:sz w:val="24"/>
          <w:szCs w:val="24"/>
          <w:lang w:val="ru-RU"/>
        </w:rPr>
        <w:t>Standart</w:t>
      </w:r>
      <w:r w:rsidR="003216A0" w:rsidRPr="00153BDB">
        <w:rPr>
          <w:rFonts w:ascii="Times New Roman" w:hAnsi="Times New Roman"/>
          <w:b/>
          <w:bCs/>
          <w:sz w:val="24"/>
          <w:szCs w:val="24"/>
        </w:rPr>
        <w:t>, 839 шт</w:t>
      </w:r>
      <w:r w:rsidR="003216A0">
        <w:rPr>
          <w:rFonts w:ascii="Times New Roman" w:hAnsi="Times New Roman"/>
          <w:b/>
          <w:bCs/>
          <w:sz w:val="24"/>
          <w:szCs w:val="24"/>
        </w:rPr>
        <w:t>.</w:t>
      </w:r>
      <w:r w:rsidR="003216A0" w:rsidRPr="00153BDB">
        <w:rPr>
          <w:rFonts w:ascii="Times New Roman" w:hAnsi="Times New Roman"/>
          <w:b/>
          <w:bCs/>
          <w:sz w:val="24"/>
          <w:szCs w:val="24"/>
        </w:rPr>
        <w:t xml:space="preserve">) </w:t>
      </w:r>
      <w:r w:rsidRPr="00345B89">
        <w:rPr>
          <w:rFonts w:ascii="Times New Roman" w:hAnsi="Times New Roman"/>
          <w:sz w:val="24"/>
          <w:szCs w:val="24"/>
        </w:rPr>
        <w:t>в рамках проекту Глобального Фонду</w:t>
      </w:r>
      <w:r w:rsidR="000D0495" w:rsidRPr="00345B89">
        <w:rPr>
          <w:rFonts w:ascii="Times New Roman" w:hAnsi="Times New Roman"/>
          <w:sz w:val="24"/>
          <w:szCs w:val="24"/>
        </w:rPr>
        <w:t xml:space="preserve">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1D00BDBC"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 xml:space="preserve">Запропонована цінова пропозиція включає всі витрати з </w:t>
      </w:r>
      <w:r w:rsidR="00026724">
        <w:rPr>
          <w:rFonts w:ascii="Times New Roman" w:eastAsia="Droid Sans" w:hAnsi="Times New Roman"/>
          <w:sz w:val="24"/>
          <w:szCs w:val="24"/>
          <w:lang w:bidi="hi-IN"/>
        </w:rPr>
        <w:t>надання послуг</w:t>
      </w:r>
      <w:r w:rsidRPr="00345B89">
        <w:rPr>
          <w:rFonts w:ascii="Times New Roman" w:eastAsia="Droid Sans" w:hAnsi="Times New Roman"/>
          <w:sz w:val="24"/>
          <w:szCs w:val="24"/>
          <w:lang w:bidi="hi-IN"/>
        </w:rPr>
        <w:t>,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45B89">
        <w:rPr>
          <w:rFonts w:ascii="Times New Roman" w:hAnsi="Times New Roman"/>
          <w:sz w:val="24"/>
          <w:szCs w:val="24"/>
        </w:rPr>
        <w:t>субгрантів</w:t>
      </w:r>
      <w:proofErr w:type="spellEnd"/>
      <w:r w:rsidRPr="00345B8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14" w:name="_Hlk59713092"/>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B543B0"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p>
          <w:p w14:paraId="5AD6BF2F" w14:textId="06978E06"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Керівник Учасника процедури закупівлі </w:t>
            </w:r>
          </w:p>
          <w:p w14:paraId="7B715B2B" w14:textId="7B4BA708" w:rsidR="008C5885" w:rsidRPr="00B543B0"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rPr>
            </w:pPr>
            <w:r w:rsidRPr="00B543B0">
              <w:rPr>
                <w:rFonts w:ascii="Times New Roman" w:hAnsi="Times New Roman"/>
                <w:color w:val="000000"/>
              </w:rPr>
              <w:t xml:space="preserve">(або уповноважена особа) </w:t>
            </w:r>
          </w:p>
        </w:tc>
        <w:tc>
          <w:tcPr>
            <w:tcW w:w="2518" w:type="dxa"/>
          </w:tcPr>
          <w:p w14:paraId="181644BD"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46C36C71" w14:textId="762582C2"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підпис</w:t>
            </w:r>
          </w:p>
        </w:tc>
        <w:tc>
          <w:tcPr>
            <w:tcW w:w="2121" w:type="dxa"/>
          </w:tcPr>
          <w:p w14:paraId="28A03EF4" w14:textId="77777777" w:rsidR="00FE4979" w:rsidRPr="00B543B0"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p>
          <w:p w14:paraId="52241393" w14:textId="2957CEAB"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Прізвище,</w:t>
            </w:r>
          </w:p>
          <w:p w14:paraId="4D0FD727" w14:textId="77777777" w:rsidR="008C5885" w:rsidRPr="00B543B0"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rPr>
            </w:pPr>
            <w:r w:rsidRPr="00B543B0">
              <w:rPr>
                <w:rFonts w:ascii="Times New Roman" w:hAnsi="Times New Roman"/>
                <w:color w:val="000000"/>
              </w:rPr>
              <w:t>ініціали</w:t>
            </w:r>
          </w:p>
        </w:tc>
      </w:tr>
      <w:bookmarkEnd w:id="14"/>
    </w:tbl>
    <w:p w14:paraId="0A9BC618" w14:textId="77777777" w:rsidR="00B543B0" w:rsidRDefault="00B543B0" w:rsidP="00C80BEC">
      <w:pPr>
        <w:spacing w:after="0" w:line="240" w:lineRule="auto"/>
        <w:ind w:left="4820"/>
        <w:rPr>
          <w:rFonts w:ascii="Times New Roman" w:hAnsi="Times New Roman"/>
          <w:sz w:val="26"/>
          <w:szCs w:val="26"/>
        </w:rPr>
      </w:pPr>
    </w:p>
    <w:p w14:paraId="35F78A93" w14:textId="77777777" w:rsidR="003216A0" w:rsidRDefault="003216A0" w:rsidP="00C80BEC">
      <w:pPr>
        <w:spacing w:after="0" w:line="240" w:lineRule="auto"/>
        <w:ind w:left="4820"/>
        <w:rPr>
          <w:rFonts w:ascii="Times New Roman" w:hAnsi="Times New Roman"/>
          <w:sz w:val="26"/>
          <w:szCs w:val="26"/>
        </w:rPr>
      </w:pPr>
    </w:p>
    <w:p w14:paraId="38F543C0" w14:textId="77777777" w:rsidR="003216A0" w:rsidRDefault="003216A0" w:rsidP="00C80BEC">
      <w:pPr>
        <w:spacing w:after="0" w:line="240" w:lineRule="auto"/>
        <w:ind w:left="4820"/>
        <w:rPr>
          <w:rFonts w:ascii="Times New Roman" w:hAnsi="Times New Roman"/>
          <w:sz w:val="26"/>
          <w:szCs w:val="26"/>
        </w:rPr>
      </w:pPr>
    </w:p>
    <w:p w14:paraId="6D696199" w14:textId="77777777" w:rsidR="003216A0" w:rsidRDefault="003216A0" w:rsidP="00C80BEC">
      <w:pPr>
        <w:spacing w:after="0" w:line="240" w:lineRule="auto"/>
        <w:ind w:left="4820"/>
        <w:rPr>
          <w:rFonts w:ascii="Times New Roman" w:hAnsi="Times New Roman"/>
          <w:sz w:val="26"/>
          <w:szCs w:val="26"/>
        </w:rPr>
      </w:pPr>
    </w:p>
    <w:p w14:paraId="5AF7A9DC" w14:textId="77777777" w:rsidR="003216A0" w:rsidRDefault="003216A0" w:rsidP="00C80BEC">
      <w:pPr>
        <w:spacing w:after="0" w:line="240" w:lineRule="auto"/>
        <w:ind w:left="4820"/>
        <w:rPr>
          <w:rFonts w:ascii="Times New Roman" w:hAnsi="Times New Roman"/>
          <w:sz w:val="26"/>
          <w:szCs w:val="26"/>
        </w:rPr>
      </w:pPr>
    </w:p>
    <w:p w14:paraId="22ABECE9" w14:textId="77777777" w:rsidR="003216A0" w:rsidRDefault="003216A0" w:rsidP="00C80BEC">
      <w:pPr>
        <w:spacing w:after="0" w:line="240" w:lineRule="auto"/>
        <w:ind w:left="4820"/>
        <w:rPr>
          <w:rFonts w:ascii="Times New Roman" w:hAnsi="Times New Roman"/>
          <w:sz w:val="26"/>
          <w:szCs w:val="26"/>
        </w:rPr>
      </w:pPr>
    </w:p>
    <w:p w14:paraId="4AB8FE84" w14:textId="77777777" w:rsidR="003216A0" w:rsidRDefault="003216A0" w:rsidP="00C80BEC">
      <w:pPr>
        <w:spacing w:after="0" w:line="240" w:lineRule="auto"/>
        <w:ind w:left="4820"/>
        <w:rPr>
          <w:rFonts w:ascii="Times New Roman" w:hAnsi="Times New Roman"/>
          <w:sz w:val="26"/>
          <w:szCs w:val="26"/>
        </w:rPr>
      </w:pPr>
    </w:p>
    <w:p w14:paraId="0D46F8B7" w14:textId="77777777" w:rsidR="003216A0" w:rsidRDefault="003216A0" w:rsidP="00C80BEC">
      <w:pPr>
        <w:spacing w:after="0" w:line="240" w:lineRule="auto"/>
        <w:ind w:left="4820"/>
        <w:rPr>
          <w:rFonts w:ascii="Times New Roman" w:hAnsi="Times New Roman"/>
          <w:sz w:val="26"/>
          <w:szCs w:val="26"/>
        </w:rPr>
      </w:pPr>
    </w:p>
    <w:p w14:paraId="4A31E104" w14:textId="77777777" w:rsidR="003216A0" w:rsidRDefault="003216A0" w:rsidP="00C80BEC">
      <w:pPr>
        <w:spacing w:after="0" w:line="240" w:lineRule="auto"/>
        <w:ind w:left="4820"/>
        <w:rPr>
          <w:rFonts w:ascii="Times New Roman" w:hAnsi="Times New Roman"/>
          <w:sz w:val="26"/>
          <w:szCs w:val="26"/>
        </w:rPr>
      </w:pPr>
    </w:p>
    <w:p w14:paraId="627E7177" w14:textId="77777777" w:rsidR="003216A0" w:rsidRDefault="003216A0" w:rsidP="00C80BEC">
      <w:pPr>
        <w:spacing w:after="0" w:line="240" w:lineRule="auto"/>
        <w:ind w:left="4820"/>
        <w:rPr>
          <w:rFonts w:ascii="Times New Roman" w:hAnsi="Times New Roman"/>
          <w:sz w:val="26"/>
          <w:szCs w:val="26"/>
        </w:rPr>
      </w:pPr>
    </w:p>
    <w:p w14:paraId="059A19E6" w14:textId="4CE782D5" w:rsidR="003216A0" w:rsidRDefault="003216A0" w:rsidP="00C80BEC">
      <w:pPr>
        <w:spacing w:after="0" w:line="240" w:lineRule="auto"/>
        <w:ind w:left="4820"/>
        <w:rPr>
          <w:rFonts w:ascii="Times New Roman" w:hAnsi="Times New Roman"/>
          <w:sz w:val="26"/>
          <w:szCs w:val="26"/>
        </w:rPr>
      </w:pPr>
    </w:p>
    <w:p w14:paraId="689302F6" w14:textId="6AE5928C" w:rsidR="001D6AFC" w:rsidRDefault="001D6AFC" w:rsidP="00C80BEC">
      <w:pPr>
        <w:spacing w:after="0" w:line="240" w:lineRule="auto"/>
        <w:ind w:left="4820"/>
        <w:rPr>
          <w:rFonts w:ascii="Times New Roman" w:hAnsi="Times New Roman"/>
          <w:sz w:val="26"/>
          <w:szCs w:val="26"/>
        </w:rPr>
      </w:pPr>
    </w:p>
    <w:p w14:paraId="0433F661" w14:textId="587FA1E8" w:rsidR="001D6AFC" w:rsidRDefault="001D6AFC" w:rsidP="00C80BEC">
      <w:pPr>
        <w:spacing w:after="0" w:line="240" w:lineRule="auto"/>
        <w:ind w:left="4820"/>
        <w:rPr>
          <w:rFonts w:ascii="Times New Roman" w:hAnsi="Times New Roman"/>
          <w:sz w:val="26"/>
          <w:szCs w:val="26"/>
        </w:rPr>
      </w:pPr>
    </w:p>
    <w:p w14:paraId="337323BD" w14:textId="632ED70F" w:rsidR="001D6AFC" w:rsidRDefault="001D6AFC" w:rsidP="00C80BEC">
      <w:pPr>
        <w:spacing w:after="0" w:line="240" w:lineRule="auto"/>
        <w:ind w:left="4820"/>
        <w:rPr>
          <w:rFonts w:ascii="Times New Roman" w:hAnsi="Times New Roman"/>
          <w:sz w:val="26"/>
          <w:szCs w:val="26"/>
        </w:rPr>
      </w:pPr>
    </w:p>
    <w:p w14:paraId="16FD4CA5" w14:textId="0E720287" w:rsidR="001D6AFC" w:rsidRDefault="001D6AFC" w:rsidP="00C80BEC">
      <w:pPr>
        <w:spacing w:after="0" w:line="240" w:lineRule="auto"/>
        <w:ind w:left="4820"/>
        <w:rPr>
          <w:rFonts w:ascii="Times New Roman" w:hAnsi="Times New Roman"/>
          <w:sz w:val="26"/>
          <w:szCs w:val="26"/>
        </w:rPr>
      </w:pPr>
    </w:p>
    <w:p w14:paraId="46D7AB71" w14:textId="5AD8E2F1" w:rsidR="001D6AFC" w:rsidRDefault="001D6AFC" w:rsidP="00C80BEC">
      <w:pPr>
        <w:spacing w:after="0" w:line="240" w:lineRule="auto"/>
        <w:ind w:left="4820"/>
        <w:rPr>
          <w:rFonts w:ascii="Times New Roman" w:hAnsi="Times New Roman"/>
          <w:sz w:val="26"/>
          <w:szCs w:val="26"/>
        </w:rPr>
      </w:pPr>
    </w:p>
    <w:p w14:paraId="4D873009" w14:textId="564AA61B" w:rsidR="001D6AFC" w:rsidRDefault="001D6AFC" w:rsidP="00C80BEC">
      <w:pPr>
        <w:spacing w:after="0" w:line="240" w:lineRule="auto"/>
        <w:ind w:left="4820"/>
        <w:rPr>
          <w:rFonts w:ascii="Times New Roman" w:hAnsi="Times New Roman"/>
          <w:sz w:val="26"/>
          <w:szCs w:val="26"/>
        </w:rPr>
      </w:pPr>
    </w:p>
    <w:p w14:paraId="08D335AD" w14:textId="29BED57D" w:rsidR="001D6AFC" w:rsidRDefault="001D6AFC" w:rsidP="00C80BEC">
      <w:pPr>
        <w:spacing w:after="0" w:line="240" w:lineRule="auto"/>
        <w:ind w:left="4820"/>
        <w:rPr>
          <w:rFonts w:ascii="Times New Roman" w:hAnsi="Times New Roman"/>
          <w:sz w:val="26"/>
          <w:szCs w:val="26"/>
        </w:rPr>
      </w:pPr>
    </w:p>
    <w:p w14:paraId="1910D343" w14:textId="35856351" w:rsidR="001D6AFC" w:rsidRDefault="001D6AFC" w:rsidP="00C80BEC">
      <w:pPr>
        <w:spacing w:after="0" w:line="240" w:lineRule="auto"/>
        <w:ind w:left="4820"/>
        <w:rPr>
          <w:rFonts w:ascii="Times New Roman" w:hAnsi="Times New Roman"/>
          <w:sz w:val="26"/>
          <w:szCs w:val="26"/>
        </w:rPr>
      </w:pPr>
    </w:p>
    <w:p w14:paraId="593FFA2F" w14:textId="066DBC29" w:rsidR="001D6AFC" w:rsidRDefault="001D6AFC" w:rsidP="00C80BEC">
      <w:pPr>
        <w:spacing w:after="0" w:line="240" w:lineRule="auto"/>
        <w:ind w:left="4820"/>
        <w:rPr>
          <w:rFonts w:ascii="Times New Roman" w:hAnsi="Times New Roman"/>
          <w:sz w:val="26"/>
          <w:szCs w:val="26"/>
        </w:rPr>
      </w:pPr>
    </w:p>
    <w:p w14:paraId="3AD837A1" w14:textId="13DAE0F3" w:rsidR="001D6AFC" w:rsidRDefault="001D6AFC" w:rsidP="00C80BEC">
      <w:pPr>
        <w:spacing w:after="0" w:line="240" w:lineRule="auto"/>
        <w:ind w:left="4820"/>
        <w:rPr>
          <w:rFonts w:ascii="Times New Roman" w:hAnsi="Times New Roman"/>
          <w:sz w:val="26"/>
          <w:szCs w:val="26"/>
        </w:rPr>
      </w:pPr>
    </w:p>
    <w:p w14:paraId="4EF48C5D" w14:textId="16B9AD92" w:rsidR="001D6AFC" w:rsidRDefault="001D6AFC" w:rsidP="00C80BEC">
      <w:pPr>
        <w:spacing w:after="0" w:line="240" w:lineRule="auto"/>
        <w:ind w:left="4820"/>
        <w:rPr>
          <w:rFonts w:ascii="Times New Roman" w:hAnsi="Times New Roman"/>
          <w:sz w:val="26"/>
          <w:szCs w:val="26"/>
        </w:rPr>
      </w:pPr>
    </w:p>
    <w:p w14:paraId="7DAC8D23" w14:textId="27D3DB8B" w:rsidR="00C80BEC" w:rsidRPr="00F62A05" w:rsidRDefault="00EF00A4" w:rsidP="00C80BEC">
      <w:pPr>
        <w:spacing w:after="0" w:line="240" w:lineRule="auto"/>
        <w:ind w:left="4820"/>
        <w:rPr>
          <w:rFonts w:ascii="Times New Roman" w:hAnsi="Times New Roman"/>
          <w:sz w:val="26"/>
          <w:szCs w:val="26"/>
        </w:rPr>
      </w:pPr>
      <w:r w:rsidRPr="00F62A05">
        <w:rPr>
          <w:rFonts w:ascii="Times New Roman" w:hAnsi="Times New Roman"/>
          <w:sz w:val="26"/>
          <w:szCs w:val="26"/>
        </w:rPr>
        <w:lastRenderedPageBreak/>
        <w:t>Д</w:t>
      </w:r>
      <w:r w:rsidR="001E4D5E" w:rsidRPr="00F62A05">
        <w:rPr>
          <w:rFonts w:ascii="Times New Roman" w:hAnsi="Times New Roman"/>
          <w:sz w:val="26"/>
          <w:szCs w:val="26"/>
        </w:rPr>
        <w:t xml:space="preserve">одаток № </w:t>
      </w:r>
      <w:r w:rsidR="00894E7C" w:rsidRPr="00F62A05">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5640962" w14:textId="77777777" w:rsidR="006334E8" w:rsidRDefault="006334E8"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23EA7A56"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CE6FCD3"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 xml:space="preserve">відкритих торгів з попередньою кваліфікацією на закупівлю </w:t>
      </w:r>
      <w:r w:rsidR="003216A0" w:rsidRPr="003216A0">
        <w:rPr>
          <w:rFonts w:ascii="Times New Roman" w:hAnsi="Times New Roman" w:cs="Times New Roman"/>
          <w:b/>
          <w:bCs/>
          <w:sz w:val="26"/>
          <w:szCs w:val="26"/>
        </w:rPr>
        <w:t xml:space="preserve">ДК 021:2015 45310000-3 Електромонтажні роботи (Монтаж екранованих ультрафіолетових бактерицидних </w:t>
      </w:r>
      <w:proofErr w:type="spellStart"/>
      <w:r w:rsidR="003216A0" w:rsidRPr="003216A0">
        <w:rPr>
          <w:rFonts w:ascii="Times New Roman" w:hAnsi="Times New Roman" w:cs="Times New Roman"/>
          <w:b/>
          <w:bCs/>
          <w:sz w:val="26"/>
          <w:szCs w:val="26"/>
        </w:rPr>
        <w:t>опромінювачів</w:t>
      </w:r>
      <w:proofErr w:type="spellEnd"/>
      <w:r w:rsidR="003216A0" w:rsidRPr="003216A0">
        <w:rPr>
          <w:rFonts w:ascii="Times New Roman" w:hAnsi="Times New Roman" w:cs="Times New Roman"/>
          <w:b/>
          <w:bCs/>
          <w:sz w:val="26"/>
          <w:szCs w:val="26"/>
        </w:rPr>
        <w:t xml:space="preserve"> </w:t>
      </w:r>
      <w:r w:rsidR="003216A0" w:rsidRPr="003216A0">
        <w:rPr>
          <w:rFonts w:ascii="Times New Roman" w:hAnsi="Times New Roman" w:cs="Times New Roman"/>
          <w:b/>
          <w:bCs/>
          <w:sz w:val="26"/>
          <w:szCs w:val="26"/>
          <w:lang w:val="ru-RU"/>
        </w:rPr>
        <w:t>UV</w:t>
      </w:r>
      <w:r w:rsidR="003216A0" w:rsidRPr="003216A0">
        <w:rPr>
          <w:rFonts w:ascii="Times New Roman" w:hAnsi="Times New Roman" w:cs="Times New Roman"/>
          <w:b/>
          <w:bCs/>
          <w:sz w:val="26"/>
          <w:szCs w:val="26"/>
        </w:rPr>
        <w:t>-</w:t>
      </w:r>
      <w:r w:rsidR="003216A0" w:rsidRPr="003216A0">
        <w:rPr>
          <w:rFonts w:ascii="Times New Roman" w:hAnsi="Times New Roman" w:cs="Times New Roman"/>
          <w:b/>
          <w:bCs/>
          <w:sz w:val="26"/>
          <w:szCs w:val="26"/>
          <w:lang w:val="ru-RU"/>
        </w:rPr>
        <w:t>BLAZE</w:t>
      </w:r>
      <w:r w:rsidR="003216A0" w:rsidRPr="003216A0">
        <w:rPr>
          <w:rFonts w:ascii="Times New Roman" w:hAnsi="Times New Roman" w:cs="Times New Roman"/>
          <w:b/>
          <w:bCs/>
          <w:sz w:val="26"/>
          <w:szCs w:val="26"/>
        </w:rPr>
        <w:t xml:space="preserve"> 30</w:t>
      </w:r>
      <w:r w:rsidR="003216A0" w:rsidRPr="003216A0">
        <w:rPr>
          <w:rFonts w:ascii="Times New Roman" w:hAnsi="Times New Roman" w:cs="Times New Roman"/>
          <w:b/>
          <w:bCs/>
          <w:sz w:val="26"/>
          <w:szCs w:val="26"/>
          <w:lang w:val="ru-RU"/>
        </w:rPr>
        <w:t>W</w:t>
      </w:r>
      <w:r w:rsidR="003216A0" w:rsidRPr="003216A0">
        <w:rPr>
          <w:rFonts w:ascii="Times New Roman" w:hAnsi="Times New Roman" w:cs="Times New Roman"/>
          <w:b/>
          <w:bCs/>
          <w:sz w:val="26"/>
          <w:szCs w:val="26"/>
        </w:rPr>
        <w:t xml:space="preserve"> - </w:t>
      </w:r>
      <w:r w:rsidR="003216A0" w:rsidRPr="003216A0">
        <w:rPr>
          <w:rFonts w:ascii="Times New Roman" w:hAnsi="Times New Roman" w:cs="Times New Roman"/>
          <w:b/>
          <w:bCs/>
          <w:sz w:val="26"/>
          <w:szCs w:val="26"/>
          <w:lang w:val="ru-RU"/>
        </w:rPr>
        <w:t>Standart</w:t>
      </w:r>
      <w:r w:rsidR="003216A0" w:rsidRPr="003216A0">
        <w:rPr>
          <w:rFonts w:ascii="Times New Roman" w:hAnsi="Times New Roman" w:cs="Times New Roman"/>
          <w:b/>
          <w:bCs/>
          <w:sz w:val="26"/>
          <w:szCs w:val="26"/>
        </w:rPr>
        <w:t>, 839 шт.)</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Керівник Учасника процедури закупівлі </w:t>
            </w:r>
          </w:p>
          <w:p w14:paraId="37F4AA62" w14:textId="63EB4F2D" w:rsidR="00B94700" w:rsidRPr="00B543B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543B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підпис</w:t>
            </w:r>
          </w:p>
        </w:tc>
        <w:tc>
          <w:tcPr>
            <w:tcW w:w="2121" w:type="dxa"/>
          </w:tcPr>
          <w:p w14:paraId="6D009C15"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Прізвище,</w:t>
            </w:r>
          </w:p>
          <w:p w14:paraId="3DF01B03" w14:textId="77777777" w:rsidR="00B94700" w:rsidRPr="00B543B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543B0">
              <w:rPr>
                <w:rFonts w:ascii="Times New Roman" w:hAnsi="Times New Roman"/>
                <w:color w:val="000000"/>
                <w:sz w:val="24"/>
                <w:szCs w:val="24"/>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7A0C6622" w14:textId="77777777" w:rsidR="00FD1DA1" w:rsidRDefault="00FD1DA1" w:rsidP="008C5885">
      <w:pPr>
        <w:spacing w:after="0" w:line="240" w:lineRule="auto"/>
        <w:ind w:left="5812"/>
        <w:jc w:val="right"/>
        <w:rPr>
          <w:rFonts w:ascii="Times New Roman" w:hAnsi="Times New Roman"/>
          <w:b/>
          <w:bCs/>
          <w:sz w:val="26"/>
          <w:szCs w:val="26"/>
        </w:rPr>
      </w:pPr>
    </w:p>
    <w:p w14:paraId="33F5F6DA" w14:textId="77777777" w:rsidR="00FD1DA1" w:rsidRDefault="00FD1DA1" w:rsidP="008C5885">
      <w:pPr>
        <w:spacing w:after="0" w:line="240" w:lineRule="auto"/>
        <w:ind w:left="5812"/>
        <w:jc w:val="right"/>
        <w:rPr>
          <w:rFonts w:ascii="Times New Roman" w:hAnsi="Times New Roman"/>
          <w:b/>
          <w:bCs/>
          <w:sz w:val="26"/>
          <w:szCs w:val="26"/>
        </w:rPr>
      </w:pPr>
    </w:p>
    <w:p w14:paraId="31CE9464" w14:textId="7F05469F"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 xml:space="preserve">-реципієнтам, іншим реципієнтам, координаційним механізмам країни, агентам із </w:t>
      </w:r>
      <w:proofErr w:type="spellStart"/>
      <w:r w:rsidRPr="006D5ACB">
        <w:rPr>
          <w:sz w:val="26"/>
          <w:szCs w:val="26"/>
          <w:lang w:val="uk-UA"/>
        </w:rPr>
        <w:t>закупівель</w:t>
      </w:r>
      <w:proofErr w:type="spellEnd"/>
      <w:r w:rsidRPr="006D5ACB">
        <w:rPr>
          <w:sz w:val="26"/>
          <w:szCs w:val="26"/>
          <w:lang w:val="uk-UA"/>
        </w:rPr>
        <w:t xml:space="preserve">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w:t>
      </w:r>
      <w:proofErr w:type="spellStart"/>
      <w:r w:rsidRPr="006D5ACB">
        <w:rPr>
          <w:sz w:val="26"/>
          <w:szCs w:val="26"/>
          <w:lang w:val="uk-UA"/>
        </w:rPr>
        <w:t>закупівель</w:t>
      </w:r>
      <w:proofErr w:type="spellEnd"/>
      <w:r w:rsidRPr="006D5ACB">
        <w:rPr>
          <w:sz w:val="26"/>
          <w:szCs w:val="26"/>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6D5ACB">
        <w:rPr>
          <w:sz w:val="26"/>
          <w:szCs w:val="26"/>
          <w:lang w:val="uk-UA"/>
        </w:rPr>
        <w:t>закупівель</w:t>
      </w:r>
      <w:proofErr w:type="spellEnd"/>
      <w:r w:rsidRPr="006D5ACB">
        <w:rPr>
          <w:sz w:val="26"/>
          <w:szCs w:val="26"/>
          <w:lang w:val="uk-UA"/>
        </w:rPr>
        <w:t xml:space="preserve">.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w:t>
      </w:r>
      <w:proofErr w:type="spellStart"/>
      <w:r w:rsidRPr="006D5ACB">
        <w:rPr>
          <w:sz w:val="26"/>
          <w:szCs w:val="26"/>
          <w:lang w:val="uk-UA"/>
        </w:rPr>
        <w:t>закупівель</w:t>
      </w:r>
      <w:proofErr w:type="spellEnd"/>
      <w:r w:rsidRPr="006D5ACB">
        <w:rPr>
          <w:sz w:val="26"/>
          <w:szCs w:val="26"/>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6D5ACB">
        <w:rPr>
          <w:sz w:val="26"/>
          <w:szCs w:val="26"/>
          <w:lang w:val="uk-UA"/>
        </w:rPr>
        <w:t>закупівель</w:t>
      </w:r>
      <w:proofErr w:type="spellEnd"/>
      <w:r w:rsidRPr="006D5ACB">
        <w:rPr>
          <w:sz w:val="26"/>
          <w:szCs w:val="26"/>
          <w:lang w:val="uk-UA"/>
        </w:rPr>
        <w:t xml:space="preserve">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6D5ACB">
        <w:rPr>
          <w:sz w:val="26"/>
          <w:szCs w:val="26"/>
          <w:lang w:val="uk-UA"/>
        </w:rPr>
        <w:t>закупівель</w:t>
      </w:r>
      <w:proofErr w:type="spellEnd"/>
      <w:r w:rsidRPr="006D5ACB">
        <w:rPr>
          <w:sz w:val="26"/>
          <w:szCs w:val="26"/>
          <w:lang w:val="uk-UA"/>
        </w:rPr>
        <w:t xml:space="preserve">.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F249D8">
      <w:footerReference w:type="default" r:id="rId14"/>
      <w:pgSz w:w="11906" w:h="16838"/>
      <w:pgMar w:top="851"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783B" w14:textId="77777777" w:rsidR="000C35FB" w:rsidRDefault="000C35FB" w:rsidP="00295E76">
      <w:pPr>
        <w:spacing w:after="0" w:line="240" w:lineRule="auto"/>
      </w:pPr>
      <w:r>
        <w:separator/>
      </w:r>
    </w:p>
  </w:endnote>
  <w:endnote w:type="continuationSeparator" w:id="0">
    <w:p w14:paraId="0C823384" w14:textId="77777777" w:rsidR="000C35FB" w:rsidRDefault="000C35F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8C68" w14:textId="77777777" w:rsidR="000C35FB" w:rsidRDefault="000C35FB" w:rsidP="00295E76">
      <w:pPr>
        <w:spacing w:after="0" w:line="240" w:lineRule="auto"/>
      </w:pPr>
      <w:r>
        <w:separator/>
      </w:r>
    </w:p>
  </w:footnote>
  <w:footnote w:type="continuationSeparator" w:id="0">
    <w:p w14:paraId="75AF99A8" w14:textId="77777777" w:rsidR="000C35FB" w:rsidRDefault="000C35FB"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D5CE1"/>
    <w:multiLevelType w:val="hybridMultilevel"/>
    <w:tmpl w:val="5DC606D0"/>
    <w:lvl w:ilvl="0" w:tplc="DD0A4230">
      <w:start w:val="1"/>
      <w:numFmt w:val="decimal"/>
      <w:lvlText w:val="%1."/>
      <w:lvlJc w:val="left"/>
      <w:pPr>
        <w:ind w:left="720" w:hanging="360"/>
      </w:pPr>
      <w:rPr>
        <w:rFonts w:ascii="Times New Roman" w:eastAsia="Arial"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369B13B9"/>
    <w:multiLevelType w:val="hybridMultilevel"/>
    <w:tmpl w:val="A40CD714"/>
    <w:lvl w:ilvl="0" w:tplc="4536BFB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8E60CD1"/>
    <w:multiLevelType w:val="hybridMultilevel"/>
    <w:tmpl w:val="C8C245F6"/>
    <w:lvl w:ilvl="0" w:tplc="30628546">
      <w:start w:val="1"/>
      <w:numFmt w:val="decimal"/>
      <w:lvlText w:val="%1)"/>
      <w:lvlJc w:val="left"/>
      <w:pPr>
        <w:ind w:left="177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E743C9"/>
    <w:multiLevelType w:val="hybridMultilevel"/>
    <w:tmpl w:val="604CD52C"/>
    <w:lvl w:ilvl="0" w:tplc="30628546">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1" w15:restartNumberingAfterBreak="0">
    <w:nsid w:val="678471FF"/>
    <w:multiLevelType w:val="hybridMultilevel"/>
    <w:tmpl w:val="A7642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B1D4F06"/>
    <w:multiLevelType w:val="hybridMultilevel"/>
    <w:tmpl w:val="1F5A28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5"/>
  </w:num>
  <w:num w:numId="5">
    <w:abstractNumId w:val="4"/>
  </w:num>
  <w:num w:numId="6">
    <w:abstractNumId w:val="2"/>
  </w:num>
  <w:num w:numId="7">
    <w:abstractNumId w:val="1"/>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26724"/>
    <w:rsid w:val="00026C95"/>
    <w:rsid w:val="00031FE1"/>
    <w:rsid w:val="0003308B"/>
    <w:rsid w:val="00033E0F"/>
    <w:rsid w:val="00034CC1"/>
    <w:rsid w:val="000409FF"/>
    <w:rsid w:val="000437AE"/>
    <w:rsid w:val="0004383A"/>
    <w:rsid w:val="00043C4F"/>
    <w:rsid w:val="00044720"/>
    <w:rsid w:val="00044ED1"/>
    <w:rsid w:val="000462C0"/>
    <w:rsid w:val="00057D6E"/>
    <w:rsid w:val="000669B2"/>
    <w:rsid w:val="000708F7"/>
    <w:rsid w:val="00070FE2"/>
    <w:rsid w:val="00076B09"/>
    <w:rsid w:val="000777D5"/>
    <w:rsid w:val="00080BE4"/>
    <w:rsid w:val="00081BC5"/>
    <w:rsid w:val="00084C0C"/>
    <w:rsid w:val="00086558"/>
    <w:rsid w:val="000871C6"/>
    <w:rsid w:val="00092BF5"/>
    <w:rsid w:val="0009669F"/>
    <w:rsid w:val="00096C62"/>
    <w:rsid w:val="00097099"/>
    <w:rsid w:val="000A1522"/>
    <w:rsid w:val="000A2FCF"/>
    <w:rsid w:val="000A5501"/>
    <w:rsid w:val="000A5D8E"/>
    <w:rsid w:val="000A5FF1"/>
    <w:rsid w:val="000B005F"/>
    <w:rsid w:val="000B00D4"/>
    <w:rsid w:val="000B15A4"/>
    <w:rsid w:val="000B3B18"/>
    <w:rsid w:val="000B403E"/>
    <w:rsid w:val="000B4DC9"/>
    <w:rsid w:val="000B558F"/>
    <w:rsid w:val="000C06A9"/>
    <w:rsid w:val="000C35FB"/>
    <w:rsid w:val="000C41D7"/>
    <w:rsid w:val="000C68C8"/>
    <w:rsid w:val="000C7A3A"/>
    <w:rsid w:val="000D0495"/>
    <w:rsid w:val="000D2D2B"/>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BDB"/>
    <w:rsid w:val="00153F0E"/>
    <w:rsid w:val="001554F1"/>
    <w:rsid w:val="00163453"/>
    <w:rsid w:val="00164BA2"/>
    <w:rsid w:val="00171E2B"/>
    <w:rsid w:val="001735A9"/>
    <w:rsid w:val="00180DE2"/>
    <w:rsid w:val="001839C4"/>
    <w:rsid w:val="00184E75"/>
    <w:rsid w:val="00187753"/>
    <w:rsid w:val="001910FD"/>
    <w:rsid w:val="00191CBD"/>
    <w:rsid w:val="00195815"/>
    <w:rsid w:val="00196566"/>
    <w:rsid w:val="00197466"/>
    <w:rsid w:val="001A08AD"/>
    <w:rsid w:val="001A181F"/>
    <w:rsid w:val="001A2139"/>
    <w:rsid w:val="001A2708"/>
    <w:rsid w:val="001A5766"/>
    <w:rsid w:val="001A7FD9"/>
    <w:rsid w:val="001B2299"/>
    <w:rsid w:val="001B22BB"/>
    <w:rsid w:val="001B29B6"/>
    <w:rsid w:val="001B3BE5"/>
    <w:rsid w:val="001B63CA"/>
    <w:rsid w:val="001C29E4"/>
    <w:rsid w:val="001C44B5"/>
    <w:rsid w:val="001C5F40"/>
    <w:rsid w:val="001C698A"/>
    <w:rsid w:val="001C6FE2"/>
    <w:rsid w:val="001D467B"/>
    <w:rsid w:val="001D6AFC"/>
    <w:rsid w:val="001E0433"/>
    <w:rsid w:val="001E0BE4"/>
    <w:rsid w:val="001E4BC0"/>
    <w:rsid w:val="001E4D5E"/>
    <w:rsid w:val="001E51D8"/>
    <w:rsid w:val="001E69FF"/>
    <w:rsid w:val="001F27B3"/>
    <w:rsid w:val="001F3509"/>
    <w:rsid w:val="001F54A1"/>
    <w:rsid w:val="002007F3"/>
    <w:rsid w:val="00205ADF"/>
    <w:rsid w:val="00212C1F"/>
    <w:rsid w:val="00215330"/>
    <w:rsid w:val="00221525"/>
    <w:rsid w:val="0022180A"/>
    <w:rsid w:val="002220FE"/>
    <w:rsid w:val="002300F0"/>
    <w:rsid w:val="00235593"/>
    <w:rsid w:val="0024226D"/>
    <w:rsid w:val="002438EB"/>
    <w:rsid w:val="00244589"/>
    <w:rsid w:val="00250BAE"/>
    <w:rsid w:val="00256067"/>
    <w:rsid w:val="00261B1F"/>
    <w:rsid w:val="00262849"/>
    <w:rsid w:val="002635DB"/>
    <w:rsid w:val="00264887"/>
    <w:rsid w:val="002658A0"/>
    <w:rsid w:val="00266060"/>
    <w:rsid w:val="00276340"/>
    <w:rsid w:val="00280B11"/>
    <w:rsid w:val="00283206"/>
    <w:rsid w:val="00295E76"/>
    <w:rsid w:val="0029718D"/>
    <w:rsid w:val="002971E6"/>
    <w:rsid w:val="002A3A48"/>
    <w:rsid w:val="002B23F0"/>
    <w:rsid w:val="002B4645"/>
    <w:rsid w:val="002B53AA"/>
    <w:rsid w:val="002C29F6"/>
    <w:rsid w:val="002C2CF1"/>
    <w:rsid w:val="002C3429"/>
    <w:rsid w:val="002C6080"/>
    <w:rsid w:val="002D04E3"/>
    <w:rsid w:val="002D159A"/>
    <w:rsid w:val="002D60C0"/>
    <w:rsid w:val="002E58F2"/>
    <w:rsid w:val="002E6A3D"/>
    <w:rsid w:val="002E7B30"/>
    <w:rsid w:val="002F4725"/>
    <w:rsid w:val="0031271E"/>
    <w:rsid w:val="00314DC6"/>
    <w:rsid w:val="00315127"/>
    <w:rsid w:val="003161E6"/>
    <w:rsid w:val="00316533"/>
    <w:rsid w:val="00316631"/>
    <w:rsid w:val="00320196"/>
    <w:rsid w:val="003216A0"/>
    <w:rsid w:val="0032200D"/>
    <w:rsid w:val="0032231E"/>
    <w:rsid w:val="00322F7A"/>
    <w:rsid w:val="00323039"/>
    <w:rsid w:val="003240A3"/>
    <w:rsid w:val="00324CA0"/>
    <w:rsid w:val="00327D39"/>
    <w:rsid w:val="00330BF0"/>
    <w:rsid w:val="00331128"/>
    <w:rsid w:val="003337A3"/>
    <w:rsid w:val="003345D2"/>
    <w:rsid w:val="00335093"/>
    <w:rsid w:val="00336E85"/>
    <w:rsid w:val="0034258F"/>
    <w:rsid w:val="00345B89"/>
    <w:rsid w:val="00346DEC"/>
    <w:rsid w:val="0035081D"/>
    <w:rsid w:val="00353CCC"/>
    <w:rsid w:val="003557C3"/>
    <w:rsid w:val="00356740"/>
    <w:rsid w:val="00356C92"/>
    <w:rsid w:val="00362071"/>
    <w:rsid w:val="00370A12"/>
    <w:rsid w:val="003713D9"/>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4CD"/>
    <w:rsid w:val="003D48BA"/>
    <w:rsid w:val="003E1E5B"/>
    <w:rsid w:val="003E42E7"/>
    <w:rsid w:val="003E4459"/>
    <w:rsid w:val="003E446D"/>
    <w:rsid w:val="003E4B17"/>
    <w:rsid w:val="003E5F3E"/>
    <w:rsid w:val="003E65CD"/>
    <w:rsid w:val="003F15EA"/>
    <w:rsid w:val="003F39B1"/>
    <w:rsid w:val="003F5DC2"/>
    <w:rsid w:val="00404D79"/>
    <w:rsid w:val="004055BE"/>
    <w:rsid w:val="00412E20"/>
    <w:rsid w:val="0041482B"/>
    <w:rsid w:val="00414EA3"/>
    <w:rsid w:val="00415819"/>
    <w:rsid w:val="00417D36"/>
    <w:rsid w:val="00420142"/>
    <w:rsid w:val="004276FE"/>
    <w:rsid w:val="00432647"/>
    <w:rsid w:val="004341F5"/>
    <w:rsid w:val="00440B34"/>
    <w:rsid w:val="004419EC"/>
    <w:rsid w:val="00441C37"/>
    <w:rsid w:val="00444276"/>
    <w:rsid w:val="00445426"/>
    <w:rsid w:val="00457359"/>
    <w:rsid w:val="004620B9"/>
    <w:rsid w:val="004635EC"/>
    <w:rsid w:val="00464E8B"/>
    <w:rsid w:val="00464FC7"/>
    <w:rsid w:val="004666E6"/>
    <w:rsid w:val="004769FE"/>
    <w:rsid w:val="00477748"/>
    <w:rsid w:val="004849BE"/>
    <w:rsid w:val="00486136"/>
    <w:rsid w:val="0048664A"/>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87666"/>
    <w:rsid w:val="00595914"/>
    <w:rsid w:val="00596C09"/>
    <w:rsid w:val="005A0C59"/>
    <w:rsid w:val="005A24C6"/>
    <w:rsid w:val="005A275B"/>
    <w:rsid w:val="005A6EDD"/>
    <w:rsid w:val="005B001C"/>
    <w:rsid w:val="005B05E8"/>
    <w:rsid w:val="005B0B60"/>
    <w:rsid w:val="005B16AA"/>
    <w:rsid w:val="005B4C64"/>
    <w:rsid w:val="005C2CF7"/>
    <w:rsid w:val="005C4F06"/>
    <w:rsid w:val="005C5EA1"/>
    <w:rsid w:val="005C6EDB"/>
    <w:rsid w:val="005D29D6"/>
    <w:rsid w:val="005D2F2A"/>
    <w:rsid w:val="005E732A"/>
    <w:rsid w:val="005F2BB6"/>
    <w:rsid w:val="00604064"/>
    <w:rsid w:val="00612759"/>
    <w:rsid w:val="00613EEB"/>
    <w:rsid w:val="0062117F"/>
    <w:rsid w:val="00622221"/>
    <w:rsid w:val="006246F5"/>
    <w:rsid w:val="0062488A"/>
    <w:rsid w:val="006334E8"/>
    <w:rsid w:val="00635429"/>
    <w:rsid w:val="006367E6"/>
    <w:rsid w:val="00645015"/>
    <w:rsid w:val="00645E54"/>
    <w:rsid w:val="0065025C"/>
    <w:rsid w:val="00652193"/>
    <w:rsid w:val="00652253"/>
    <w:rsid w:val="006571C3"/>
    <w:rsid w:val="006603B9"/>
    <w:rsid w:val="00665E03"/>
    <w:rsid w:val="006666E6"/>
    <w:rsid w:val="00676C62"/>
    <w:rsid w:val="00682FF0"/>
    <w:rsid w:val="006863B2"/>
    <w:rsid w:val="00691F4E"/>
    <w:rsid w:val="00692364"/>
    <w:rsid w:val="006939C5"/>
    <w:rsid w:val="006A0194"/>
    <w:rsid w:val="006A04A5"/>
    <w:rsid w:val="006A1BC4"/>
    <w:rsid w:val="006A289E"/>
    <w:rsid w:val="006A2F99"/>
    <w:rsid w:val="006A5CB8"/>
    <w:rsid w:val="006B624F"/>
    <w:rsid w:val="006C035B"/>
    <w:rsid w:val="006C044A"/>
    <w:rsid w:val="006C109C"/>
    <w:rsid w:val="006C1E05"/>
    <w:rsid w:val="006D266F"/>
    <w:rsid w:val="006D2CA0"/>
    <w:rsid w:val="006D4B80"/>
    <w:rsid w:val="006D5ACB"/>
    <w:rsid w:val="006E3154"/>
    <w:rsid w:val="006E50B6"/>
    <w:rsid w:val="006E64B4"/>
    <w:rsid w:val="006F19E9"/>
    <w:rsid w:val="006F2C1C"/>
    <w:rsid w:val="006F482A"/>
    <w:rsid w:val="006F6C61"/>
    <w:rsid w:val="006F77A5"/>
    <w:rsid w:val="007021E6"/>
    <w:rsid w:val="007022A2"/>
    <w:rsid w:val="007026BE"/>
    <w:rsid w:val="0070431E"/>
    <w:rsid w:val="00704E9C"/>
    <w:rsid w:val="00706EAE"/>
    <w:rsid w:val="00706EC1"/>
    <w:rsid w:val="00707919"/>
    <w:rsid w:val="00714CD6"/>
    <w:rsid w:val="00717950"/>
    <w:rsid w:val="00722061"/>
    <w:rsid w:val="00731507"/>
    <w:rsid w:val="00734944"/>
    <w:rsid w:val="00735473"/>
    <w:rsid w:val="0074296A"/>
    <w:rsid w:val="00743261"/>
    <w:rsid w:val="00743FCA"/>
    <w:rsid w:val="007446B7"/>
    <w:rsid w:val="00745184"/>
    <w:rsid w:val="007470E9"/>
    <w:rsid w:val="00751F2D"/>
    <w:rsid w:val="0075225D"/>
    <w:rsid w:val="00756418"/>
    <w:rsid w:val="00756899"/>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97FA9"/>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0081"/>
    <w:rsid w:val="007D7D53"/>
    <w:rsid w:val="007E1216"/>
    <w:rsid w:val="007E17D9"/>
    <w:rsid w:val="007E2B98"/>
    <w:rsid w:val="007E43B9"/>
    <w:rsid w:val="007E5B6E"/>
    <w:rsid w:val="007E6643"/>
    <w:rsid w:val="007F173C"/>
    <w:rsid w:val="007F2DC4"/>
    <w:rsid w:val="007F41AC"/>
    <w:rsid w:val="007F58A6"/>
    <w:rsid w:val="007F5AC8"/>
    <w:rsid w:val="007F7A68"/>
    <w:rsid w:val="00800E12"/>
    <w:rsid w:val="008040EC"/>
    <w:rsid w:val="00804119"/>
    <w:rsid w:val="00806758"/>
    <w:rsid w:val="008146C8"/>
    <w:rsid w:val="00820379"/>
    <w:rsid w:val="00822DBB"/>
    <w:rsid w:val="00823C46"/>
    <w:rsid w:val="00825308"/>
    <w:rsid w:val="00830AE7"/>
    <w:rsid w:val="00835840"/>
    <w:rsid w:val="008358CE"/>
    <w:rsid w:val="008366C1"/>
    <w:rsid w:val="00837283"/>
    <w:rsid w:val="00842A7E"/>
    <w:rsid w:val="00845BED"/>
    <w:rsid w:val="0084641D"/>
    <w:rsid w:val="00846A33"/>
    <w:rsid w:val="00847E7D"/>
    <w:rsid w:val="00850707"/>
    <w:rsid w:val="00850C25"/>
    <w:rsid w:val="00850E33"/>
    <w:rsid w:val="00853402"/>
    <w:rsid w:val="00853C8F"/>
    <w:rsid w:val="00860101"/>
    <w:rsid w:val="008602B2"/>
    <w:rsid w:val="008632D6"/>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4AB1"/>
    <w:rsid w:val="008D6805"/>
    <w:rsid w:val="008D7AEE"/>
    <w:rsid w:val="008E01C1"/>
    <w:rsid w:val="008E5964"/>
    <w:rsid w:val="008E6B7D"/>
    <w:rsid w:val="008F03FA"/>
    <w:rsid w:val="008F3DE7"/>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3EB0"/>
    <w:rsid w:val="009B666B"/>
    <w:rsid w:val="009C0456"/>
    <w:rsid w:val="009C130F"/>
    <w:rsid w:val="009C7369"/>
    <w:rsid w:val="009D12C5"/>
    <w:rsid w:val="009D3539"/>
    <w:rsid w:val="009D59C3"/>
    <w:rsid w:val="009E1BEC"/>
    <w:rsid w:val="009F06F7"/>
    <w:rsid w:val="009F11F5"/>
    <w:rsid w:val="009F5299"/>
    <w:rsid w:val="009F60A4"/>
    <w:rsid w:val="009F7F6C"/>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0A3E"/>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6E88"/>
    <w:rsid w:val="00B37D4A"/>
    <w:rsid w:val="00B40E1A"/>
    <w:rsid w:val="00B41075"/>
    <w:rsid w:val="00B42828"/>
    <w:rsid w:val="00B45D64"/>
    <w:rsid w:val="00B47601"/>
    <w:rsid w:val="00B47BE3"/>
    <w:rsid w:val="00B543B0"/>
    <w:rsid w:val="00B5567B"/>
    <w:rsid w:val="00B64115"/>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3B30"/>
    <w:rsid w:val="00BC660C"/>
    <w:rsid w:val="00BC7B60"/>
    <w:rsid w:val="00BD0BE7"/>
    <w:rsid w:val="00BD1202"/>
    <w:rsid w:val="00BD3EAB"/>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03F"/>
    <w:rsid w:val="00C65E6E"/>
    <w:rsid w:val="00C731F2"/>
    <w:rsid w:val="00C7689D"/>
    <w:rsid w:val="00C7788D"/>
    <w:rsid w:val="00C80BEC"/>
    <w:rsid w:val="00C8788E"/>
    <w:rsid w:val="00C87DAE"/>
    <w:rsid w:val="00C9081A"/>
    <w:rsid w:val="00C91F35"/>
    <w:rsid w:val="00C9344A"/>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3E95"/>
    <w:rsid w:val="00CD577C"/>
    <w:rsid w:val="00CD7441"/>
    <w:rsid w:val="00CD7503"/>
    <w:rsid w:val="00CD7FCF"/>
    <w:rsid w:val="00CE130B"/>
    <w:rsid w:val="00CE16F1"/>
    <w:rsid w:val="00CE720B"/>
    <w:rsid w:val="00CF3955"/>
    <w:rsid w:val="00CF49C5"/>
    <w:rsid w:val="00CF58CC"/>
    <w:rsid w:val="00CF7B1A"/>
    <w:rsid w:val="00D059E8"/>
    <w:rsid w:val="00D05D6D"/>
    <w:rsid w:val="00D10972"/>
    <w:rsid w:val="00D111BF"/>
    <w:rsid w:val="00D129D5"/>
    <w:rsid w:val="00D13D23"/>
    <w:rsid w:val="00D1591D"/>
    <w:rsid w:val="00D170B0"/>
    <w:rsid w:val="00D175D7"/>
    <w:rsid w:val="00D20725"/>
    <w:rsid w:val="00D21679"/>
    <w:rsid w:val="00D31371"/>
    <w:rsid w:val="00D356E4"/>
    <w:rsid w:val="00D42ADD"/>
    <w:rsid w:val="00D43142"/>
    <w:rsid w:val="00D5318F"/>
    <w:rsid w:val="00D5382F"/>
    <w:rsid w:val="00D54ADA"/>
    <w:rsid w:val="00D628B6"/>
    <w:rsid w:val="00D638FA"/>
    <w:rsid w:val="00D65FFF"/>
    <w:rsid w:val="00D75651"/>
    <w:rsid w:val="00D77286"/>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1B68"/>
    <w:rsid w:val="00DA356B"/>
    <w:rsid w:val="00DA508C"/>
    <w:rsid w:val="00DA6CDC"/>
    <w:rsid w:val="00DA6F4F"/>
    <w:rsid w:val="00DA7423"/>
    <w:rsid w:val="00DB2E4D"/>
    <w:rsid w:val="00DD1743"/>
    <w:rsid w:val="00DD2659"/>
    <w:rsid w:val="00DD31AF"/>
    <w:rsid w:val="00DE28AC"/>
    <w:rsid w:val="00DE2F78"/>
    <w:rsid w:val="00DE3809"/>
    <w:rsid w:val="00DE3FB6"/>
    <w:rsid w:val="00DE7099"/>
    <w:rsid w:val="00E02416"/>
    <w:rsid w:val="00E03437"/>
    <w:rsid w:val="00E03810"/>
    <w:rsid w:val="00E0634C"/>
    <w:rsid w:val="00E06704"/>
    <w:rsid w:val="00E121B5"/>
    <w:rsid w:val="00E14DC3"/>
    <w:rsid w:val="00E156A1"/>
    <w:rsid w:val="00E1584A"/>
    <w:rsid w:val="00E15EC1"/>
    <w:rsid w:val="00E16E8B"/>
    <w:rsid w:val="00E251A4"/>
    <w:rsid w:val="00E256CD"/>
    <w:rsid w:val="00E25C16"/>
    <w:rsid w:val="00E263A1"/>
    <w:rsid w:val="00E3188E"/>
    <w:rsid w:val="00E32577"/>
    <w:rsid w:val="00E334DA"/>
    <w:rsid w:val="00E339BD"/>
    <w:rsid w:val="00E3530D"/>
    <w:rsid w:val="00E36005"/>
    <w:rsid w:val="00E36ED1"/>
    <w:rsid w:val="00E37C5B"/>
    <w:rsid w:val="00E41C2A"/>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4CAA"/>
    <w:rsid w:val="00ED589A"/>
    <w:rsid w:val="00EE19CD"/>
    <w:rsid w:val="00EE7959"/>
    <w:rsid w:val="00EE7F31"/>
    <w:rsid w:val="00EF00A4"/>
    <w:rsid w:val="00EF067D"/>
    <w:rsid w:val="00EF1B03"/>
    <w:rsid w:val="00EF2D92"/>
    <w:rsid w:val="00EF3914"/>
    <w:rsid w:val="00EF3999"/>
    <w:rsid w:val="00EF5118"/>
    <w:rsid w:val="00EF6B67"/>
    <w:rsid w:val="00F052EF"/>
    <w:rsid w:val="00F064AA"/>
    <w:rsid w:val="00F13F9B"/>
    <w:rsid w:val="00F14A93"/>
    <w:rsid w:val="00F249D8"/>
    <w:rsid w:val="00F25464"/>
    <w:rsid w:val="00F31A29"/>
    <w:rsid w:val="00F35B3D"/>
    <w:rsid w:val="00F41492"/>
    <w:rsid w:val="00F43F7E"/>
    <w:rsid w:val="00F46FE5"/>
    <w:rsid w:val="00F5048A"/>
    <w:rsid w:val="00F51647"/>
    <w:rsid w:val="00F564C0"/>
    <w:rsid w:val="00F61143"/>
    <w:rsid w:val="00F62A05"/>
    <w:rsid w:val="00F75972"/>
    <w:rsid w:val="00F75E39"/>
    <w:rsid w:val="00F810F1"/>
    <w:rsid w:val="00F8111C"/>
    <w:rsid w:val="00F85895"/>
    <w:rsid w:val="00F86617"/>
    <w:rsid w:val="00F904D2"/>
    <w:rsid w:val="00FA3F23"/>
    <w:rsid w:val="00FA6F00"/>
    <w:rsid w:val="00FB1C5B"/>
    <w:rsid w:val="00FB34D7"/>
    <w:rsid w:val="00FB5697"/>
    <w:rsid w:val="00FC02D9"/>
    <w:rsid w:val="00FC1EDE"/>
    <w:rsid w:val="00FC264E"/>
    <w:rsid w:val="00FC70EC"/>
    <w:rsid w:val="00FC7232"/>
    <w:rsid w:val="00FD1052"/>
    <w:rsid w:val="00FD1D62"/>
    <w:rsid w:val="00FD1DA1"/>
    <w:rsid w:val="00FD1DF3"/>
    <w:rsid w:val="00FD45BB"/>
    <w:rsid w:val="00FD6AB0"/>
    <w:rsid w:val="00FE0100"/>
    <w:rsid w:val="00FE09B0"/>
    <w:rsid w:val="00FE1996"/>
    <w:rsid w:val="00FE4979"/>
    <w:rsid w:val="00FF50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94366596">
      <w:bodyDiv w:val="1"/>
      <w:marLeft w:val="0"/>
      <w:marRight w:val="0"/>
      <w:marTop w:val="0"/>
      <w:marBottom w:val="0"/>
      <w:divBdr>
        <w:top w:val="none" w:sz="0" w:space="0" w:color="auto"/>
        <w:left w:val="none" w:sz="0" w:space="0" w:color="auto"/>
        <w:bottom w:val="none" w:sz="0" w:space="0" w:color="auto"/>
        <w:right w:val="none" w:sz="0" w:space="0" w:color="auto"/>
      </w:divBdr>
    </w:div>
    <w:div w:id="63098303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867179689">
      <w:bodyDiv w:val="1"/>
      <w:marLeft w:val="0"/>
      <w:marRight w:val="0"/>
      <w:marTop w:val="0"/>
      <w:marBottom w:val="0"/>
      <w:divBdr>
        <w:top w:val="none" w:sz="0" w:space="0" w:color="auto"/>
        <w:left w:val="none" w:sz="0" w:space="0" w:color="auto"/>
        <w:bottom w:val="none" w:sz="0" w:space="0" w:color="auto"/>
        <w:right w:val="none" w:sz="0" w:space="0" w:color="auto"/>
      </w:divBdr>
    </w:div>
    <w:div w:id="1540583654">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680-07-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zorro.gov.ua/plan/UA-P-2021-07-21-006809-b"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21</Pages>
  <Words>28478</Words>
  <Characters>16233</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PHC01</cp:lastModifiedBy>
  <cp:revision>21</cp:revision>
  <cp:lastPrinted>2021-07-07T12:35:00Z</cp:lastPrinted>
  <dcterms:created xsi:type="dcterms:W3CDTF">2021-07-08T13:47:00Z</dcterms:created>
  <dcterms:modified xsi:type="dcterms:W3CDTF">2021-07-23T12:02:00Z</dcterms:modified>
</cp:coreProperties>
</file>