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A63E46" w:rsidRDefault="00C64996" w:rsidP="00330BF0">
      <w:pPr>
        <w:spacing w:after="0" w:line="240" w:lineRule="auto"/>
        <w:jc w:val="center"/>
        <w:rPr>
          <w:rFonts w:ascii="Times New Roman" w:eastAsia="Calibri" w:hAnsi="Times New Roman"/>
          <w:b/>
          <w:sz w:val="24"/>
          <w:szCs w:val="24"/>
        </w:rPr>
      </w:pPr>
      <w:r w:rsidRPr="00A63E46">
        <w:rPr>
          <w:rFonts w:ascii="Times New Roman" w:eastAsia="Calibri" w:hAnsi="Times New Roman"/>
          <w:b/>
          <w:sz w:val="24"/>
          <w:szCs w:val="24"/>
        </w:rPr>
        <w:t>ДЕРЖАВНА УСТАНОВА</w:t>
      </w:r>
    </w:p>
    <w:p w14:paraId="4EC7E397" w14:textId="77777777" w:rsidR="00C64996" w:rsidRPr="00A63E46" w:rsidRDefault="00C64996" w:rsidP="00330BF0">
      <w:pPr>
        <w:spacing w:after="0" w:line="240" w:lineRule="auto"/>
        <w:jc w:val="center"/>
        <w:rPr>
          <w:rFonts w:ascii="Times New Roman" w:eastAsia="Calibri" w:hAnsi="Times New Roman"/>
          <w:b/>
          <w:sz w:val="24"/>
          <w:szCs w:val="24"/>
        </w:rPr>
      </w:pPr>
      <w:r w:rsidRPr="00A63E46">
        <w:rPr>
          <w:rFonts w:ascii="Times New Roman" w:eastAsia="Calibri" w:hAnsi="Times New Roman"/>
          <w:b/>
          <w:sz w:val="24"/>
          <w:szCs w:val="24"/>
        </w:rPr>
        <w:t xml:space="preserve">«ЦЕНТР ГРОМАДСЬКОГО ЗДОРОВ’Я </w:t>
      </w:r>
    </w:p>
    <w:p w14:paraId="6572FB22" w14:textId="77777777" w:rsidR="00C64996" w:rsidRPr="00A63E46" w:rsidRDefault="00C64996" w:rsidP="00330BF0">
      <w:pPr>
        <w:spacing w:after="0" w:line="240" w:lineRule="auto"/>
        <w:jc w:val="center"/>
        <w:rPr>
          <w:rFonts w:ascii="Times New Roman" w:eastAsia="Calibri" w:hAnsi="Times New Roman"/>
          <w:b/>
          <w:sz w:val="24"/>
          <w:szCs w:val="24"/>
        </w:rPr>
      </w:pPr>
      <w:r w:rsidRPr="00A63E46">
        <w:rPr>
          <w:rFonts w:ascii="Times New Roman" w:eastAsia="Calibri" w:hAnsi="Times New Roman"/>
          <w:b/>
          <w:sz w:val="24"/>
          <w:szCs w:val="24"/>
        </w:rPr>
        <w:t>МІНІСТЕРСТВА ОХОРОНИ ЗДОРОВ’Я УКРАЇНИ»</w:t>
      </w:r>
    </w:p>
    <w:p w14:paraId="6DFAD9DA" w14:textId="7EA1A91D"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w:t>
      </w:r>
      <w:r w:rsidR="00A63E46" w:rsidRPr="00A63E46">
        <w:rPr>
          <w:rFonts w:ascii="Times New Roman" w:hAnsi="Times New Roman"/>
          <w:sz w:val="20"/>
          <w:szCs w:val="20"/>
        </w:rPr>
        <w:t>334-56-89</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A63E46" w:rsidRDefault="006D5ACB" w:rsidP="006D5ACB">
      <w:pPr>
        <w:spacing w:after="0" w:line="240" w:lineRule="auto"/>
        <w:ind w:left="5553"/>
        <w:rPr>
          <w:rFonts w:ascii="Times New Roman" w:hAnsi="Times New Roman"/>
          <w:iCs/>
          <w:sz w:val="24"/>
          <w:szCs w:val="24"/>
        </w:rPr>
      </w:pPr>
      <w:r w:rsidRPr="00A63E46">
        <w:rPr>
          <w:rFonts w:ascii="Times New Roman" w:hAnsi="Times New Roman"/>
          <w:iCs/>
          <w:sz w:val="24"/>
          <w:szCs w:val="24"/>
        </w:rPr>
        <w:t>ЗАТВЕРДЖЕНО</w:t>
      </w:r>
    </w:p>
    <w:p w14:paraId="35EC25CD" w14:textId="77777777" w:rsidR="006D5ACB" w:rsidRPr="00A63E46" w:rsidRDefault="006D5ACB" w:rsidP="006D5ACB">
      <w:pPr>
        <w:spacing w:after="0" w:line="240" w:lineRule="auto"/>
        <w:ind w:left="5553"/>
        <w:rPr>
          <w:rFonts w:ascii="Times New Roman" w:hAnsi="Times New Roman"/>
          <w:iCs/>
          <w:sz w:val="24"/>
          <w:szCs w:val="24"/>
        </w:rPr>
      </w:pPr>
      <w:r w:rsidRPr="00A63E46">
        <w:rPr>
          <w:rFonts w:ascii="Times New Roman" w:hAnsi="Times New Roman"/>
          <w:iCs/>
          <w:sz w:val="24"/>
          <w:szCs w:val="24"/>
        </w:rPr>
        <w:t>Рішенням тендерного комітету</w:t>
      </w:r>
    </w:p>
    <w:p w14:paraId="3F72EE08" w14:textId="403AA803" w:rsidR="006D5ACB" w:rsidRPr="00A63E46" w:rsidRDefault="006D5ACB" w:rsidP="006D5ACB">
      <w:pPr>
        <w:spacing w:after="0" w:line="240" w:lineRule="auto"/>
        <w:ind w:left="5553"/>
        <w:rPr>
          <w:rFonts w:ascii="Times New Roman" w:hAnsi="Times New Roman"/>
          <w:iCs/>
          <w:sz w:val="24"/>
          <w:szCs w:val="24"/>
          <w:lang w:val="ru-RU"/>
        </w:rPr>
      </w:pPr>
      <w:r w:rsidRPr="00A63E46">
        <w:rPr>
          <w:rFonts w:ascii="Times New Roman" w:hAnsi="Times New Roman"/>
          <w:iCs/>
          <w:sz w:val="24"/>
          <w:szCs w:val="24"/>
        </w:rPr>
        <w:t>від "</w:t>
      </w:r>
      <w:r w:rsidR="00AB4645">
        <w:rPr>
          <w:rFonts w:ascii="Times New Roman" w:hAnsi="Times New Roman"/>
          <w:iCs/>
          <w:sz w:val="24"/>
          <w:szCs w:val="24"/>
        </w:rPr>
        <w:t>2</w:t>
      </w:r>
      <w:r w:rsidR="00275660">
        <w:rPr>
          <w:rFonts w:ascii="Times New Roman" w:hAnsi="Times New Roman"/>
          <w:iCs/>
          <w:sz w:val="24"/>
          <w:szCs w:val="24"/>
        </w:rPr>
        <w:t>8</w:t>
      </w:r>
      <w:r w:rsidRPr="00A63E46">
        <w:rPr>
          <w:rFonts w:ascii="Times New Roman" w:hAnsi="Times New Roman"/>
          <w:iCs/>
          <w:sz w:val="24"/>
          <w:szCs w:val="24"/>
        </w:rPr>
        <w:t>"</w:t>
      </w:r>
      <w:r w:rsidR="00910937" w:rsidRPr="00A63E46">
        <w:rPr>
          <w:rFonts w:ascii="Times New Roman" w:hAnsi="Times New Roman"/>
          <w:iCs/>
          <w:sz w:val="24"/>
          <w:szCs w:val="24"/>
        </w:rPr>
        <w:t xml:space="preserve"> </w:t>
      </w:r>
      <w:r w:rsidR="00A63E46">
        <w:rPr>
          <w:rFonts w:ascii="Times New Roman" w:hAnsi="Times New Roman"/>
          <w:iCs/>
          <w:sz w:val="24"/>
          <w:szCs w:val="24"/>
        </w:rPr>
        <w:t>серпня</w:t>
      </w:r>
      <w:r w:rsidRPr="00A63E46">
        <w:rPr>
          <w:rFonts w:ascii="Times New Roman" w:hAnsi="Times New Roman"/>
          <w:iCs/>
          <w:sz w:val="24"/>
          <w:szCs w:val="24"/>
        </w:rPr>
        <w:t xml:space="preserve"> 20</w:t>
      </w:r>
      <w:r w:rsidR="008D3B88" w:rsidRPr="00A63E46">
        <w:rPr>
          <w:rFonts w:ascii="Times New Roman" w:hAnsi="Times New Roman"/>
          <w:iCs/>
          <w:sz w:val="24"/>
          <w:szCs w:val="24"/>
        </w:rPr>
        <w:t>2</w:t>
      </w:r>
      <w:r w:rsidR="00910937" w:rsidRPr="00A63E46">
        <w:rPr>
          <w:rFonts w:ascii="Times New Roman" w:hAnsi="Times New Roman"/>
          <w:iCs/>
          <w:sz w:val="24"/>
          <w:szCs w:val="24"/>
        </w:rPr>
        <w:t>3</w:t>
      </w:r>
      <w:r w:rsidRPr="00A63E46">
        <w:rPr>
          <w:rFonts w:ascii="Times New Roman" w:hAnsi="Times New Roman"/>
          <w:iCs/>
          <w:sz w:val="24"/>
          <w:szCs w:val="24"/>
        </w:rPr>
        <w:t xml:space="preserve"> року № </w:t>
      </w:r>
      <w:r w:rsidR="00E23A3D">
        <w:rPr>
          <w:rFonts w:ascii="Times New Roman" w:hAnsi="Times New Roman"/>
          <w:iCs/>
          <w:sz w:val="24"/>
          <w:szCs w:val="24"/>
        </w:rPr>
        <w:t>91</w:t>
      </w:r>
    </w:p>
    <w:p w14:paraId="37228A77" w14:textId="1AC4E7A2" w:rsidR="006D5ACB" w:rsidRPr="00A63E46" w:rsidRDefault="00C1117D" w:rsidP="006D5ACB">
      <w:pPr>
        <w:spacing w:after="0" w:line="240" w:lineRule="auto"/>
        <w:ind w:left="5553"/>
        <w:rPr>
          <w:rFonts w:ascii="Times New Roman" w:hAnsi="Times New Roman"/>
          <w:color w:val="000000"/>
          <w:sz w:val="24"/>
          <w:szCs w:val="24"/>
        </w:rPr>
      </w:pPr>
      <w:r w:rsidRPr="00A63E46">
        <w:rPr>
          <w:rFonts w:ascii="Times New Roman" w:hAnsi="Times New Roman"/>
          <w:color w:val="000000"/>
          <w:sz w:val="24"/>
          <w:szCs w:val="24"/>
        </w:rPr>
        <w:t>Г</w:t>
      </w:r>
      <w:r w:rsidR="006D5ACB" w:rsidRPr="00A63E46">
        <w:rPr>
          <w:rFonts w:ascii="Times New Roman" w:hAnsi="Times New Roman"/>
          <w:color w:val="000000"/>
          <w:sz w:val="24"/>
          <w:szCs w:val="24"/>
        </w:rPr>
        <w:t>олов</w:t>
      </w:r>
      <w:r w:rsidR="00C731F2" w:rsidRPr="00A63E46">
        <w:rPr>
          <w:rFonts w:ascii="Times New Roman" w:hAnsi="Times New Roman"/>
          <w:color w:val="000000"/>
          <w:sz w:val="24"/>
          <w:szCs w:val="24"/>
        </w:rPr>
        <w:t>а</w:t>
      </w:r>
      <w:r w:rsidR="006D5ACB" w:rsidRPr="00A63E46">
        <w:rPr>
          <w:rFonts w:ascii="Times New Roman" w:hAnsi="Times New Roman"/>
          <w:color w:val="000000"/>
          <w:sz w:val="24"/>
          <w:szCs w:val="24"/>
        </w:rPr>
        <w:t xml:space="preserve"> тендерного комітету</w:t>
      </w:r>
    </w:p>
    <w:p w14:paraId="4326BDBD" w14:textId="77777777" w:rsidR="006D5ACB" w:rsidRPr="00A63E46" w:rsidRDefault="006D5ACB" w:rsidP="006D5ACB">
      <w:pPr>
        <w:spacing w:after="0" w:line="240" w:lineRule="auto"/>
        <w:ind w:left="5553"/>
        <w:rPr>
          <w:rFonts w:ascii="Times New Roman" w:hAnsi="Times New Roman"/>
          <w:iCs/>
          <w:sz w:val="24"/>
          <w:szCs w:val="24"/>
        </w:rPr>
      </w:pPr>
    </w:p>
    <w:p w14:paraId="4049D294" w14:textId="78447D63" w:rsidR="006D5ACB" w:rsidRPr="00A63E46" w:rsidRDefault="006D5ACB" w:rsidP="006D5ACB">
      <w:pPr>
        <w:spacing w:after="0" w:line="240" w:lineRule="auto"/>
        <w:ind w:left="5553"/>
        <w:rPr>
          <w:rFonts w:ascii="Times New Roman" w:hAnsi="Times New Roman"/>
          <w:iCs/>
          <w:sz w:val="24"/>
          <w:szCs w:val="24"/>
        </w:rPr>
      </w:pPr>
      <w:r w:rsidRPr="00A63E46">
        <w:rPr>
          <w:rFonts w:ascii="Times New Roman" w:hAnsi="Times New Roman"/>
          <w:iCs/>
          <w:sz w:val="24"/>
          <w:szCs w:val="24"/>
        </w:rPr>
        <w:softHyphen/>
      </w:r>
      <w:r w:rsidRPr="00A63E46">
        <w:rPr>
          <w:rFonts w:ascii="Times New Roman" w:hAnsi="Times New Roman"/>
          <w:iCs/>
          <w:sz w:val="24"/>
          <w:szCs w:val="24"/>
        </w:rPr>
        <w:softHyphen/>
        <w:t xml:space="preserve">_____________  </w:t>
      </w:r>
      <w:r w:rsidR="00C731F2" w:rsidRPr="00A63E46">
        <w:rPr>
          <w:rFonts w:ascii="Times New Roman" w:hAnsi="Times New Roman"/>
          <w:iCs/>
          <w:sz w:val="24"/>
          <w:szCs w:val="24"/>
        </w:rPr>
        <w:t>О.Ю. Вовченко</w:t>
      </w:r>
    </w:p>
    <w:p w14:paraId="1420BE59" w14:textId="77777777" w:rsidR="006D5ACB" w:rsidRPr="00A63E46" w:rsidRDefault="006D5ACB" w:rsidP="006D5ACB">
      <w:pPr>
        <w:spacing w:after="0" w:line="240" w:lineRule="auto"/>
        <w:jc w:val="right"/>
        <w:rPr>
          <w:rFonts w:ascii="Times New Roman" w:hAnsi="Times New Roman"/>
          <w:sz w:val="24"/>
          <w:szCs w:val="24"/>
        </w:rPr>
      </w:pPr>
    </w:p>
    <w:p w14:paraId="2093D7BF" w14:textId="77777777" w:rsidR="00E9245B" w:rsidRPr="00A63E46" w:rsidRDefault="00E9245B" w:rsidP="00E3530D">
      <w:pPr>
        <w:spacing w:after="0" w:line="240" w:lineRule="auto"/>
        <w:jc w:val="center"/>
        <w:rPr>
          <w:rFonts w:ascii="Times New Roman" w:hAnsi="Times New Roman"/>
          <w:b/>
          <w:sz w:val="24"/>
          <w:szCs w:val="24"/>
        </w:rPr>
      </w:pPr>
    </w:p>
    <w:p w14:paraId="6F720979" w14:textId="77777777" w:rsidR="00A63E46" w:rsidRDefault="00A63E46" w:rsidP="00E3530D">
      <w:pPr>
        <w:spacing w:after="0" w:line="240" w:lineRule="auto"/>
        <w:jc w:val="center"/>
        <w:rPr>
          <w:rFonts w:ascii="Times New Roman" w:hAnsi="Times New Roman"/>
          <w:b/>
          <w:sz w:val="24"/>
          <w:szCs w:val="24"/>
        </w:rPr>
      </w:pPr>
    </w:p>
    <w:p w14:paraId="57024C0C" w14:textId="77777777" w:rsidR="004F3EA5" w:rsidRDefault="004F3EA5" w:rsidP="00E3530D">
      <w:pPr>
        <w:spacing w:after="0" w:line="240" w:lineRule="auto"/>
        <w:jc w:val="center"/>
        <w:rPr>
          <w:rFonts w:ascii="Times New Roman" w:hAnsi="Times New Roman"/>
          <w:b/>
          <w:sz w:val="24"/>
          <w:szCs w:val="24"/>
        </w:rPr>
      </w:pPr>
    </w:p>
    <w:p w14:paraId="6F7D823C" w14:textId="77777777" w:rsidR="004F3EA5" w:rsidRDefault="004F3EA5" w:rsidP="00E3530D">
      <w:pPr>
        <w:spacing w:after="0" w:line="240" w:lineRule="auto"/>
        <w:jc w:val="center"/>
        <w:rPr>
          <w:rFonts w:ascii="Times New Roman" w:hAnsi="Times New Roman"/>
          <w:b/>
          <w:sz w:val="24"/>
          <w:szCs w:val="24"/>
        </w:rPr>
      </w:pPr>
    </w:p>
    <w:p w14:paraId="795E4873" w14:textId="7E5F1EF7" w:rsidR="000000C0" w:rsidRPr="00A63E46" w:rsidRDefault="00E3530D" w:rsidP="00E3530D">
      <w:pPr>
        <w:spacing w:after="0" w:line="240" w:lineRule="auto"/>
        <w:jc w:val="center"/>
        <w:rPr>
          <w:rFonts w:ascii="Times New Roman" w:hAnsi="Times New Roman"/>
          <w:b/>
          <w:sz w:val="24"/>
          <w:szCs w:val="24"/>
        </w:rPr>
      </w:pPr>
      <w:r w:rsidRPr="00A63E46">
        <w:rPr>
          <w:rFonts w:ascii="Times New Roman" w:hAnsi="Times New Roman"/>
          <w:b/>
          <w:sz w:val="24"/>
          <w:szCs w:val="24"/>
        </w:rPr>
        <w:t xml:space="preserve">ОГОЛОШЕННЯ № </w:t>
      </w:r>
      <w:r w:rsidR="00E23A3D">
        <w:rPr>
          <w:rFonts w:ascii="Times New Roman" w:hAnsi="Times New Roman"/>
          <w:b/>
          <w:sz w:val="24"/>
          <w:szCs w:val="24"/>
        </w:rPr>
        <w:t>91</w:t>
      </w:r>
    </w:p>
    <w:p w14:paraId="571FBEA2" w14:textId="62C88996" w:rsidR="00C64996" w:rsidRPr="00A63E46" w:rsidRDefault="00E3530D" w:rsidP="00E3530D">
      <w:pPr>
        <w:spacing w:after="0" w:line="240" w:lineRule="auto"/>
        <w:jc w:val="center"/>
        <w:rPr>
          <w:rFonts w:ascii="Times New Roman" w:hAnsi="Times New Roman"/>
          <w:b/>
          <w:sz w:val="24"/>
          <w:szCs w:val="24"/>
        </w:rPr>
      </w:pPr>
      <w:r w:rsidRPr="00A63E46">
        <w:rPr>
          <w:rFonts w:ascii="Times New Roman" w:hAnsi="Times New Roman"/>
          <w:b/>
          <w:sz w:val="24"/>
          <w:szCs w:val="24"/>
        </w:rPr>
        <w:t xml:space="preserve">про проведення </w:t>
      </w:r>
      <w:r w:rsidR="00701B2F" w:rsidRPr="00A63E46">
        <w:rPr>
          <w:rFonts w:ascii="Times New Roman" w:hAnsi="Times New Roman"/>
          <w:b/>
          <w:sz w:val="24"/>
          <w:szCs w:val="24"/>
        </w:rPr>
        <w:t>запиту цінових пропозицій</w:t>
      </w:r>
    </w:p>
    <w:p w14:paraId="4253191B" w14:textId="77777777" w:rsidR="00E9245B" w:rsidRPr="00A63E46" w:rsidRDefault="00E9245B" w:rsidP="00E3530D">
      <w:pPr>
        <w:spacing w:after="0" w:line="240" w:lineRule="auto"/>
        <w:jc w:val="center"/>
        <w:rPr>
          <w:rFonts w:ascii="Times New Roman" w:hAnsi="Times New Roman"/>
          <w:b/>
          <w:sz w:val="24"/>
          <w:szCs w:val="24"/>
        </w:rPr>
      </w:pPr>
    </w:p>
    <w:p w14:paraId="51FC981C" w14:textId="77777777" w:rsidR="00E3530D" w:rsidRPr="00A63E46" w:rsidRDefault="00E3530D" w:rsidP="00E3530D">
      <w:pPr>
        <w:spacing w:after="0" w:line="240" w:lineRule="auto"/>
        <w:jc w:val="center"/>
        <w:rPr>
          <w:rFonts w:ascii="Times New Roman" w:hAnsi="Times New Roman"/>
          <w:b/>
          <w:sz w:val="24"/>
          <w:szCs w:val="24"/>
        </w:rPr>
      </w:pPr>
    </w:p>
    <w:p w14:paraId="66408732" w14:textId="0A7A61B3" w:rsidR="006D5ACB" w:rsidRPr="00A63E46" w:rsidRDefault="006D5ACB" w:rsidP="00162B4A">
      <w:pPr>
        <w:spacing w:after="0" w:line="240" w:lineRule="auto"/>
        <w:ind w:firstLine="709"/>
        <w:jc w:val="both"/>
        <w:rPr>
          <w:rFonts w:ascii="Times New Roman" w:hAnsi="Times New Roman"/>
          <w:b/>
          <w:bCs/>
          <w:sz w:val="24"/>
          <w:szCs w:val="24"/>
        </w:rPr>
      </w:pPr>
      <w:bookmarkStart w:id="0" w:name="_Hlk534896560"/>
      <w:r w:rsidRPr="00A63E46">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A63E46">
        <w:rPr>
          <w:rFonts w:ascii="Times New Roman" w:hAnsi="Times New Roman"/>
          <w:sz w:val="24"/>
          <w:szCs w:val="24"/>
        </w:rPr>
        <w:t xml:space="preserve">(далі – Замовник) оголошує тендер за процедурою </w:t>
      </w:r>
      <w:r w:rsidR="00D13D23" w:rsidRPr="00A63E46">
        <w:rPr>
          <w:rFonts w:ascii="Times New Roman" w:hAnsi="Times New Roman"/>
          <w:sz w:val="24"/>
          <w:szCs w:val="24"/>
        </w:rPr>
        <w:t>«</w:t>
      </w:r>
      <w:r w:rsidR="00701B2F" w:rsidRPr="00A63E46">
        <w:rPr>
          <w:rFonts w:ascii="Times New Roman" w:hAnsi="Times New Roman"/>
          <w:sz w:val="24"/>
          <w:szCs w:val="24"/>
        </w:rPr>
        <w:t>Запит цінових пропозицій</w:t>
      </w:r>
      <w:r w:rsidR="00D13D23" w:rsidRPr="00A63E46">
        <w:rPr>
          <w:rFonts w:ascii="Times New Roman" w:hAnsi="Times New Roman"/>
          <w:sz w:val="24"/>
          <w:szCs w:val="24"/>
        </w:rPr>
        <w:t xml:space="preserve">» </w:t>
      </w:r>
      <w:r w:rsidRPr="00A63E46">
        <w:rPr>
          <w:rFonts w:ascii="Times New Roman" w:hAnsi="Times New Roman"/>
          <w:sz w:val="24"/>
          <w:szCs w:val="24"/>
        </w:rPr>
        <w:t xml:space="preserve">на закупівлю </w:t>
      </w:r>
      <w:bookmarkStart w:id="1" w:name="_Hlk72249838"/>
      <w:bookmarkStart w:id="2" w:name="_Hlk534728636"/>
      <w:bookmarkStart w:id="3" w:name="_Hlk532227308"/>
      <w:r w:rsidR="00BA03EF" w:rsidRPr="00BA03EF">
        <w:rPr>
          <w:rFonts w:ascii="Times New Roman" w:hAnsi="Times New Roman"/>
          <w:b/>
          <w:bCs/>
          <w:sz w:val="24"/>
          <w:szCs w:val="24"/>
        </w:rPr>
        <w:t>ДК 021:2015 - 33760000-5 - Туалетний папір, носові хустинки, рушники для рук і серветки (Туалетний папір в міні-рулонах)</w:t>
      </w:r>
      <w:r w:rsidR="00162B4A" w:rsidRPr="00A63E46">
        <w:rPr>
          <w:rFonts w:ascii="Times New Roman" w:hAnsi="Times New Roman"/>
          <w:b/>
          <w:bCs/>
          <w:sz w:val="24"/>
          <w:szCs w:val="24"/>
        </w:rPr>
        <w:t xml:space="preserve"> </w:t>
      </w:r>
      <w:bookmarkEnd w:id="1"/>
      <w:r w:rsidRPr="00A63E46">
        <w:rPr>
          <w:rFonts w:ascii="Times New Roman" w:hAnsi="Times New Roman"/>
          <w:sz w:val="24"/>
          <w:szCs w:val="24"/>
        </w:rPr>
        <w:t>в рамках реалізації про</w:t>
      </w:r>
      <w:r w:rsidR="00386CC0" w:rsidRPr="00A63E46">
        <w:rPr>
          <w:rFonts w:ascii="Times New Roman" w:hAnsi="Times New Roman"/>
          <w:sz w:val="24"/>
          <w:szCs w:val="24"/>
        </w:rPr>
        <w:t>грами</w:t>
      </w:r>
      <w:r w:rsidRPr="00A63E46">
        <w:rPr>
          <w:rFonts w:ascii="Times New Roman" w:hAnsi="Times New Roman"/>
          <w:sz w:val="24"/>
          <w:szCs w:val="24"/>
        </w:rPr>
        <w:t xml:space="preserve"> Глобального фонду </w:t>
      </w:r>
      <w:r w:rsidRPr="00A63E46">
        <w:rPr>
          <w:rFonts w:ascii="Times New Roman" w:hAnsi="Times New Roman"/>
          <w:bCs/>
          <w:sz w:val="24"/>
          <w:szCs w:val="24"/>
          <w:lang w:eastAsia="ru-RU"/>
        </w:rPr>
        <w:t>для боротьби зі СНІДом, туберкульозом та малярією</w:t>
      </w:r>
      <w:bookmarkEnd w:id="2"/>
      <w:r w:rsidRPr="00A63E46">
        <w:rPr>
          <w:rFonts w:ascii="Times New Roman" w:hAnsi="Times New Roman"/>
          <w:bCs/>
          <w:sz w:val="24"/>
          <w:szCs w:val="24"/>
          <w:lang w:eastAsia="ru-RU"/>
        </w:rPr>
        <w:t xml:space="preserve"> </w:t>
      </w:r>
      <w:r w:rsidRPr="00A63E46">
        <w:rPr>
          <w:rFonts w:ascii="Times New Roman" w:hAnsi="Times New Roman"/>
          <w:sz w:val="24"/>
          <w:szCs w:val="24"/>
        </w:rPr>
        <w:t xml:space="preserve">(далі – </w:t>
      </w:r>
      <w:r w:rsidR="00445426" w:rsidRPr="00A63E46">
        <w:rPr>
          <w:rFonts w:ascii="Times New Roman" w:hAnsi="Times New Roman"/>
          <w:sz w:val="24"/>
          <w:szCs w:val="24"/>
        </w:rPr>
        <w:t>Товар</w:t>
      </w:r>
      <w:r w:rsidRPr="00A63E46">
        <w:rPr>
          <w:rFonts w:ascii="Times New Roman" w:hAnsi="Times New Roman"/>
          <w:sz w:val="24"/>
          <w:szCs w:val="24"/>
        </w:rPr>
        <w:t xml:space="preserve">) </w:t>
      </w:r>
      <w:bookmarkEnd w:id="3"/>
      <w:r w:rsidRPr="00A63E46">
        <w:rPr>
          <w:rFonts w:ascii="Times New Roman" w:hAnsi="Times New Roman"/>
          <w:bCs/>
          <w:sz w:val="24"/>
          <w:szCs w:val="24"/>
          <w:lang w:eastAsia="ru-RU"/>
        </w:rPr>
        <w:t>та запрошує Вас подати тендерну пропозицію.</w:t>
      </w:r>
    </w:p>
    <w:p w14:paraId="0F2A0E3B" w14:textId="6B3B5AAC" w:rsidR="00386CC0" w:rsidRPr="00A63E46" w:rsidRDefault="006D5ACB" w:rsidP="00386CC0">
      <w:pPr>
        <w:spacing w:after="0" w:line="240" w:lineRule="auto"/>
        <w:ind w:firstLine="709"/>
        <w:jc w:val="both"/>
        <w:rPr>
          <w:rFonts w:ascii="Times New Roman" w:hAnsi="Times New Roman"/>
          <w:sz w:val="24"/>
          <w:szCs w:val="24"/>
        </w:rPr>
      </w:pPr>
      <w:r w:rsidRPr="00A63E46">
        <w:rPr>
          <w:rFonts w:ascii="Times New Roman" w:hAnsi="Times New Roman"/>
          <w:sz w:val="24"/>
          <w:szCs w:val="24"/>
        </w:rPr>
        <w:t xml:space="preserve">Закупівля </w:t>
      </w:r>
      <w:bookmarkStart w:id="4" w:name="_Hlk93479680"/>
      <w:r w:rsidR="00400ECA" w:rsidRPr="00400ECA">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00386CC0" w:rsidRPr="00A63E46">
        <w:rPr>
          <w:rFonts w:ascii="Times New Roman" w:hAnsi="Times New Roman"/>
          <w:sz w:val="24"/>
          <w:szCs w:val="24"/>
        </w:rPr>
        <w:t>.</w:t>
      </w:r>
    </w:p>
    <w:bookmarkEnd w:id="4"/>
    <w:p w14:paraId="155691CD" w14:textId="77777777" w:rsidR="00C64996" w:rsidRPr="00A63E46" w:rsidRDefault="00C64996" w:rsidP="00330BF0">
      <w:pPr>
        <w:spacing w:after="0" w:line="240" w:lineRule="auto"/>
        <w:ind w:firstLine="709"/>
        <w:jc w:val="both"/>
        <w:rPr>
          <w:rFonts w:ascii="Times New Roman" w:hAnsi="Times New Roman"/>
          <w:b/>
          <w:bCs/>
          <w:iCs/>
          <w:sz w:val="24"/>
          <w:szCs w:val="24"/>
        </w:rPr>
      </w:pPr>
    </w:p>
    <w:p w14:paraId="352421F1" w14:textId="519500E1" w:rsidR="00C64996" w:rsidRPr="00A63E46" w:rsidRDefault="00C64996" w:rsidP="00B65085">
      <w:pPr>
        <w:numPr>
          <w:ilvl w:val="0"/>
          <w:numId w:val="1"/>
        </w:numPr>
        <w:spacing w:after="0" w:line="240" w:lineRule="auto"/>
        <w:ind w:left="0" w:firstLine="851"/>
        <w:contextualSpacing/>
        <w:jc w:val="both"/>
        <w:rPr>
          <w:rFonts w:ascii="Times New Roman" w:eastAsia="Calibri" w:hAnsi="Times New Roman"/>
          <w:iCs/>
          <w:sz w:val="24"/>
          <w:szCs w:val="24"/>
        </w:rPr>
      </w:pPr>
      <w:r w:rsidRPr="00A63E46">
        <w:rPr>
          <w:rFonts w:ascii="Times New Roman" w:eastAsia="Calibri" w:hAnsi="Times New Roman"/>
          <w:b/>
          <w:bCs/>
          <w:iCs/>
          <w:sz w:val="24"/>
          <w:szCs w:val="24"/>
        </w:rPr>
        <w:t xml:space="preserve">Назва предмету закупівлі: </w:t>
      </w:r>
      <w:r w:rsidR="00BA03EF" w:rsidRPr="00BA03EF">
        <w:rPr>
          <w:rFonts w:ascii="Times New Roman" w:hAnsi="Times New Roman"/>
          <w:sz w:val="24"/>
          <w:szCs w:val="24"/>
        </w:rPr>
        <w:t>ДК 021:2015 - 33760000-5 - Туалетний папір, носові хустинки, рушники для рук і серветки (Туалетний папір в міні-рулонах)</w:t>
      </w:r>
      <w:r w:rsidR="008D3B88" w:rsidRPr="00A63E46">
        <w:rPr>
          <w:rFonts w:ascii="Times New Roman" w:eastAsia="Calibri" w:hAnsi="Times New Roman"/>
          <w:iCs/>
          <w:sz w:val="24"/>
          <w:szCs w:val="24"/>
        </w:rPr>
        <w:t>.</w:t>
      </w:r>
    </w:p>
    <w:p w14:paraId="4636E46E" w14:textId="77777777" w:rsidR="0001239A" w:rsidRPr="00A63E46" w:rsidRDefault="0001239A" w:rsidP="0001239A">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2DE0DBFE" w:rsidR="00C64996" w:rsidRPr="00A63E46" w:rsidRDefault="00E3530D"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A63E46">
        <w:rPr>
          <w:rFonts w:ascii="Times New Roman" w:hAnsi="Times New Roman"/>
          <w:b/>
          <w:sz w:val="24"/>
          <w:szCs w:val="24"/>
          <w:lang w:eastAsia="ru-RU"/>
        </w:rPr>
        <w:t xml:space="preserve">Характеристика предмету закупівлі, </w:t>
      </w:r>
      <w:r w:rsidRPr="00A63E46">
        <w:rPr>
          <w:rFonts w:ascii="Times New Roman" w:hAnsi="Times New Roman"/>
          <w:b/>
          <w:sz w:val="24"/>
          <w:szCs w:val="24"/>
        </w:rPr>
        <w:t xml:space="preserve">у тому числі необхідні </w:t>
      </w:r>
      <w:bookmarkStart w:id="5" w:name="_Hlk534733452"/>
      <w:r w:rsidRPr="00A63E46">
        <w:rPr>
          <w:rFonts w:ascii="Times New Roman" w:hAnsi="Times New Roman"/>
          <w:b/>
          <w:sz w:val="24"/>
          <w:szCs w:val="24"/>
        </w:rPr>
        <w:t>технічні, якісні, кількісні та інші параметри</w:t>
      </w:r>
      <w:bookmarkEnd w:id="5"/>
      <w:r w:rsidRPr="00A63E46">
        <w:rPr>
          <w:rFonts w:ascii="Times New Roman" w:hAnsi="Times New Roman"/>
          <w:b/>
          <w:sz w:val="24"/>
          <w:szCs w:val="24"/>
        </w:rPr>
        <w:t>:</w:t>
      </w:r>
      <w:r w:rsidRPr="00A63E46">
        <w:rPr>
          <w:rFonts w:ascii="Times New Roman" w:hAnsi="Times New Roman"/>
          <w:sz w:val="24"/>
          <w:szCs w:val="24"/>
        </w:rPr>
        <w:t xml:space="preserve"> визначені в Додатку № </w:t>
      </w:r>
      <w:r w:rsidR="004C2870" w:rsidRPr="00A63E46">
        <w:rPr>
          <w:rFonts w:ascii="Times New Roman" w:hAnsi="Times New Roman"/>
          <w:sz w:val="24"/>
          <w:szCs w:val="24"/>
        </w:rPr>
        <w:t>1</w:t>
      </w:r>
      <w:r w:rsidR="00CA0AF7" w:rsidRPr="00A63E46">
        <w:rPr>
          <w:rFonts w:ascii="Times New Roman" w:hAnsi="Times New Roman"/>
          <w:sz w:val="24"/>
          <w:szCs w:val="24"/>
        </w:rPr>
        <w:t xml:space="preserve"> «Технічн</w:t>
      </w:r>
      <w:r w:rsidR="00FF1739">
        <w:rPr>
          <w:rFonts w:ascii="Times New Roman" w:hAnsi="Times New Roman"/>
          <w:sz w:val="24"/>
          <w:szCs w:val="24"/>
        </w:rPr>
        <w:t>а специфікація»</w:t>
      </w:r>
      <w:r w:rsidR="00C64996" w:rsidRPr="00A63E46">
        <w:rPr>
          <w:rFonts w:ascii="Times New Roman" w:eastAsia="Calibri" w:hAnsi="Times New Roman"/>
          <w:sz w:val="24"/>
          <w:szCs w:val="24"/>
        </w:rPr>
        <w:t>.</w:t>
      </w:r>
    </w:p>
    <w:p w14:paraId="136E28AE" w14:textId="77777777" w:rsidR="00C64996" w:rsidRPr="00A63E46" w:rsidRDefault="00C64996" w:rsidP="00330BF0">
      <w:pPr>
        <w:spacing w:after="0" w:line="240" w:lineRule="auto"/>
        <w:ind w:left="720"/>
        <w:contextualSpacing/>
        <w:rPr>
          <w:rFonts w:ascii="Times New Roman" w:eastAsia="Calibri" w:hAnsi="Times New Roman"/>
          <w:bCs/>
          <w:iCs/>
          <w:sz w:val="24"/>
          <w:szCs w:val="24"/>
        </w:rPr>
      </w:pPr>
    </w:p>
    <w:p w14:paraId="7C97FA82" w14:textId="720F76EE" w:rsidR="00C64996" w:rsidRPr="00A63E46"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A63E46">
        <w:rPr>
          <w:rFonts w:ascii="Times New Roman" w:eastAsia="Calibri" w:hAnsi="Times New Roman"/>
          <w:b/>
          <w:sz w:val="24"/>
          <w:szCs w:val="24"/>
        </w:rPr>
        <w:t xml:space="preserve">Кінцевий термін подання тендерних пропозицій: </w:t>
      </w:r>
      <w:r w:rsidRPr="00A63E46">
        <w:rPr>
          <w:rFonts w:ascii="Times New Roman" w:hAnsi="Times New Roman"/>
          <w:sz w:val="24"/>
          <w:szCs w:val="24"/>
          <w:lang w:eastAsia="ru-RU"/>
        </w:rPr>
        <w:t xml:space="preserve"> </w:t>
      </w:r>
      <w:r w:rsidRPr="00A63E46">
        <w:rPr>
          <w:rFonts w:ascii="Times New Roman" w:eastAsia="Calibri" w:hAnsi="Times New Roman"/>
          <w:sz w:val="24"/>
          <w:szCs w:val="24"/>
          <w:lang w:eastAsia="ru-RU"/>
        </w:rPr>
        <w:br/>
      </w:r>
      <w:r w:rsidRPr="00A63E46">
        <w:rPr>
          <w:rFonts w:ascii="Times New Roman" w:eastAsia="Calibri" w:hAnsi="Times New Roman"/>
          <w:b/>
          <w:sz w:val="24"/>
          <w:szCs w:val="24"/>
          <w:lang w:eastAsia="ru-RU"/>
        </w:rPr>
        <w:t>«</w:t>
      </w:r>
      <w:r w:rsidR="00AB4645">
        <w:rPr>
          <w:rFonts w:ascii="Times New Roman" w:eastAsia="Calibri" w:hAnsi="Times New Roman"/>
          <w:b/>
          <w:sz w:val="24"/>
          <w:szCs w:val="24"/>
          <w:lang w:eastAsia="ru-RU"/>
        </w:rPr>
        <w:t>07</w:t>
      </w:r>
      <w:r w:rsidRPr="00A63E46">
        <w:rPr>
          <w:rFonts w:ascii="Times New Roman" w:eastAsia="Calibri" w:hAnsi="Times New Roman"/>
          <w:b/>
          <w:sz w:val="24"/>
          <w:szCs w:val="24"/>
          <w:lang w:eastAsia="ru-RU"/>
        </w:rPr>
        <w:t>»</w:t>
      </w:r>
      <w:r w:rsidRPr="00A63E46">
        <w:rPr>
          <w:rFonts w:ascii="Times New Roman" w:hAnsi="Times New Roman"/>
          <w:b/>
          <w:sz w:val="24"/>
          <w:szCs w:val="24"/>
          <w:lang w:eastAsia="ru-RU"/>
        </w:rPr>
        <w:t xml:space="preserve"> </w:t>
      </w:r>
      <w:r w:rsidR="00AB4645">
        <w:rPr>
          <w:rFonts w:ascii="Times New Roman" w:hAnsi="Times New Roman"/>
          <w:b/>
          <w:sz w:val="24"/>
          <w:szCs w:val="24"/>
          <w:lang w:eastAsia="ru-RU"/>
        </w:rPr>
        <w:t>верес</w:t>
      </w:r>
      <w:r w:rsidR="002C0CF6">
        <w:rPr>
          <w:rFonts w:ascii="Times New Roman" w:hAnsi="Times New Roman"/>
          <w:b/>
          <w:sz w:val="24"/>
          <w:szCs w:val="24"/>
          <w:lang w:eastAsia="ru-RU"/>
        </w:rPr>
        <w:t>н</w:t>
      </w:r>
      <w:r w:rsidR="00955E08" w:rsidRPr="00A63E46">
        <w:rPr>
          <w:rFonts w:ascii="Times New Roman" w:hAnsi="Times New Roman"/>
          <w:b/>
          <w:sz w:val="24"/>
          <w:szCs w:val="24"/>
          <w:lang w:eastAsia="ru-RU"/>
        </w:rPr>
        <w:t>я</w:t>
      </w:r>
      <w:r w:rsidRPr="00A63E46">
        <w:rPr>
          <w:rFonts w:ascii="Times New Roman" w:hAnsi="Times New Roman"/>
          <w:b/>
          <w:sz w:val="24"/>
          <w:szCs w:val="24"/>
          <w:lang w:eastAsia="ru-RU"/>
        </w:rPr>
        <w:t xml:space="preserve"> 20</w:t>
      </w:r>
      <w:r w:rsidR="008D3B88" w:rsidRPr="00A63E46">
        <w:rPr>
          <w:rFonts w:ascii="Times New Roman" w:hAnsi="Times New Roman"/>
          <w:b/>
          <w:sz w:val="24"/>
          <w:szCs w:val="24"/>
          <w:lang w:eastAsia="ru-RU"/>
        </w:rPr>
        <w:t>2</w:t>
      </w:r>
      <w:r w:rsidR="00910937" w:rsidRPr="00A63E46">
        <w:rPr>
          <w:rFonts w:ascii="Times New Roman" w:hAnsi="Times New Roman"/>
          <w:b/>
          <w:sz w:val="24"/>
          <w:szCs w:val="24"/>
          <w:lang w:eastAsia="ru-RU"/>
        </w:rPr>
        <w:t>3</w:t>
      </w:r>
      <w:r w:rsidR="00D72C71" w:rsidRPr="00A63E46">
        <w:rPr>
          <w:rFonts w:ascii="Times New Roman" w:hAnsi="Times New Roman"/>
          <w:b/>
          <w:sz w:val="24"/>
          <w:szCs w:val="24"/>
          <w:lang w:eastAsia="ru-RU"/>
        </w:rPr>
        <w:t xml:space="preserve"> </w:t>
      </w:r>
      <w:r w:rsidRPr="00A63E46">
        <w:rPr>
          <w:rFonts w:ascii="Times New Roman" w:hAnsi="Times New Roman"/>
          <w:b/>
          <w:sz w:val="24"/>
          <w:szCs w:val="24"/>
          <w:lang w:eastAsia="ru-RU"/>
        </w:rPr>
        <w:t xml:space="preserve">року до </w:t>
      </w:r>
      <w:r w:rsidR="00D8148F" w:rsidRPr="00A63E46">
        <w:rPr>
          <w:rFonts w:ascii="Times New Roman" w:eastAsia="Calibri" w:hAnsi="Times New Roman"/>
          <w:b/>
          <w:sz w:val="24"/>
          <w:szCs w:val="24"/>
          <w:lang w:eastAsia="ru-RU"/>
        </w:rPr>
        <w:t>13</w:t>
      </w:r>
      <w:r w:rsidR="00D8148F" w:rsidRPr="00A63E46">
        <w:rPr>
          <w:rFonts w:ascii="Times New Roman" w:hAnsi="Times New Roman"/>
          <w:b/>
          <w:sz w:val="24"/>
          <w:szCs w:val="24"/>
          <w:lang w:eastAsia="ru-RU"/>
        </w:rPr>
        <w:t>:</w:t>
      </w:r>
      <w:r w:rsidRPr="00A63E46">
        <w:rPr>
          <w:rFonts w:ascii="Times New Roman" w:hAnsi="Times New Roman"/>
          <w:b/>
          <w:sz w:val="24"/>
          <w:szCs w:val="24"/>
          <w:lang w:eastAsia="ru-RU"/>
        </w:rPr>
        <w:t>00</w:t>
      </w:r>
      <w:r w:rsidRPr="00A63E46">
        <w:rPr>
          <w:rFonts w:ascii="Times New Roman" w:hAnsi="Times New Roman"/>
          <w:sz w:val="24"/>
          <w:szCs w:val="24"/>
          <w:lang w:eastAsia="ru-RU"/>
        </w:rPr>
        <w:t xml:space="preserve"> (включно) за київським часом.</w:t>
      </w:r>
    </w:p>
    <w:p w14:paraId="6D72451C" w14:textId="57AB9DCC" w:rsidR="00C64996" w:rsidRPr="00A63E46" w:rsidRDefault="00C64996" w:rsidP="00330BF0">
      <w:pPr>
        <w:spacing w:after="0" w:line="240" w:lineRule="auto"/>
        <w:ind w:left="720"/>
        <w:contextualSpacing/>
        <w:rPr>
          <w:rFonts w:ascii="Times New Roman" w:eastAsia="Calibri" w:hAnsi="Times New Roman"/>
          <w:bCs/>
          <w:iCs/>
          <w:sz w:val="24"/>
          <w:szCs w:val="24"/>
        </w:rPr>
      </w:pPr>
    </w:p>
    <w:p w14:paraId="1517BF30" w14:textId="2659934E" w:rsidR="00E3530D" w:rsidRPr="00A63E46"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A63E46">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A63E46">
          <w:rPr>
            <w:rStyle w:val="a7"/>
            <w:rFonts w:ascii="Times New Roman" w:hAnsi="Times New Roman"/>
            <w:bCs/>
            <w:iCs/>
            <w:sz w:val="24"/>
            <w:szCs w:val="24"/>
            <w:lang w:val="uk-UA"/>
          </w:rPr>
          <w:t>https://phc.org.ua</w:t>
        </w:r>
      </w:hyperlink>
      <w:r w:rsidRPr="00A63E46">
        <w:rPr>
          <w:rFonts w:ascii="Times New Roman" w:hAnsi="Times New Roman"/>
          <w:bCs/>
          <w:iCs/>
          <w:sz w:val="24"/>
          <w:szCs w:val="24"/>
          <w:lang w:val="uk-UA"/>
        </w:rPr>
        <w:t xml:space="preserve"> в розділі «Закупівлі».</w:t>
      </w:r>
    </w:p>
    <w:p w14:paraId="7DFF8EF0" w14:textId="2B124CDB" w:rsidR="00701B2F" w:rsidRPr="00A63E46" w:rsidRDefault="00701B2F" w:rsidP="00701B2F">
      <w:pPr>
        <w:pStyle w:val="a3"/>
        <w:rPr>
          <w:rFonts w:ascii="Times New Roman" w:hAnsi="Times New Roman"/>
          <w:bCs/>
          <w:iCs/>
          <w:sz w:val="24"/>
          <w:szCs w:val="24"/>
          <w:lang w:val="uk-UA"/>
        </w:rPr>
      </w:pPr>
    </w:p>
    <w:p w14:paraId="6E770EF2" w14:textId="6C1D1CD1" w:rsidR="00386CC0" w:rsidRPr="002C0CF6" w:rsidRDefault="00386CC0" w:rsidP="00386CC0">
      <w:pPr>
        <w:pStyle w:val="a3"/>
        <w:numPr>
          <w:ilvl w:val="0"/>
          <w:numId w:val="1"/>
        </w:numPr>
        <w:tabs>
          <w:tab w:val="left" w:pos="993"/>
        </w:tabs>
        <w:ind w:left="284" w:firstLine="425"/>
        <w:jc w:val="both"/>
        <w:rPr>
          <w:rFonts w:ascii="Times New Roman" w:hAnsi="Times New Roman"/>
          <w:bCs/>
          <w:iCs/>
          <w:sz w:val="24"/>
          <w:szCs w:val="24"/>
          <w:lang w:val="uk-UA"/>
        </w:rPr>
      </w:pPr>
      <w:r w:rsidRPr="00A63E46">
        <w:rPr>
          <w:rFonts w:ascii="Times New Roman" w:hAnsi="Times New Roman"/>
          <w:b/>
          <w:iCs/>
          <w:sz w:val="24"/>
          <w:szCs w:val="24"/>
          <w:lang w:val="uk-UA"/>
        </w:rPr>
        <w:t>Очікувана вартість закупівлі</w:t>
      </w:r>
      <w:r w:rsidRPr="00A63E46">
        <w:rPr>
          <w:rFonts w:ascii="Times New Roman" w:hAnsi="Times New Roman"/>
          <w:bCs/>
          <w:iCs/>
          <w:sz w:val="24"/>
          <w:szCs w:val="24"/>
          <w:lang w:val="uk-UA"/>
        </w:rPr>
        <w:t xml:space="preserve">: </w:t>
      </w:r>
      <w:r w:rsidR="00BA03EF">
        <w:rPr>
          <w:rFonts w:ascii="Times New Roman" w:hAnsi="Times New Roman"/>
          <w:bCs/>
          <w:iCs/>
          <w:sz w:val="24"/>
          <w:szCs w:val="24"/>
          <w:u w:val="single"/>
          <w:lang w:val="uk-UA"/>
        </w:rPr>
        <w:t>150 000</w:t>
      </w:r>
      <w:r w:rsidRPr="00A63E46">
        <w:rPr>
          <w:rFonts w:ascii="Times New Roman" w:hAnsi="Times New Roman"/>
          <w:bCs/>
          <w:iCs/>
          <w:sz w:val="24"/>
          <w:szCs w:val="24"/>
          <w:u w:val="single"/>
          <w:lang w:val="uk-UA"/>
        </w:rPr>
        <w:t>,00</w:t>
      </w:r>
      <w:r w:rsidRPr="00A63E46">
        <w:rPr>
          <w:rFonts w:ascii="Times New Roman" w:hAnsi="Times New Roman"/>
          <w:bCs/>
          <w:iCs/>
          <w:sz w:val="24"/>
          <w:szCs w:val="24"/>
          <w:u w:val="single"/>
        </w:rPr>
        <w:t xml:space="preserve"> грн</w:t>
      </w:r>
      <w:r w:rsidRPr="00A63E46">
        <w:rPr>
          <w:rFonts w:ascii="Times New Roman" w:hAnsi="Times New Roman"/>
          <w:bCs/>
          <w:iCs/>
          <w:sz w:val="24"/>
          <w:szCs w:val="24"/>
        </w:rPr>
        <w:t>.</w:t>
      </w:r>
    </w:p>
    <w:p w14:paraId="13214523" w14:textId="77777777" w:rsidR="002C0CF6" w:rsidRDefault="002C0CF6" w:rsidP="002C0CF6">
      <w:pPr>
        <w:pStyle w:val="a3"/>
        <w:rPr>
          <w:rFonts w:ascii="Times New Roman" w:hAnsi="Times New Roman"/>
          <w:bCs/>
          <w:iCs/>
          <w:sz w:val="24"/>
          <w:szCs w:val="24"/>
          <w:lang w:val="uk-UA"/>
        </w:rPr>
      </w:pPr>
    </w:p>
    <w:p w14:paraId="5DCA61DD" w14:textId="77777777" w:rsidR="00400ECA" w:rsidRDefault="00400ECA" w:rsidP="002C0CF6">
      <w:pPr>
        <w:pStyle w:val="a3"/>
        <w:rPr>
          <w:rFonts w:ascii="Times New Roman" w:hAnsi="Times New Roman"/>
          <w:bCs/>
          <w:iCs/>
          <w:sz w:val="24"/>
          <w:szCs w:val="24"/>
          <w:lang w:val="uk-UA"/>
        </w:rPr>
      </w:pPr>
    </w:p>
    <w:p w14:paraId="3E36CED6" w14:textId="77777777" w:rsidR="00400ECA" w:rsidRPr="002C0CF6" w:rsidRDefault="00400ECA" w:rsidP="002C0CF6">
      <w:pPr>
        <w:pStyle w:val="a3"/>
        <w:rPr>
          <w:rFonts w:ascii="Times New Roman" w:hAnsi="Times New Roman"/>
          <w:bCs/>
          <w:iCs/>
          <w:sz w:val="24"/>
          <w:szCs w:val="24"/>
          <w:lang w:val="uk-UA"/>
        </w:rPr>
      </w:pPr>
    </w:p>
    <w:p w14:paraId="53D234FD" w14:textId="77777777" w:rsidR="00FA6F00" w:rsidRPr="00A63E46" w:rsidRDefault="00FA6F00" w:rsidP="00B65085">
      <w:pPr>
        <w:pStyle w:val="a3"/>
        <w:numPr>
          <w:ilvl w:val="0"/>
          <w:numId w:val="1"/>
        </w:numPr>
        <w:tabs>
          <w:tab w:val="left" w:pos="1134"/>
        </w:tabs>
        <w:ind w:left="0" w:firstLine="709"/>
        <w:jc w:val="both"/>
        <w:rPr>
          <w:rFonts w:ascii="Times New Roman" w:hAnsi="Times New Roman"/>
          <w:bCs/>
          <w:iCs/>
          <w:sz w:val="24"/>
          <w:szCs w:val="24"/>
          <w:lang w:val="uk-UA"/>
        </w:rPr>
      </w:pPr>
      <w:r w:rsidRPr="00A63E46">
        <w:rPr>
          <w:rFonts w:ascii="Times New Roman" w:hAnsi="Times New Roman"/>
          <w:b/>
          <w:bCs/>
          <w:iCs/>
          <w:sz w:val="24"/>
          <w:szCs w:val="24"/>
          <w:lang w:val="uk-UA"/>
        </w:rPr>
        <w:t xml:space="preserve">Строк дії тендерної пропозиції: </w:t>
      </w:r>
      <w:r w:rsidRPr="00A63E46">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A63E46" w:rsidRDefault="00FA6F00" w:rsidP="007B64E1">
      <w:pPr>
        <w:pStyle w:val="a3"/>
        <w:rPr>
          <w:rFonts w:ascii="Times New Roman" w:eastAsia="Tahoma" w:hAnsi="Times New Roman"/>
          <w:b/>
          <w:sz w:val="24"/>
          <w:szCs w:val="24"/>
          <w:lang w:val="uk-UA" w:eastAsia="ru-RU"/>
        </w:rPr>
      </w:pPr>
    </w:p>
    <w:p w14:paraId="41D532F5" w14:textId="58B9C938" w:rsidR="00E3530D" w:rsidRPr="00A63E46"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A63E46">
        <w:rPr>
          <w:rFonts w:ascii="Times New Roman" w:eastAsia="Tahoma" w:hAnsi="Times New Roman"/>
          <w:b/>
          <w:sz w:val="24"/>
          <w:szCs w:val="24"/>
          <w:lang w:val="uk-UA" w:eastAsia="ru-RU"/>
        </w:rPr>
        <w:t xml:space="preserve">Термін </w:t>
      </w:r>
      <w:r w:rsidR="006863B2" w:rsidRPr="00A63E46">
        <w:rPr>
          <w:rFonts w:ascii="Times New Roman" w:eastAsia="Tahoma" w:hAnsi="Times New Roman"/>
          <w:b/>
          <w:sz w:val="24"/>
          <w:szCs w:val="24"/>
          <w:lang w:val="uk-UA" w:eastAsia="ru-RU"/>
        </w:rPr>
        <w:t>постачання</w:t>
      </w:r>
      <w:r w:rsidRPr="00A63E46">
        <w:rPr>
          <w:rFonts w:ascii="Times New Roman" w:eastAsia="Tahoma" w:hAnsi="Times New Roman"/>
          <w:b/>
          <w:sz w:val="24"/>
          <w:szCs w:val="24"/>
          <w:lang w:val="uk-UA" w:eastAsia="ru-RU"/>
        </w:rPr>
        <w:t xml:space="preserve">: </w:t>
      </w:r>
      <w:r w:rsidR="00A0622A" w:rsidRPr="00A63E46">
        <w:rPr>
          <w:rFonts w:ascii="Times New Roman" w:eastAsia="Tahoma" w:hAnsi="Times New Roman"/>
          <w:bCs/>
          <w:sz w:val="24"/>
          <w:szCs w:val="24"/>
          <w:lang w:val="uk-UA" w:eastAsia="ru-RU"/>
        </w:rPr>
        <w:t>3</w:t>
      </w:r>
      <w:r w:rsidR="00E37C5B" w:rsidRPr="00A63E46">
        <w:rPr>
          <w:rFonts w:ascii="Times New Roman" w:eastAsia="Tahoma" w:hAnsi="Times New Roman"/>
          <w:bCs/>
          <w:sz w:val="24"/>
          <w:szCs w:val="24"/>
          <w:lang w:val="uk-UA" w:eastAsia="ru-RU"/>
        </w:rPr>
        <w:t>0 (</w:t>
      </w:r>
      <w:r w:rsidR="00383B30" w:rsidRPr="00A63E46">
        <w:rPr>
          <w:rFonts w:ascii="Times New Roman" w:eastAsia="Tahoma" w:hAnsi="Times New Roman"/>
          <w:bCs/>
          <w:sz w:val="24"/>
          <w:szCs w:val="24"/>
          <w:lang w:val="uk-UA" w:eastAsia="ru-RU"/>
        </w:rPr>
        <w:t>тридцять</w:t>
      </w:r>
      <w:r w:rsidR="00E37C5B" w:rsidRPr="00A63E46">
        <w:rPr>
          <w:rFonts w:ascii="Times New Roman" w:eastAsia="Tahoma" w:hAnsi="Times New Roman"/>
          <w:bCs/>
          <w:sz w:val="24"/>
          <w:szCs w:val="24"/>
          <w:lang w:val="uk-UA" w:eastAsia="ru-RU"/>
        </w:rPr>
        <w:t xml:space="preserve">) </w:t>
      </w:r>
      <w:r w:rsidR="00955200" w:rsidRPr="00A63E46">
        <w:rPr>
          <w:rFonts w:ascii="Times New Roman" w:eastAsia="Tahoma" w:hAnsi="Times New Roman"/>
          <w:bCs/>
          <w:sz w:val="24"/>
          <w:szCs w:val="24"/>
          <w:lang w:val="uk-UA" w:eastAsia="ru-RU"/>
        </w:rPr>
        <w:t>робоч</w:t>
      </w:r>
      <w:r w:rsidR="00E37C5B" w:rsidRPr="00A63E46">
        <w:rPr>
          <w:rFonts w:ascii="Times New Roman" w:eastAsia="Tahoma" w:hAnsi="Times New Roman"/>
          <w:bCs/>
          <w:sz w:val="24"/>
          <w:szCs w:val="24"/>
          <w:lang w:val="uk-UA" w:eastAsia="ru-RU"/>
        </w:rPr>
        <w:t>их</w:t>
      </w:r>
      <w:r w:rsidR="006863B2" w:rsidRPr="00A63E46">
        <w:rPr>
          <w:rFonts w:ascii="Times New Roman" w:eastAsia="Tahoma" w:hAnsi="Times New Roman"/>
          <w:bCs/>
          <w:sz w:val="24"/>
          <w:szCs w:val="24"/>
          <w:lang w:val="uk-UA" w:eastAsia="ru-RU"/>
        </w:rPr>
        <w:t xml:space="preserve"> днів</w:t>
      </w:r>
      <w:r w:rsidR="00B66BBA" w:rsidRPr="00A63E46">
        <w:rPr>
          <w:rFonts w:ascii="Times New Roman" w:eastAsia="Tahoma" w:hAnsi="Times New Roman"/>
          <w:sz w:val="24"/>
          <w:szCs w:val="24"/>
          <w:lang w:val="uk-UA" w:eastAsia="ru-RU"/>
        </w:rPr>
        <w:t xml:space="preserve"> з дати підписання договору.</w:t>
      </w:r>
    </w:p>
    <w:p w14:paraId="6BC640F2" w14:textId="77777777" w:rsidR="00E37C5B" w:rsidRPr="00A63E46" w:rsidRDefault="00E37C5B" w:rsidP="00E37C5B">
      <w:pPr>
        <w:pStyle w:val="a3"/>
        <w:rPr>
          <w:rFonts w:ascii="Times New Roman" w:hAnsi="Times New Roman"/>
          <w:bCs/>
          <w:iCs/>
          <w:sz w:val="24"/>
          <w:szCs w:val="24"/>
          <w:lang w:val="uk-UA"/>
        </w:rPr>
      </w:pPr>
    </w:p>
    <w:p w14:paraId="09E50287" w14:textId="77777777" w:rsidR="00E37C5B" w:rsidRPr="00A63E46" w:rsidRDefault="00E37C5B" w:rsidP="00E37C5B">
      <w:pPr>
        <w:pStyle w:val="a3"/>
        <w:numPr>
          <w:ilvl w:val="0"/>
          <w:numId w:val="1"/>
        </w:numPr>
        <w:tabs>
          <w:tab w:val="left" w:pos="1134"/>
        </w:tabs>
        <w:ind w:left="0" w:firstLine="709"/>
        <w:jc w:val="both"/>
        <w:rPr>
          <w:rFonts w:ascii="Times New Roman" w:hAnsi="Times New Roman"/>
          <w:bCs/>
          <w:iCs/>
          <w:sz w:val="24"/>
          <w:szCs w:val="24"/>
          <w:lang w:val="uk-UA"/>
        </w:rPr>
      </w:pPr>
      <w:r w:rsidRPr="00A63E46">
        <w:rPr>
          <w:rFonts w:ascii="Times New Roman" w:eastAsia="Arial" w:hAnsi="Times New Roman"/>
          <w:b/>
          <w:bCs/>
          <w:sz w:val="24"/>
          <w:szCs w:val="24"/>
          <w:lang w:val="uk-UA"/>
        </w:rPr>
        <w:t>Умови поставки:</w:t>
      </w:r>
    </w:p>
    <w:p w14:paraId="319EB51C" w14:textId="77777777" w:rsidR="00E37C5B" w:rsidRPr="00A63E46" w:rsidRDefault="00E37C5B" w:rsidP="00E37C5B">
      <w:pPr>
        <w:pStyle w:val="a3"/>
        <w:tabs>
          <w:tab w:val="left" w:pos="1134"/>
        </w:tabs>
        <w:ind w:left="0" w:firstLine="709"/>
        <w:jc w:val="both"/>
        <w:rPr>
          <w:rFonts w:ascii="Times New Roman" w:hAnsi="Times New Roman"/>
          <w:sz w:val="24"/>
          <w:szCs w:val="24"/>
          <w:lang w:val="uk-UA"/>
        </w:rPr>
      </w:pPr>
      <w:r w:rsidRPr="00A63E46">
        <w:rPr>
          <w:rFonts w:ascii="Times New Roman" w:hAnsi="Times New Roman"/>
          <w:sz w:val="24"/>
          <w:szCs w:val="24"/>
          <w:lang w:val="uk-UA"/>
        </w:rPr>
        <w:t>Поставка товару відбуватиметься на умовах DDP правил Інкотермс.</w:t>
      </w:r>
    </w:p>
    <w:p w14:paraId="3096B243" w14:textId="4C4CD986" w:rsidR="00E37C5B" w:rsidRPr="00A63E46" w:rsidRDefault="00E37C5B" w:rsidP="00E37C5B">
      <w:pPr>
        <w:pStyle w:val="a3"/>
        <w:tabs>
          <w:tab w:val="left" w:pos="1134"/>
        </w:tabs>
        <w:ind w:left="0" w:firstLine="709"/>
        <w:jc w:val="both"/>
        <w:rPr>
          <w:rFonts w:ascii="Times New Roman" w:hAnsi="Times New Roman"/>
          <w:sz w:val="24"/>
          <w:szCs w:val="24"/>
          <w:lang w:val="uk-UA" w:eastAsia="ru-RU"/>
        </w:rPr>
      </w:pPr>
      <w:r w:rsidRPr="00A63E46">
        <w:rPr>
          <w:rFonts w:ascii="Times New Roman" w:hAnsi="Times New Roman"/>
          <w:sz w:val="24"/>
          <w:szCs w:val="24"/>
          <w:lang w:val="uk-UA"/>
        </w:rPr>
        <w:t xml:space="preserve">Постачання товару </w:t>
      </w:r>
      <w:r w:rsidR="00924218" w:rsidRPr="00A63E46">
        <w:rPr>
          <w:rFonts w:ascii="Times New Roman" w:hAnsi="Times New Roman"/>
          <w:sz w:val="24"/>
          <w:szCs w:val="24"/>
          <w:lang w:val="uk-UA"/>
        </w:rPr>
        <w:t>-</w:t>
      </w:r>
      <w:r w:rsidRPr="00A63E46">
        <w:rPr>
          <w:rFonts w:ascii="Times New Roman" w:hAnsi="Times New Roman"/>
          <w:sz w:val="24"/>
          <w:szCs w:val="24"/>
          <w:lang w:val="uk-UA"/>
        </w:rPr>
        <w:t xml:space="preserve"> </w:t>
      </w:r>
      <w:r w:rsidR="00701B2F" w:rsidRPr="00A63E46">
        <w:rPr>
          <w:rFonts w:ascii="Times New Roman" w:hAnsi="Times New Roman"/>
          <w:sz w:val="24"/>
          <w:szCs w:val="24"/>
          <w:lang w:val="uk-UA"/>
        </w:rPr>
        <w:t>за адресою: 04071, м. Київ, вул. Ярославська, 41.</w:t>
      </w:r>
    </w:p>
    <w:p w14:paraId="0DA21044" w14:textId="77777777" w:rsidR="00E37C5B" w:rsidRPr="00A63E46" w:rsidRDefault="00E37C5B" w:rsidP="00E37C5B">
      <w:pPr>
        <w:pStyle w:val="a3"/>
        <w:tabs>
          <w:tab w:val="left" w:pos="1134"/>
        </w:tabs>
        <w:ind w:left="0" w:firstLine="709"/>
        <w:jc w:val="both"/>
        <w:rPr>
          <w:rFonts w:ascii="Times New Roman" w:hAnsi="Times New Roman"/>
          <w:sz w:val="24"/>
          <w:szCs w:val="24"/>
          <w:lang w:val="uk-UA" w:eastAsia="ru-RU"/>
        </w:rPr>
      </w:pPr>
      <w:r w:rsidRPr="00A63E46">
        <w:rPr>
          <w:rFonts w:ascii="Times New Roman" w:hAnsi="Times New Roman"/>
          <w:sz w:val="24"/>
          <w:szCs w:val="24"/>
          <w:lang w:val="uk-UA" w:eastAsia="ru-RU"/>
        </w:rPr>
        <w:t>Постачальник несе всі ризики за пошкодження або втрату товару до передачі його установам.</w:t>
      </w:r>
    </w:p>
    <w:p w14:paraId="1D56BC46" w14:textId="4BFC84AC" w:rsidR="00E37C5B" w:rsidRPr="00A63E46" w:rsidRDefault="00E37C5B" w:rsidP="00E37C5B">
      <w:pPr>
        <w:pStyle w:val="a3"/>
        <w:tabs>
          <w:tab w:val="left" w:pos="1134"/>
        </w:tabs>
        <w:ind w:left="0" w:firstLine="709"/>
        <w:jc w:val="both"/>
        <w:rPr>
          <w:rFonts w:ascii="Times New Roman" w:hAnsi="Times New Roman"/>
          <w:sz w:val="24"/>
          <w:szCs w:val="24"/>
          <w:lang w:val="uk-UA" w:eastAsia="ru-RU"/>
        </w:rPr>
      </w:pPr>
      <w:r w:rsidRPr="00A63E46">
        <w:rPr>
          <w:rFonts w:ascii="Times New Roman" w:hAnsi="Times New Roman"/>
          <w:sz w:val="24"/>
          <w:szCs w:val="24"/>
          <w:lang w:val="uk-UA" w:eastAsia="ru-RU"/>
        </w:rPr>
        <w:t>В об</w:t>
      </w:r>
      <w:r w:rsidR="00FE4979" w:rsidRPr="00A63E46">
        <w:rPr>
          <w:rFonts w:ascii="Times New Roman" w:hAnsi="Times New Roman"/>
          <w:sz w:val="24"/>
          <w:szCs w:val="24"/>
          <w:lang w:val="uk-UA" w:eastAsia="ru-RU"/>
        </w:rPr>
        <w:t>о</w:t>
      </w:r>
      <w:r w:rsidRPr="00A63E46">
        <w:rPr>
          <w:rFonts w:ascii="Times New Roman" w:hAnsi="Times New Roman"/>
          <w:sz w:val="24"/>
          <w:szCs w:val="24"/>
          <w:lang w:val="uk-UA" w:eastAsia="ru-RU"/>
        </w:rPr>
        <w:t>в’язки Постачальника входить упаковка товару, необхідна для забезпечення безпечного перевезення товару.</w:t>
      </w:r>
    </w:p>
    <w:p w14:paraId="38A9F91B" w14:textId="6E8650F0" w:rsidR="00E37C5B" w:rsidRPr="00A63E46" w:rsidRDefault="00FE4979" w:rsidP="00FE4979">
      <w:pPr>
        <w:pStyle w:val="a3"/>
        <w:tabs>
          <w:tab w:val="left" w:pos="1134"/>
        </w:tabs>
        <w:ind w:left="0"/>
        <w:jc w:val="both"/>
        <w:rPr>
          <w:rFonts w:ascii="Times New Roman" w:hAnsi="Times New Roman"/>
          <w:bCs/>
          <w:iCs/>
          <w:sz w:val="24"/>
          <w:szCs w:val="24"/>
          <w:lang w:val="uk-UA"/>
        </w:rPr>
      </w:pPr>
      <w:r w:rsidRPr="00A63E46">
        <w:rPr>
          <w:rFonts w:ascii="Times New Roman" w:hAnsi="Times New Roman"/>
          <w:bCs/>
          <w:iCs/>
          <w:sz w:val="24"/>
          <w:szCs w:val="24"/>
          <w:lang w:val="uk-UA"/>
        </w:rPr>
        <w:t xml:space="preserve">          Обсяг предмету закупівлі та послуг, пов’язаних з постачанням товару може бути збільшений </w:t>
      </w:r>
      <w:r w:rsidR="004F3EA5">
        <w:rPr>
          <w:rFonts w:ascii="Times New Roman" w:hAnsi="Times New Roman"/>
          <w:bCs/>
          <w:iCs/>
          <w:sz w:val="24"/>
          <w:szCs w:val="24"/>
          <w:lang w:val="uk-UA"/>
        </w:rPr>
        <w:t xml:space="preserve"> </w:t>
      </w:r>
      <w:r w:rsidRPr="00A63E46">
        <w:rPr>
          <w:rFonts w:ascii="Times New Roman" w:hAnsi="Times New Roman"/>
          <w:bCs/>
          <w:iCs/>
          <w:sz w:val="24"/>
          <w:szCs w:val="24"/>
          <w:lang w:val="uk-UA"/>
        </w:rPr>
        <w:t xml:space="preserve">Замовником після </w:t>
      </w:r>
      <w:r w:rsidR="004F3EA5">
        <w:rPr>
          <w:rFonts w:ascii="Times New Roman" w:hAnsi="Times New Roman"/>
          <w:bCs/>
          <w:iCs/>
          <w:sz w:val="24"/>
          <w:szCs w:val="24"/>
          <w:lang w:val="uk-UA"/>
        </w:rPr>
        <w:t xml:space="preserve"> </w:t>
      </w:r>
      <w:r w:rsidRPr="00A63E46">
        <w:rPr>
          <w:rFonts w:ascii="Times New Roman" w:hAnsi="Times New Roman"/>
          <w:bCs/>
          <w:iCs/>
          <w:sz w:val="24"/>
          <w:szCs w:val="24"/>
          <w:lang w:val="uk-UA"/>
        </w:rPr>
        <w:t xml:space="preserve">підписання договору з </w:t>
      </w:r>
      <w:r w:rsidR="004F3EA5">
        <w:rPr>
          <w:rFonts w:ascii="Times New Roman" w:hAnsi="Times New Roman"/>
          <w:bCs/>
          <w:iCs/>
          <w:sz w:val="24"/>
          <w:szCs w:val="24"/>
          <w:lang w:val="uk-UA"/>
        </w:rPr>
        <w:t xml:space="preserve"> </w:t>
      </w:r>
      <w:r w:rsidRPr="00A63E46">
        <w:rPr>
          <w:rFonts w:ascii="Times New Roman" w:hAnsi="Times New Roman"/>
          <w:bCs/>
          <w:iCs/>
          <w:sz w:val="24"/>
          <w:szCs w:val="24"/>
          <w:lang w:val="uk-UA"/>
        </w:rPr>
        <w:t xml:space="preserve">Переможцем, </w:t>
      </w:r>
      <w:r w:rsidR="004F3EA5">
        <w:rPr>
          <w:rFonts w:ascii="Times New Roman" w:hAnsi="Times New Roman"/>
          <w:bCs/>
          <w:iCs/>
          <w:sz w:val="24"/>
          <w:szCs w:val="24"/>
          <w:lang w:val="uk-UA"/>
        </w:rPr>
        <w:t xml:space="preserve"> </w:t>
      </w:r>
      <w:r w:rsidRPr="00A63E46">
        <w:rPr>
          <w:rFonts w:ascii="Times New Roman" w:hAnsi="Times New Roman"/>
          <w:bCs/>
          <w:iCs/>
          <w:sz w:val="24"/>
          <w:szCs w:val="24"/>
          <w:lang w:val="uk-UA"/>
        </w:rPr>
        <w:t xml:space="preserve">але не більше </w:t>
      </w:r>
      <w:r w:rsidR="004F3EA5">
        <w:rPr>
          <w:rFonts w:ascii="Times New Roman" w:hAnsi="Times New Roman"/>
          <w:bCs/>
          <w:iCs/>
          <w:sz w:val="24"/>
          <w:szCs w:val="24"/>
          <w:lang w:val="uk-UA"/>
        </w:rPr>
        <w:t xml:space="preserve"> </w:t>
      </w:r>
      <w:r w:rsidRPr="00A63E46">
        <w:rPr>
          <w:rFonts w:ascii="Times New Roman" w:hAnsi="Times New Roman"/>
          <w:bCs/>
          <w:iCs/>
          <w:sz w:val="24"/>
          <w:szCs w:val="24"/>
          <w:lang w:val="uk-UA"/>
        </w:rPr>
        <w:t>ніж на 20 %.</w:t>
      </w:r>
    </w:p>
    <w:p w14:paraId="041912F2" w14:textId="77777777" w:rsidR="00FE4979" w:rsidRPr="00A63E46" w:rsidRDefault="00FE4979" w:rsidP="00E37C5B">
      <w:pPr>
        <w:pStyle w:val="a3"/>
        <w:tabs>
          <w:tab w:val="left" w:pos="1134"/>
        </w:tabs>
        <w:ind w:left="709"/>
        <w:jc w:val="both"/>
        <w:rPr>
          <w:rFonts w:ascii="Times New Roman" w:hAnsi="Times New Roman"/>
          <w:bCs/>
          <w:iCs/>
          <w:sz w:val="24"/>
          <w:szCs w:val="24"/>
          <w:lang w:val="uk-UA"/>
        </w:rPr>
      </w:pPr>
    </w:p>
    <w:p w14:paraId="534409A8" w14:textId="3541133C" w:rsidR="000334F0" w:rsidRPr="00A63E46" w:rsidRDefault="00C64996" w:rsidP="000334F0">
      <w:pPr>
        <w:pStyle w:val="a3"/>
        <w:numPr>
          <w:ilvl w:val="0"/>
          <w:numId w:val="1"/>
        </w:numPr>
        <w:tabs>
          <w:tab w:val="left" w:pos="1134"/>
        </w:tabs>
        <w:ind w:left="0" w:firstLine="709"/>
        <w:jc w:val="both"/>
        <w:rPr>
          <w:rFonts w:ascii="Times New Roman" w:hAnsi="Times New Roman"/>
          <w:sz w:val="24"/>
          <w:szCs w:val="24"/>
          <w:lang w:val="uk-UA"/>
        </w:rPr>
      </w:pPr>
      <w:r w:rsidRPr="00A63E46">
        <w:rPr>
          <w:rFonts w:ascii="Times New Roman" w:hAnsi="Times New Roman"/>
          <w:b/>
          <w:sz w:val="24"/>
          <w:szCs w:val="24"/>
          <w:lang w:val="uk-UA"/>
        </w:rPr>
        <w:t xml:space="preserve">Контактні дані для подачі </w:t>
      </w:r>
      <w:r w:rsidR="000334F0" w:rsidRPr="00A63E46">
        <w:rPr>
          <w:rFonts w:ascii="Times New Roman" w:hAnsi="Times New Roman"/>
          <w:b/>
          <w:sz w:val="24"/>
          <w:szCs w:val="24"/>
          <w:lang w:val="uk-UA"/>
        </w:rPr>
        <w:t>цінової пропозиції:</w:t>
      </w:r>
      <w:r w:rsidR="000334F0" w:rsidRPr="00A63E46">
        <w:rPr>
          <w:rFonts w:ascii="Times New Roman" w:hAnsi="Times New Roman"/>
          <w:sz w:val="24"/>
          <w:szCs w:val="24"/>
          <w:lang w:val="uk-UA"/>
        </w:rPr>
        <w:t xml:space="preserve"> цінова пропозиція, </w:t>
      </w:r>
      <w:r w:rsidR="000334F0" w:rsidRPr="00A63E46">
        <w:rPr>
          <w:rFonts w:ascii="Times New Roman" w:hAnsi="Times New Roman"/>
          <w:sz w:val="24"/>
          <w:szCs w:val="24"/>
          <w:u w:val="single"/>
          <w:lang w:val="uk-UA"/>
        </w:rPr>
        <w:t>яка складається з документів, зазначених у п. 1</w:t>
      </w:r>
      <w:r w:rsidR="001F1867" w:rsidRPr="00A63E46">
        <w:rPr>
          <w:rFonts w:ascii="Times New Roman" w:hAnsi="Times New Roman"/>
          <w:sz w:val="24"/>
          <w:szCs w:val="24"/>
          <w:u w:val="single"/>
          <w:lang w:val="uk-UA"/>
        </w:rPr>
        <w:t>2</w:t>
      </w:r>
      <w:r w:rsidR="000334F0" w:rsidRPr="00A63E46">
        <w:rPr>
          <w:rFonts w:ascii="Times New Roman" w:hAnsi="Times New Roman"/>
          <w:sz w:val="24"/>
          <w:szCs w:val="24"/>
          <w:lang w:val="uk-UA"/>
        </w:rPr>
        <w:t xml:space="preserve">,  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0" w:history="1">
        <w:r w:rsidR="000334F0" w:rsidRPr="00A63E46">
          <w:rPr>
            <w:rStyle w:val="a7"/>
            <w:rFonts w:ascii="Times New Roman" w:hAnsi="Times New Roman"/>
            <w:sz w:val="24"/>
            <w:szCs w:val="24"/>
            <w:lang w:val="ru-RU"/>
          </w:rPr>
          <w:t>v</w:t>
        </w:r>
        <w:r w:rsidR="000334F0" w:rsidRPr="00A63E46">
          <w:rPr>
            <w:rStyle w:val="a7"/>
            <w:rFonts w:ascii="Times New Roman" w:hAnsi="Times New Roman"/>
            <w:sz w:val="24"/>
            <w:szCs w:val="24"/>
            <w:lang w:val="uk-UA"/>
          </w:rPr>
          <w:t>.</w:t>
        </w:r>
        <w:r w:rsidR="000334F0" w:rsidRPr="00A63E46">
          <w:rPr>
            <w:rStyle w:val="a7"/>
            <w:rFonts w:ascii="Times New Roman" w:hAnsi="Times New Roman"/>
            <w:sz w:val="24"/>
            <w:szCs w:val="24"/>
            <w:lang w:val="ru-RU"/>
          </w:rPr>
          <w:t>klevtsova</w:t>
        </w:r>
        <w:r w:rsidR="000334F0" w:rsidRPr="00A63E46">
          <w:rPr>
            <w:rStyle w:val="a7"/>
            <w:rFonts w:ascii="Times New Roman" w:hAnsi="Times New Roman"/>
            <w:sz w:val="24"/>
            <w:szCs w:val="24"/>
            <w:lang w:val="uk-UA"/>
          </w:rPr>
          <w:t>@</w:t>
        </w:r>
        <w:r w:rsidR="000334F0" w:rsidRPr="00A63E46">
          <w:rPr>
            <w:rStyle w:val="a7"/>
            <w:rFonts w:ascii="Times New Roman" w:hAnsi="Times New Roman"/>
            <w:sz w:val="24"/>
            <w:szCs w:val="24"/>
            <w:lang w:val="ru-RU"/>
          </w:rPr>
          <w:t>phc</w:t>
        </w:r>
        <w:r w:rsidR="000334F0" w:rsidRPr="00A63E46">
          <w:rPr>
            <w:rStyle w:val="a7"/>
            <w:rFonts w:ascii="Times New Roman" w:hAnsi="Times New Roman"/>
            <w:sz w:val="24"/>
            <w:szCs w:val="24"/>
            <w:lang w:val="uk-UA"/>
          </w:rPr>
          <w:t>.</w:t>
        </w:r>
        <w:r w:rsidR="000334F0" w:rsidRPr="00A63E46">
          <w:rPr>
            <w:rStyle w:val="a7"/>
            <w:rFonts w:ascii="Times New Roman" w:hAnsi="Times New Roman"/>
            <w:sz w:val="24"/>
            <w:szCs w:val="24"/>
            <w:lang w:val="ru-RU"/>
          </w:rPr>
          <w:t>org</w:t>
        </w:r>
        <w:r w:rsidR="000334F0" w:rsidRPr="00A63E46">
          <w:rPr>
            <w:rStyle w:val="a7"/>
            <w:rFonts w:ascii="Times New Roman" w:hAnsi="Times New Roman"/>
            <w:sz w:val="24"/>
            <w:szCs w:val="24"/>
            <w:lang w:val="uk-UA"/>
          </w:rPr>
          <w:t>.</w:t>
        </w:r>
        <w:r w:rsidR="000334F0" w:rsidRPr="00A63E46">
          <w:rPr>
            <w:rStyle w:val="a7"/>
            <w:rFonts w:ascii="Times New Roman" w:hAnsi="Times New Roman"/>
            <w:sz w:val="24"/>
            <w:szCs w:val="24"/>
            <w:lang w:val="ru-RU"/>
          </w:rPr>
          <w:t>ua</w:t>
        </w:r>
      </w:hyperlink>
      <w:r w:rsidR="000334F0" w:rsidRPr="00A63E46">
        <w:rPr>
          <w:rFonts w:ascii="Times New Roman" w:hAnsi="Times New Roman"/>
          <w:sz w:val="24"/>
          <w:szCs w:val="24"/>
          <w:lang w:val="uk-UA"/>
        </w:rPr>
        <w:t xml:space="preserve">  з зазначенням у темі листа: «</w:t>
      </w:r>
      <w:r w:rsidR="00383B30" w:rsidRPr="00A63E46">
        <w:rPr>
          <w:rFonts w:ascii="Times New Roman" w:hAnsi="Times New Roman"/>
          <w:b/>
          <w:sz w:val="24"/>
          <w:szCs w:val="24"/>
          <w:lang w:val="uk-UA"/>
        </w:rPr>
        <w:t>Тендер</w:t>
      </w:r>
      <w:r w:rsidR="000334F0" w:rsidRPr="00A63E46">
        <w:rPr>
          <w:rFonts w:ascii="Times New Roman" w:hAnsi="Times New Roman"/>
          <w:b/>
          <w:sz w:val="24"/>
          <w:szCs w:val="24"/>
          <w:lang w:val="uk-UA"/>
        </w:rPr>
        <w:t xml:space="preserve"> на закупівлю -  </w:t>
      </w:r>
      <w:bookmarkStart w:id="6" w:name="_Hlk56764444"/>
      <w:r w:rsidR="004F3EA5" w:rsidRPr="004F3EA5">
        <w:rPr>
          <w:rFonts w:ascii="Times New Roman" w:hAnsi="Times New Roman"/>
          <w:b/>
          <w:bCs/>
          <w:sz w:val="24"/>
          <w:szCs w:val="24"/>
          <w:lang w:val="uk-UA"/>
        </w:rPr>
        <w:t>ДК 021:2015 - 33760000-5 - Туалетний папір, носові хустинки, рушники для рук і серветки (Туалетний папір в міні-рулонах)</w:t>
      </w:r>
      <w:r w:rsidR="000334F0" w:rsidRPr="00A63E46">
        <w:rPr>
          <w:rFonts w:ascii="Times New Roman" w:hAnsi="Times New Roman"/>
          <w:b/>
          <w:bCs/>
          <w:sz w:val="24"/>
          <w:szCs w:val="24"/>
          <w:lang w:val="uk-UA"/>
        </w:rPr>
        <w:t>,</w:t>
      </w:r>
      <w:r w:rsidR="000334F0" w:rsidRPr="00A63E46">
        <w:rPr>
          <w:rFonts w:ascii="Times New Roman" w:hAnsi="Times New Roman"/>
          <w:b/>
          <w:bCs/>
          <w:iCs/>
          <w:sz w:val="24"/>
          <w:szCs w:val="24"/>
          <w:lang w:val="uk-UA"/>
        </w:rPr>
        <w:t xml:space="preserve"> </w:t>
      </w:r>
      <w:bookmarkEnd w:id="6"/>
      <w:r w:rsidR="00C15924" w:rsidRPr="00A63E46">
        <w:rPr>
          <w:rFonts w:ascii="Times New Roman" w:hAnsi="Times New Roman"/>
          <w:b/>
          <w:bCs/>
          <w:iCs/>
          <w:sz w:val="24"/>
          <w:szCs w:val="24"/>
          <w:lang w:val="uk-UA"/>
        </w:rPr>
        <w:t xml:space="preserve"> </w:t>
      </w:r>
      <w:r w:rsidR="000334F0" w:rsidRPr="00A63E46">
        <w:rPr>
          <w:rFonts w:ascii="Times New Roman" w:hAnsi="Times New Roman"/>
          <w:sz w:val="24"/>
          <w:szCs w:val="24"/>
          <w:lang w:val="uk-UA"/>
        </w:rPr>
        <w:t>до уваги: головного фахівця відділу закупівель та постачань Клєвцової Вікторії, тел.: (</w:t>
      </w:r>
      <w:hyperlink r:id="rId11" w:history="1">
        <w:r w:rsidR="000334F0" w:rsidRPr="00A63E46">
          <w:rPr>
            <w:rStyle w:val="a7"/>
            <w:rFonts w:ascii="Times New Roman" w:hAnsi="Times New Roman"/>
            <w:sz w:val="24"/>
            <w:szCs w:val="24"/>
            <w:lang w:val="uk-UA"/>
          </w:rPr>
          <w:t>050) 508-62-46</w:t>
        </w:r>
      </w:hyperlink>
      <w:r w:rsidR="000334F0" w:rsidRPr="00A63E46">
        <w:rPr>
          <w:rFonts w:ascii="Times New Roman" w:hAnsi="Times New Roman"/>
          <w:sz w:val="24"/>
          <w:szCs w:val="24"/>
          <w:lang w:val="uk-UA"/>
        </w:rPr>
        <w:t>.</w:t>
      </w:r>
    </w:p>
    <w:p w14:paraId="5C4D6333" w14:textId="338D6AB9" w:rsidR="00486136" w:rsidRPr="00A63E46" w:rsidRDefault="00486136" w:rsidP="000334F0">
      <w:pPr>
        <w:pStyle w:val="a3"/>
        <w:tabs>
          <w:tab w:val="left" w:pos="1134"/>
        </w:tabs>
        <w:ind w:left="709"/>
        <w:jc w:val="both"/>
        <w:rPr>
          <w:rFonts w:ascii="Times New Roman" w:eastAsia="Times New Roman" w:hAnsi="Times New Roman"/>
          <w:sz w:val="24"/>
          <w:szCs w:val="24"/>
          <w:lang w:val="uk-UA"/>
        </w:rPr>
      </w:pPr>
    </w:p>
    <w:p w14:paraId="5E17798F" w14:textId="258CFED5" w:rsidR="00E3530D" w:rsidRPr="00A63E46" w:rsidRDefault="00E3530D" w:rsidP="000334F0">
      <w:pPr>
        <w:pStyle w:val="a3"/>
        <w:numPr>
          <w:ilvl w:val="0"/>
          <w:numId w:val="1"/>
        </w:numPr>
        <w:tabs>
          <w:tab w:val="left" w:pos="993"/>
        </w:tabs>
        <w:jc w:val="both"/>
        <w:rPr>
          <w:rFonts w:ascii="Times New Roman" w:eastAsia="Arial" w:hAnsi="Times New Roman"/>
          <w:b/>
          <w:sz w:val="24"/>
          <w:szCs w:val="24"/>
          <w:lang w:val="uk-UA"/>
        </w:rPr>
      </w:pPr>
      <w:r w:rsidRPr="00A63E46">
        <w:rPr>
          <w:rFonts w:ascii="Times New Roman" w:eastAsia="Arial" w:hAnsi="Times New Roman"/>
          <w:b/>
          <w:sz w:val="24"/>
          <w:szCs w:val="24"/>
          <w:lang w:val="uk-UA"/>
        </w:rPr>
        <w:t>Організаційні вимоги:</w:t>
      </w:r>
    </w:p>
    <w:p w14:paraId="459F46E7" w14:textId="07CA74B7" w:rsidR="00E3530D" w:rsidRPr="00A63E46"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A63E46">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127185" w:rsidRPr="00A63E46">
        <w:rPr>
          <w:rFonts w:ascii="Times New Roman" w:hAnsi="Times New Roman"/>
          <w:sz w:val="24"/>
          <w:szCs w:val="24"/>
          <w:lang w:val="uk-UA"/>
        </w:rPr>
        <w:t>товар</w:t>
      </w:r>
      <w:r w:rsidRPr="00A63E46">
        <w:rPr>
          <w:rFonts w:ascii="Times New Roman" w:hAnsi="Times New Roman"/>
          <w:sz w:val="24"/>
          <w:szCs w:val="24"/>
          <w:lang w:val="uk-UA"/>
        </w:rPr>
        <w:t xml:space="preserve"> відбуватиметься виключно без ПДВ.</w:t>
      </w:r>
    </w:p>
    <w:p w14:paraId="2FCAF3CD" w14:textId="240AE945" w:rsidR="00B23FC8" w:rsidRPr="00A63E46" w:rsidRDefault="00B23FC8" w:rsidP="00B23FC8">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A63E46">
        <w:rPr>
          <w:rFonts w:ascii="Times New Roman" w:hAnsi="Times New Roman"/>
          <w:sz w:val="24"/>
          <w:szCs w:val="24"/>
          <w:lang w:val="uk-UA"/>
        </w:rPr>
        <w:t xml:space="preserve">Відповідність </w:t>
      </w:r>
      <w:r w:rsidRPr="00A63E46">
        <w:rPr>
          <w:rFonts w:ascii="Times New Roman" w:hAnsi="Times New Roman"/>
          <w:sz w:val="24"/>
          <w:szCs w:val="24"/>
          <w:lang w:val="uk-UA" w:eastAsia="ru-RU"/>
        </w:rPr>
        <w:t xml:space="preserve">запропонованого Товару технічним вимогам Замовника, визначеним в Додатку № </w:t>
      </w:r>
      <w:r w:rsidR="004C2870" w:rsidRPr="00A63E46">
        <w:rPr>
          <w:rFonts w:ascii="Times New Roman" w:hAnsi="Times New Roman"/>
          <w:sz w:val="24"/>
          <w:szCs w:val="24"/>
          <w:lang w:val="uk-UA" w:eastAsia="ru-RU"/>
        </w:rPr>
        <w:t>1</w:t>
      </w:r>
      <w:r w:rsidRPr="00A63E46">
        <w:rPr>
          <w:rFonts w:ascii="Times New Roman" w:hAnsi="Times New Roman"/>
          <w:sz w:val="24"/>
          <w:szCs w:val="24"/>
          <w:lang w:val="uk-UA" w:eastAsia="ru-RU"/>
        </w:rPr>
        <w:t xml:space="preserve"> </w:t>
      </w:r>
      <w:r w:rsidRPr="00A63E46">
        <w:rPr>
          <w:rFonts w:ascii="Times New Roman" w:hAnsi="Times New Roman"/>
          <w:sz w:val="24"/>
          <w:szCs w:val="24"/>
          <w:lang w:val="uk-UA"/>
        </w:rPr>
        <w:t>«</w:t>
      </w:r>
      <w:r w:rsidR="00B64524" w:rsidRPr="00A63E46">
        <w:rPr>
          <w:rFonts w:ascii="Times New Roman" w:hAnsi="Times New Roman"/>
          <w:sz w:val="24"/>
          <w:szCs w:val="24"/>
          <w:lang w:val="uk-UA"/>
        </w:rPr>
        <w:t>Технічн</w:t>
      </w:r>
      <w:r w:rsidR="00FF1739">
        <w:rPr>
          <w:rFonts w:ascii="Times New Roman" w:hAnsi="Times New Roman"/>
          <w:sz w:val="24"/>
          <w:szCs w:val="24"/>
          <w:lang w:val="uk-UA"/>
        </w:rPr>
        <w:t>а специфікація</w:t>
      </w:r>
      <w:r w:rsidRPr="00A63E46">
        <w:rPr>
          <w:rFonts w:ascii="Times New Roman" w:hAnsi="Times New Roman"/>
          <w:sz w:val="24"/>
          <w:szCs w:val="24"/>
          <w:lang w:val="uk-UA"/>
        </w:rPr>
        <w:t>».</w:t>
      </w:r>
    </w:p>
    <w:p w14:paraId="0BC08A5B" w14:textId="193AB7A8" w:rsidR="00C64996" w:rsidRPr="00A63E46" w:rsidRDefault="00B23FC8" w:rsidP="005A2F39">
      <w:pPr>
        <w:pStyle w:val="a3"/>
        <w:widowControl w:val="0"/>
        <w:numPr>
          <w:ilvl w:val="0"/>
          <w:numId w:val="5"/>
        </w:numPr>
        <w:tabs>
          <w:tab w:val="left" w:pos="993"/>
        </w:tabs>
        <w:ind w:left="0" w:firstLine="709"/>
        <w:jc w:val="both"/>
        <w:rPr>
          <w:rFonts w:ascii="Times New Roman" w:hAnsi="Times New Roman"/>
          <w:b/>
          <w:color w:val="FF0000"/>
          <w:sz w:val="24"/>
          <w:szCs w:val="24"/>
          <w:lang w:val="ru-RU" w:eastAsia="ru-RU"/>
        </w:rPr>
      </w:pPr>
      <w:r w:rsidRPr="00A63E46">
        <w:rPr>
          <w:rFonts w:ascii="Times New Roman" w:hAnsi="Times New Roman"/>
          <w:sz w:val="24"/>
          <w:szCs w:val="24"/>
          <w:lang w:val="uk-UA"/>
        </w:rPr>
        <w:t xml:space="preserve">Оплата </w:t>
      </w:r>
      <w:r w:rsidR="005A2F39" w:rsidRPr="00A63E46">
        <w:rPr>
          <w:rFonts w:ascii="Times New Roman" w:hAnsi="Times New Roman"/>
          <w:sz w:val="24"/>
          <w:szCs w:val="24"/>
          <w:lang w:val="uk-UA"/>
        </w:rPr>
        <w:t xml:space="preserve">відбуватиметься - </w:t>
      </w:r>
      <w:bookmarkStart w:id="7" w:name="_Hlk129093999"/>
      <w:r w:rsidR="005A2F39" w:rsidRPr="00A63E46">
        <w:rPr>
          <w:rFonts w:ascii="Times New Roman" w:hAnsi="Times New Roman"/>
          <w:sz w:val="24"/>
          <w:szCs w:val="24"/>
          <w:lang w:val="uk-UA"/>
        </w:rPr>
        <w:t xml:space="preserve">за фактом постачання </w:t>
      </w:r>
      <w:r w:rsidR="005A2F39" w:rsidRPr="00A63E46">
        <w:rPr>
          <w:rFonts w:ascii="Times New Roman" w:hAnsi="Times New Roman"/>
          <w:bCs/>
          <w:iCs/>
          <w:sz w:val="24"/>
          <w:szCs w:val="24"/>
          <w:lang w:val="uk-UA"/>
        </w:rPr>
        <w:t xml:space="preserve">товару протягом 10 </w:t>
      </w:r>
      <w:r w:rsidR="009D2248" w:rsidRPr="00A63E46">
        <w:rPr>
          <w:rFonts w:ascii="Times New Roman" w:hAnsi="Times New Roman"/>
          <w:bCs/>
          <w:iCs/>
          <w:sz w:val="24"/>
          <w:szCs w:val="24"/>
          <w:lang w:val="uk-UA"/>
        </w:rPr>
        <w:t xml:space="preserve">(десяти) </w:t>
      </w:r>
      <w:r w:rsidR="005A2F39" w:rsidRPr="00A63E46">
        <w:rPr>
          <w:rFonts w:ascii="Times New Roman" w:hAnsi="Times New Roman"/>
          <w:bCs/>
          <w:iCs/>
          <w:sz w:val="24"/>
          <w:szCs w:val="24"/>
          <w:lang w:val="uk-UA"/>
        </w:rPr>
        <w:t>робочих днів з дати підписання видаткових накладних</w:t>
      </w:r>
      <w:bookmarkEnd w:id="7"/>
      <w:r w:rsidR="005A2F39" w:rsidRPr="00A63E46">
        <w:rPr>
          <w:rFonts w:ascii="Times New Roman" w:hAnsi="Times New Roman"/>
          <w:bCs/>
          <w:iCs/>
          <w:sz w:val="24"/>
          <w:szCs w:val="24"/>
          <w:lang w:val="uk-UA"/>
        </w:rPr>
        <w:t xml:space="preserve">, </w:t>
      </w:r>
      <w:r w:rsidRPr="00A63E46">
        <w:rPr>
          <w:rFonts w:ascii="Times New Roman" w:hAnsi="Times New Roman"/>
          <w:sz w:val="24"/>
          <w:szCs w:val="24"/>
          <w:lang w:val="ru-RU"/>
        </w:rPr>
        <w:t>у гривні</w:t>
      </w:r>
      <w:r w:rsidR="005A2F39" w:rsidRPr="00A63E46">
        <w:rPr>
          <w:rFonts w:ascii="Times New Roman" w:hAnsi="Times New Roman"/>
          <w:sz w:val="24"/>
          <w:szCs w:val="24"/>
          <w:lang w:val="ru-RU"/>
        </w:rPr>
        <w:t>,</w:t>
      </w:r>
      <w:r w:rsidRPr="00A63E46">
        <w:rPr>
          <w:rFonts w:ascii="Times New Roman" w:hAnsi="Times New Roman"/>
          <w:sz w:val="24"/>
          <w:szCs w:val="24"/>
          <w:lang w:val="ru-RU"/>
        </w:rPr>
        <w:t xml:space="preserve"> виключно без урахування податку на додану вартість (без ПДВ)</w:t>
      </w:r>
      <w:r w:rsidR="005A2F39" w:rsidRPr="00A63E46">
        <w:rPr>
          <w:rFonts w:ascii="Times New Roman" w:hAnsi="Times New Roman"/>
          <w:sz w:val="24"/>
          <w:szCs w:val="24"/>
          <w:lang w:val="ru-RU"/>
        </w:rPr>
        <w:t>.</w:t>
      </w:r>
    </w:p>
    <w:p w14:paraId="33256E6E" w14:textId="77777777" w:rsidR="005A2F39" w:rsidRPr="00A63E46" w:rsidRDefault="005A2F39" w:rsidP="005A2F39">
      <w:pPr>
        <w:pStyle w:val="a3"/>
        <w:widowControl w:val="0"/>
        <w:tabs>
          <w:tab w:val="left" w:pos="993"/>
        </w:tabs>
        <w:ind w:left="567"/>
        <w:jc w:val="both"/>
        <w:rPr>
          <w:rFonts w:ascii="Times New Roman" w:hAnsi="Times New Roman"/>
          <w:b/>
          <w:color w:val="FF0000"/>
          <w:sz w:val="24"/>
          <w:szCs w:val="24"/>
          <w:lang w:val="ru-RU" w:eastAsia="ru-RU"/>
        </w:rPr>
      </w:pPr>
    </w:p>
    <w:p w14:paraId="66084DEC" w14:textId="6FDEB284" w:rsidR="00E3530D" w:rsidRPr="00A63E46" w:rsidRDefault="00E3530D" w:rsidP="000334F0">
      <w:pPr>
        <w:pStyle w:val="a3"/>
        <w:numPr>
          <w:ilvl w:val="0"/>
          <w:numId w:val="1"/>
        </w:numPr>
        <w:tabs>
          <w:tab w:val="left" w:pos="1134"/>
        </w:tabs>
        <w:jc w:val="both"/>
        <w:rPr>
          <w:rFonts w:ascii="Times New Roman" w:hAnsi="Times New Roman"/>
          <w:bCs/>
          <w:iCs/>
          <w:sz w:val="24"/>
          <w:szCs w:val="24"/>
          <w:lang w:val="uk-UA"/>
        </w:rPr>
      </w:pPr>
      <w:r w:rsidRPr="00A63E46">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вимогам:</w:t>
      </w:r>
    </w:p>
    <w:p w14:paraId="67A23225" w14:textId="0F68851D" w:rsidR="00E3530D" w:rsidRPr="00A63E46"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A63E46">
        <w:rPr>
          <w:rFonts w:ascii="Times New Roman" w:hAnsi="Times New Roman"/>
          <w:sz w:val="24"/>
          <w:szCs w:val="24"/>
          <w:lang w:val="uk-UA"/>
        </w:rPr>
        <w:t>Ціновий критерій</w:t>
      </w:r>
      <w:r w:rsidR="00E3530D" w:rsidRPr="00A63E46">
        <w:rPr>
          <w:rFonts w:ascii="Times New Roman" w:hAnsi="Times New Roman"/>
          <w:sz w:val="24"/>
          <w:szCs w:val="24"/>
          <w:lang w:val="uk-UA"/>
        </w:rPr>
        <w:t>.</w:t>
      </w:r>
    </w:p>
    <w:p w14:paraId="71F8080F" w14:textId="46C325EE" w:rsidR="00E3530D" w:rsidRPr="00A63E46" w:rsidRDefault="00E3530D" w:rsidP="003B52DF">
      <w:pPr>
        <w:pStyle w:val="a3"/>
        <w:tabs>
          <w:tab w:val="left" w:pos="1134"/>
        </w:tabs>
        <w:ind w:left="1211"/>
        <w:jc w:val="both"/>
        <w:rPr>
          <w:rFonts w:ascii="Times New Roman" w:hAnsi="Times New Roman"/>
          <w:b/>
          <w:sz w:val="24"/>
          <w:szCs w:val="24"/>
          <w:lang w:val="uk-UA" w:eastAsia="ru-RU"/>
        </w:rPr>
      </w:pPr>
    </w:p>
    <w:p w14:paraId="72DAE671" w14:textId="1354C765" w:rsidR="00C64996" w:rsidRPr="00A63E46" w:rsidRDefault="003A0C1B" w:rsidP="000334F0">
      <w:pPr>
        <w:pStyle w:val="a3"/>
        <w:numPr>
          <w:ilvl w:val="0"/>
          <w:numId w:val="1"/>
        </w:numPr>
        <w:tabs>
          <w:tab w:val="left" w:pos="1134"/>
        </w:tabs>
        <w:ind w:hanging="502"/>
        <w:jc w:val="both"/>
        <w:rPr>
          <w:rFonts w:ascii="Times New Roman" w:hAnsi="Times New Roman"/>
          <w:b/>
          <w:sz w:val="24"/>
          <w:szCs w:val="24"/>
          <w:lang w:val="uk-UA" w:eastAsia="ru-RU"/>
        </w:rPr>
      </w:pPr>
      <w:r w:rsidRPr="00A63E46">
        <w:rPr>
          <w:rFonts w:ascii="Times New Roman" w:hAnsi="Times New Roman"/>
          <w:b/>
          <w:sz w:val="24"/>
          <w:szCs w:val="24"/>
          <w:lang w:val="uk-UA" w:eastAsia="ru-RU"/>
        </w:rPr>
        <w:t>Тендерн</w:t>
      </w:r>
      <w:r w:rsidR="00C64996" w:rsidRPr="00A63E46">
        <w:rPr>
          <w:rFonts w:ascii="Times New Roman" w:hAnsi="Times New Roman"/>
          <w:b/>
          <w:sz w:val="24"/>
          <w:szCs w:val="24"/>
          <w:lang w:val="uk-UA" w:eastAsia="ru-RU"/>
        </w:rPr>
        <w:t>а пропозиція обов’язково має включати в себе:</w:t>
      </w:r>
    </w:p>
    <w:p w14:paraId="6F2EC0C5" w14:textId="77777777" w:rsidR="00BA186C" w:rsidRPr="00A63E46" w:rsidRDefault="00BA186C" w:rsidP="00BA186C">
      <w:pPr>
        <w:pStyle w:val="a3"/>
        <w:numPr>
          <w:ilvl w:val="0"/>
          <w:numId w:val="28"/>
        </w:numPr>
        <w:tabs>
          <w:tab w:val="left" w:pos="1134"/>
        </w:tabs>
        <w:ind w:left="0" w:firstLine="709"/>
        <w:jc w:val="both"/>
        <w:rPr>
          <w:rFonts w:ascii="Times New Roman" w:hAnsi="Times New Roman"/>
          <w:b/>
          <w:sz w:val="24"/>
          <w:szCs w:val="24"/>
          <w:lang w:val="uk-UA" w:eastAsia="ru-RU"/>
        </w:rPr>
      </w:pPr>
      <w:r w:rsidRPr="00A63E46">
        <w:rPr>
          <w:rFonts w:ascii="Times New Roman" w:hAnsi="Times New Roman"/>
          <w:sz w:val="24"/>
          <w:szCs w:val="24"/>
          <w:lang w:val="uk-UA" w:eastAsia="ru-RU"/>
        </w:rPr>
        <w:t>цінову пропозицію: заповнений та підписаний Додаток № 2 «Форма цінової пропозиції»;</w:t>
      </w:r>
    </w:p>
    <w:p w14:paraId="6FA63D39" w14:textId="5109AF39" w:rsidR="00BA186C" w:rsidRPr="00A63E46" w:rsidRDefault="00BA186C" w:rsidP="00BA186C">
      <w:pPr>
        <w:pStyle w:val="a3"/>
        <w:numPr>
          <w:ilvl w:val="0"/>
          <w:numId w:val="28"/>
        </w:numPr>
        <w:tabs>
          <w:tab w:val="left" w:pos="1134"/>
        </w:tabs>
        <w:ind w:left="0" w:firstLine="709"/>
        <w:jc w:val="both"/>
        <w:rPr>
          <w:rFonts w:ascii="Times New Roman" w:hAnsi="Times New Roman"/>
          <w:b/>
          <w:sz w:val="24"/>
          <w:szCs w:val="24"/>
          <w:lang w:val="uk-UA" w:eastAsia="ru-RU"/>
        </w:rPr>
      </w:pPr>
      <w:r w:rsidRPr="00A63E46">
        <w:rPr>
          <w:rFonts w:ascii="Times New Roman" w:hAnsi="Times New Roman"/>
          <w:sz w:val="24"/>
          <w:szCs w:val="24"/>
          <w:lang w:val="uk-UA" w:eastAsia="ru-RU"/>
        </w:rPr>
        <w:t>підписаний Додаток № 1</w:t>
      </w:r>
      <w:r w:rsidRPr="00A63E46">
        <w:rPr>
          <w:rFonts w:ascii="Times New Roman" w:hAnsi="Times New Roman"/>
          <w:b/>
          <w:sz w:val="24"/>
          <w:szCs w:val="24"/>
          <w:lang w:val="uk-UA"/>
        </w:rPr>
        <w:t xml:space="preserve"> </w:t>
      </w:r>
      <w:r w:rsidRPr="00A63E46">
        <w:rPr>
          <w:rFonts w:ascii="Times New Roman" w:hAnsi="Times New Roman"/>
          <w:sz w:val="24"/>
          <w:szCs w:val="24"/>
          <w:lang w:val="uk-UA"/>
        </w:rPr>
        <w:t>«</w:t>
      </w:r>
      <w:bookmarkStart w:id="8" w:name="_Hlk128666365"/>
      <w:r w:rsidRPr="00A63E46">
        <w:rPr>
          <w:rFonts w:ascii="Times New Roman" w:hAnsi="Times New Roman"/>
          <w:sz w:val="24"/>
          <w:szCs w:val="24"/>
          <w:lang w:val="uk-UA"/>
        </w:rPr>
        <w:t>Технічн</w:t>
      </w:r>
      <w:r w:rsidR="00FF1739">
        <w:rPr>
          <w:rFonts w:ascii="Times New Roman" w:hAnsi="Times New Roman"/>
          <w:sz w:val="24"/>
          <w:szCs w:val="24"/>
          <w:lang w:val="uk-UA"/>
        </w:rPr>
        <w:t>а</w:t>
      </w:r>
      <w:r w:rsidR="00B64524" w:rsidRPr="00A63E46">
        <w:rPr>
          <w:rFonts w:ascii="Times New Roman" w:hAnsi="Times New Roman"/>
          <w:sz w:val="24"/>
          <w:szCs w:val="24"/>
          <w:lang w:val="uk-UA"/>
        </w:rPr>
        <w:t xml:space="preserve"> </w:t>
      </w:r>
      <w:bookmarkEnd w:id="8"/>
      <w:r w:rsidR="00FF1739">
        <w:rPr>
          <w:rFonts w:ascii="Times New Roman" w:hAnsi="Times New Roman"/>
          <w:sz w:val="24"/>
          <w:szCs w:val="24"/>
          <w:lang w:val="uk-UA"/>
        </w:rPr>
        <w:t>специфікація</w:t>
      </w:r>
      <w:r w:rsidRPr="00A63E46">
        <w:rPr>
          <w:rFonts w:ascii="Times New Roman" w:hAnsi="Times New Roman"/>
          <w:bCs/>
          <w:sz w:val="24"/>
          <w:szCs w:val="24"/>
          <w:lang w:val="uk-UA"/>
        </w:rPr>
        <w:t>»;</w:t>
      </w:r>
    </w:p>
    <w:p w14:paraId="6A277B38" w14:textId="03FA088A" w:rsidR="00611E19" w:rsidRPr="00A63E46" w:rsidRDefault="00611E19" w:rsidP="00BA186C">
      <w:pPr>
        <w:pStyle w:val="a3"/>
        <w:numPr>
          <w:ilvl w:val="0"/>
          <w:numId w:val="28"/>
        </w:numPr>
        <w:tabs>
          <w:tab w:val="left" w:pos="851"/>
          <w:tab w:val="left" w:pos="1134"/>
        </w:tabs>
        <w:ind w:left="0" w:firstLine="709"/>
        <w:jc w:val="both"/>
        <w:rPr>
          <w:rFonts w:ascii="Times New Roman" w:hAnsi="Times New Roman"/>
          <w:sz w:val="24"/>
          <w:szCs w:val="24"/>
          <w:lang w:val="uk-UA" w:eastAsia="ru-RU"/>
        </w:rPr>
      </w:pPr>
      <w:r w:rsidRPr="00A63E46">
        <w:rPr>
          <w:rFonts w:ascii="Times New Roman" w:hAnsi="Times New Roman"/>
          <w:bCs/>
          <w:sz w:val="24"/>
          <w:szCs w:val="24"/>
          <w:lang w:val="uk-UA" w:eastAsia="ru-RU"/>
        </w:rPr>
        <w:t>свідоцтво про державну реєстрацію або виписка (витяг) з</w:t>
      </w:r>
      <w:r w:rsidRPr="00A63E46">
        <w:rPr>
          <w:rFonts w:ascii="Times New Roman" w:hAnsi="Times New Roman"/>
          <w:sz w:val="24"/>
          <w:szCs w:val="24"/>
          <w:lang w:val="uk-UA" w:eastAsia="ru-RU"/>
        </w:rPr>
        <w:t xml:space="preserve"> Єдиного державного реєстру юридичних осіб, фізичних осіб - підприємців та громадських формувань (для юридичних осіб, фізичних осіб-підприємців);</w:t>
      </w:r>
    </w:p>
    <w:p w14:paraId="0C867DF7" w14:textId="4AF66903" w:rsidR="00BA186C" w:rsidRPr="00A63E46" w:rsidRDefault="00E9245B" w:rsidP="00BA186C">
      <w:pPr>
        <w:pStyle w:val="a3"/>
        <w:numPr>
          <w:ilvl w:val="0"/>
          <w:numId w:val="28"/>
        </w:numPr>
        <w:tabs>
          <w:tab w:val="left" w:pos="851"/>
          <w:tab w:val="left" w:pos="1134"/>
        </w:tabs>
        <w:ind w:left="0" w:firstLine="709"/>
        <w:jc w:val="both"/>
        <w:rPr>
          <w:rFonts w:ascii="Times New Roman" w:hAnsi="Times New Roman"/>
          <w:sz w:val="24"/>
          <w:szCs w:val="24"/>
          <w:lang w:val="uk-UA" w:eastAsia="ru-RU"/>
        </w:rPr>
      </w:pPr>
      <w:r w:rsidRPr="00A63E46">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r w:rsidR="00BA186C" w:rsidRPr="00A63E46">
        <w:rPr>
          <w:rFonts w:ascii="Times New Roman" w:hAnsi="Times New Roman"/>
          <w:sz w:val="24"/>
          <w:szCs w:val="24"/>
          <w:lang w:val="uk-UA" w:eastAsia="ru-RU"/>
        </w:rPr>
        <w:t>;</w:t>
      </w:r>
    </w:p>
    <w:p w14:paraId="1E9B1319" w14:textId="66776839" w:rsidR="00BA186C" w:rsidRPr="00A63E46" w:rsidRDefault="00BA186C" w:rsidP="00BA186C">
      <w:pPr>
        <w:pStyle w:val="a3"/>
        <w:numPr>
          <w:ilvl w:val="0"/>
          <w:numId w:val="28"/>
        </w:numPr>
        <w:tabs>
          <w:tab w:val="left" w:pos="1134"/>
        </w:tabs>
        <w:ind w:left="0" w:firstLine="709"/>
        <w:jc w:val="both"/>
        <w:rPr>
          <w:rFonts w:ascii="Times New Roman" w:hAnsi="Times New Roman"/>
          <w:sz w:val="24"/>
          <w:szCs w:val="24"/>
          <w:lang w:val="uk-UA" w:eastAsia="ru-RU"/>
        </w:rPr>
      </w:pPr>
      <w:r w:rsidRPr="00A63E46">
        <w:rPr>
          <w:rFonts w:ascii="Times New Roman" w:hAnsi="Times New Roman"/>
          <w:sz w:val="24"/>
          <w:szCs w:val="24"/>
          <w:lang w:val="uk-UA" w:eastAsia="ru-RU"/>
        </w:rPr>
        <w:t>підписаний Додаток № 3 «Декларація конфлікту інтересів учасника тендерної процедури»;</w:t>
      </w:r>
    </w:p>
    <w:p w14:paraId="0ACC697A" w14:textId="2B60B478" w:rsidR="00B34F56" w:rsidRPr="00A63E46" w:rsidRDefault="00BA186C" w:rsidP="00611E19">
      <w:pPr>
        <w:pStyle w:val="a3"/>
        <w:numPr>
          <w:ilvl w:val="0"/>
          <w:numId w:val="28"/>
        </w:numPr>
        <w:tabs>
          <w:tab w:val="left" w:pos="993"/>
        </w:tabs>
        <w:jc w:val="both"/>
        <w:rPr>
          <w:rFonts w:ascii="Times New Roman" w:hAnsi="Times New Roman"/>
          <w:sz w:val="24"/>
          <w:szCs w:val="24"/>
          <w:lang w:val="ru-RU" w:eastAsia="ru-RU"/>
        </w:rPr>
      </w:pPr>
      <w:r w:rsidRPr="00A63E46">
        <w:rPr>
          <w:rFonts w:ascii="Times New Roman" w:hAnsi="Times New Roman"/>
          <w:sz w:val="24"/>
          <w:szCs w:val="24"/>
          <w:lang w:val="ru-RU"/>
        </w:rPr>
        <w:t xml:space="preserve">іншу інформацію і документами, </w:t>
      </w:r>
      <w:r w:rsidRPr="00A63E46">
        <w:rPr>
          <w:rFonts w:ascii="Times New Roman" w:hAnsi="Times New Roman"/>
          <w:sz w:val="24"/>
          <w:szCs w:val="24"/>
          <w:lang w:val="ru-RU" w:eastAsia="ru-RU"/>
        </w:rPr>
        <w:t>які учасник вважає за необхідне подати.</w:t>
      </w:r>
    </w:p>
    <w:p w14:paraId="04AF34AC" w14:textId="77777777" w:rsidR="00611E19" w:rsidRDefault="00611E19" w:rsidP="00BA186C">
      <w:pPr>
        <w:pStyle w:val="a3"/>
        <w:tabs>
          <w:tab w:val="left" w:pos="993"/>
        </w:tabs>
        <w:ind w:left="0" w:firstLine="709"/>
        <w:jc w:val="both"/>
        <w:rPr>
          <w:rFonts w:ascii="Times New Roman" w:hAnsi="Times New Roman"/>
          <w:sz w:val="24"/>
          <w:szCs w:val="24"/>
          <w:lang w:val="uk-UA" w:eastAsia="ru-RU"/>
        </w:rPr>
      </w:pPr>
    </w:p>
    <w:p w14:paraId="63A847C0" w14:textId="77777777" w:rsidR="004F3EA5" w:rsidRPr="00A63E46" w:rsidRDefault="004F3EA5" w:rsidP="00BA186C">
      <w:pPr>
        <w:pStyle w:val="a3"/>
        <w:tabs>
          <w:tab w:val="left" w:pos="993"/>
        </w:tabs>
        <w:ind w:left="0" w:firstLine="709"/>
        <w:jc w:val="both"/>
        <w:rPr>
          <w:rFonts w:ascii="Times New Roman" w:hAnsi="Times New Roman"/>
          <w:sz w:val="24"/>
          <w:szCs w:val="24"/>
          <w:lang w:val="uk-UA" w:eastAsia="ru-RU"/>
        </w:rPr>
      </w:pPr>
    </w:p>
    <w:p w14:paraId="67ADAFBB" w14:textId="1C3E74CD" w:rsidR="00C64996" w:rsidRPr="00A63E46" w:rsidRDefault="00C64996" w:rsidP="000334F0">
      <w:pPr>
        <w:pStyle w:val="a3"/>
        <w:numPr>
          <w:ilvl w:val="0"/>
          <w:numId w:val="1"/>
        </w:numPr>
        <w:tabs>
          <w:tab w:val="left" w:pos="1134"/>
        </w:tabs>
        <w:ind w:left="0" w:firstLine="709"/>
        <w:jc w:val="both"/>
        <w:rPr>
          <w:rFonts w:ascii="Times New Roman" w:hAnsi="Times New Roman"/>
          <w:sz w:val="24"/>
          <w:szCs w:val="24"/>
          <w:lang w:val="uk-UA" w:eastAsia="ru-RU"/>
        </w:rPr>
      </w:pPr>
      <w:r w:rsidRPr="00A63E46">
        <w:rPr>
          <w:rFonts w:ascii="Times New Roman" w:hAnsi="Times New Roman"/>
          <w:b/>
          <w:sz w:val="24"/>
          <w:szCs w:val="24"/>
          <w:lang w:val="uk-UA" w:eastAsia="ru-RU"/>
        </w:rPr>
        <w:lastRenderedPageBreak/>
        <w:t xml:space="preserve"> </w:t>
      </w:r>
      <w:r w:rsidR="003B52DF" w:rsidRPr="00A63E46">
        <w:rPr>
          <w:rFonts w:ascii="Times New Roman" w:eastAsia="Times New Roman" w:hAnsi="Times New Roman"/>
          <w:b/>
          <w:sz w:val="24"/>
          <w:szCs w:val="24"/>
          <w:lang w:val="uk-UA" w:eastAsia="ru-RU"/>
        </w:rPr>
        <w:t>Посадові особи Замовника, уповноважені здійснювати</w:t>
      </w:r>
      <w:r w:rsidR="002220FE" w:rsidRPr="00A63E46">
        <w:rPr>
          <w:rFonts w:ascii="Times New Roman" w:eastAsia="Times New Roman" w:hAnsi="Times New Roman"/>
          <w:b/>
          <w:sz w:val="24"/>
          <w:szCs w:val="24"/>
          <w:lang w:val="uk-UA" w:eastAsia="ru-RU"/>
        </w:rPr>
        <w:t xml:space="preserve"> зв'язок з учасниками закупівлі: </w:t>
      </w:r>
      <w:r w:rsidR="002220FE" w:rsidRPr="00A63E46">
        <w:rPr>
          <w:rFonts w:ascii="Times New Roman" w:eastAsia="Times New Roman" w:hAnsi="Times New Roman"/>
          <w:sz w:val="24"/>
          <w:szCs w:val="24"/>
          <w:lang w:val="uk-UA" w:eastAsia="ru-RU"/>
        </w:rPr>
        <w:t>д</w:t>
      </w:r>
      <w:r w:rsidR="003B52DF" w:rsidRPr="00A63E46">
        <w:rPr>
          <w:rFonts w:ascii="Times New Roman" w:hAnsi="Times New Roman"/>
          <w:sz w:val="24"/>
          <w:szCs w:val="24"/>
          <w:lang w:val="uk-UA" w:eastAsia="ru-RU"/>
        </w:rPr>
        <w:t xml:space="preserve">одаткову інформацію можна отримати </w:t>
      </w:r>
      <w:r w:rsidR="003B52DF" w:rsidRPr="00A63E46">
        <w:rPr>
          <w:rFonts w:ascii="Times New Roman" w:hAnsi="Times New Roman"/>
          <w:sz w:val="24"/>
          <w:szCs w:val="24"/>
          <w:lang w:val="uk-UA"/>
        </w:rPr>
        <w:t xml:space="preserve">у </w:t>
      </w:r>
      <w:r w:rsidR="008D3B88" w:rsidRPr="00A63E46">
        <w:rPr>
          <w:rFonts w:ascii="Times New Roman" w:hAnsi="Times New Roman"/>
          <w:sz w:val="24"/>
          <w:szCs w:val="24"/>
          <w:lang w:val="uk-UA"/>
        </w:rPr>
        <w:t>голов</w:t>
      </w:r>
      <w:r w:rsidR="003B52DF" w:rsidRPr="00A63E46">
        <w:rPr>
          <w:rFonts w:ascii="Times New Roman" w:hAnsi="Times New Roman"/>
          <w:sz w:val="24"/>
          <w:szCs w:val="24"/>
          <w:lang w:val="uk-UA"/>
        </w:rPr>
        <w:t xml:space="preserve">ного </w:t>
      </w:r>
      <w:r w:rsidR="003B52DF" w:rsidRPr="00A63E46">
        <w:rPr>
          <w:rFonts w:ascii="Times New Roman" w:hAnsi="Times New Roman"/>
          <w:sz w:val="24"/>
          <w:szCs w:val="24"/>
          <w:lang w:val="uk-UA" w:eastAsia="ru-RU"/>
        </w:rPr>
        <w:t xml:space="preserve">фахівця відділу закупівель та постачань Клєвцової Вікторії, за телефоном: </w:t>
      </w:r>
      <w:r w:rsidR="003B52DF" w:rsidRPr="00A63E46">
        <w:rPr>
          <w:rFonts w:ascii="Times New Roman" w:hAnsi="Times New Roman"/>
          <w:sz w:val="24"/>
          <w:szCs w:val="24"/>
          <w:lang w:val="uk-UA"/>
        </w:rPr>
        <w:t>(</w:t>
      </w:r>
      <w:hyperlink r:id="rId12" w:history="1">
        <w:r w:rsidR="003B52DF" w:rsidRPr="00A63E46">
          <w:rPr>
            <w:rStyle w:val="a7"/>
            <w:rFonts w:ascii="Times New Roman" w:hAnsi="Times New Roman"/>
            <w:sz w:val="24"/>
            <w:szCs w:val="24"/>
            <w:lang w:val="uk-UA"/>
          </w:rPr>
          <w:t>050) 508-62-46</w:t>
        </w:r>
      </w:hyperlink>
      <w:r w:rsidR="003B52DF" w:rsidRPr="00A63E46">
        <w:rPr>
          <w:rFonts w:ascii="Times New Roman" w:hAnsi="Times New Roman"/>
          <w:sz w:val="24"/>
          <w:szCs w:val="24"/>
          <w:lang w:val="uk-UA" w:eastAsia="ru-RU"/>
        </w:rPr>
        <w:t xml:space="preserve">, </w:t>
      </w:r>
      <w:r w:rsidR="001F1867" w:rsidRPr="00A63E46">
        <w:rPr>
          <w:rFonts w:ascii="Times New Roman" w:hAnsi="Times New Roman"/>
          <w:sz w:val="24"/>
          <w:szCs w:val="24"/>
          <w:lang w:val="uk-UA" w:eastAsia="ru-RU"/>
        </w:rPr>
        <w:t xml:space="preserve">  </w:t>
      </w:r>
      <w:r w:rsidR="003B52DF" w:rsidRPr="00A63E46">
        <w:rPr>
          <w:rFonts w:ascii="Times New Roman" w:hAnsi="Times New Roman"/>
          <w:sz w:val="24"/>
          <w:szCs w:val="24"/>
          <w:lang w:val="uk-UA" w:eastAsia="ru-RU"/>
        </w:rPr>
        <w:t>е-</w:t>
      </w:r>
      <w:r w:rsidR="003B52DF" w:rsidRPr="00A63E46">
        <w:rPr>
          <w:rFonts w:ascii="Times New Roman" w:hAnsi="Times New Roman"/>
          <w:sz w:val="24"/>
          <w:szCs w:val="24"/>
          <w:lang w:eastAsia="ru-RU"/>
        </w:rPr>
        <w:t>mail</w:t>
      </w:r>
      <w:r w:rsidR="003B52DF" w:rsidRPr="00A63E46">
        <w:rPr>
          <w:rFonts w:ascii="Times New Roman" w:hAnsi="Times New Roman"/>
          <w:sz w:val="24"/>
          <w:szCs w:val="24"/>
          <w:lang w:val="uk-UA" w:eastAsia="ru-RU"/>
        </w:rPr>
        <w:t xml:space="preserve">: </w:t>
      </w:r>
      <w:hyperlink r:id="rId13" w:history="1">
        <w:r w:rsidR="003B52DF" w:rsidRPr="00A63E46">
          <w:rPr>
            <w:rStyle w:val="a7"/>
            <w:rFonts w:ascii="Times New Roman" w:hAnsi="Times New Roman"/>
            <w:sz w:val="24"/>
            <w:szCs w:val="24"/>
            <w:shd w:val="clear" w:color="auto" w:fill="FFFFFF"/>
          </w:rPr>
          <w:t>v</w:t>
        </w:r>
        <w:r w:rsidR="003B52DF" w:rsidRPr="00A63E46">
          <w:rPr>
            <w:rStyle w:val="a7"/>
            <w:rFonts w:ascii="Times New Roman" w:hAnsi="Times New Roman"/>
            <w:sz w:val="24"/>
            <w:szCs w:val="24"/>
            <w:shd w:val="clear" w:color="auto" w:fill="FFFFFF"/>
            <w:lang w:val="uk-UA"/>
          </w:rPr>
          <w:t>.</w:t>
        </w:r>
        <w:r w:rsidR="003B52DF" w:rsidRPr="00A63E46">
          <w:rPr>
            <w:rStyle w:val="a7"/>
            <w:rFonts w:ascii="Times New Roman" w:hAnsi="Times New Roman"/>
            <w:sz w:val="24"/>
            <w:szCs w:val="24"/>
            <w:shd w:val="clear" w:color="auto" w:fill="FFFFFF"/>
          </w:rPr>
          <w:t>klevtsova</w:t>
        </w:r>
        <w:r w:rsidR="003B52DF" w:rsidRPr="00A63E46">
          <w:rPr>
            <w:rStyle w:val="a7"/>
            <w:rFonts w:ascii="Times New Roman" w:hAnsi="Times New Roman"/>
            <w:sz w:val="24"/>
            <w:szCs w:val="24"/>
            <w:shd w:val="clear" w:color="auto" w:fill="FFFFFF"/>
            <w:lang w:val="uk-UA"/>
          </w:rPr>
          <w:t>@</w:t>
        </w:r>
        <w:r w:rsidR="003B52DF" w:rsidRPr="00A63E46">
          <w:rPr>
            <w:rStyle w:val="a7"/>
            <w:rFonts w:ascii="Times New Roman" w:hAnsi="Times New Roman"/>
            <w:sz w:val="24"/>
            <w:szCs w:val="24"/>
            <w:shd w:val="clear" w:color="auto" w:fill="FFFFFF"/>
          </w:rPr>
          <w:t>phc</w:t>
        </w:r>
        <w:r w:rsidR="003B52DF" w:rsidRPr="00A63E46">
          <w:rPr>
            <w:rStyle w:val="a7"/>
            <w:rFonts w:ascii="Times New Roman" w:hAnsi="Times New Roman"/>
            <w:sz w:val="24"/>
            <w:szCs w:val="24"/>
            <w:shd w:val="clear" w:color="auto" w:fill="FFFFFF"/>
            <w:lang w:val="uk-UA"/>
          </w:rPr>
          <w:t>.</w:t>
        </w:r>
        <w:r w:rsidR="003B52DF" w:rsidRPr="00A63E46">
          <w:rPr>
            <w:rStyle w:val="a7"/>
            <w:rFonts w:ascii="Times New Roman" w:hAnsi="Times New Roman"/>
            <w:sz w:val="24"/>
            <w:szCs w:val="24"/>
            <w:shd w:val="clear" w:color="auto" w:fill="FFFFFF"/>
          </w:rPr>
          <w:t>org</w:t>
        </w:r>
        <w:r w:rsidR="003B52DF" w:rsidRPr="00A63E46">
          <w:rPr>
            <w:rStyle w:val="a7"/>
            <w:rFonts w:ascii="Times New Roman" w:hAnsi="Times New Roman"/>
            <w:sz w:val="24"/>
            <w:szCs w:val="24"/>
            <w:shd w:val="clear" w:color="auto" w:fill="FFFFFF"/>
            <w:lang w:val="uk-UA"/>
          </w:rPr>
          <w:t>.</w:t>
        </w:r>
        <w:r w:rsidR="003B52DF" w:rsidRPr="00A63E46">
          <w:rPr>
            <w:rStyle w:val="a7"/>
            <w:rFonts w:ascii="Times New Roman" w:hAnsi="Times New Roman"/>
            <w:sz w:val="24"/>
            <w:szCs w:val="24"/>
            <w:shd w:val="clear" w:color="auto" w:fill="FFFFFF"/>
          </w:rPr>
          <w:t>ua</w:t>
        </w:r>
      </w:hyperlink>
      <w:r w:rsidRPr="00A63E46">
        <w:rPr>
          <w:rFonts w:ascii="Times New Roman" w:hAnsi="Times New Roman"/>
          <w:iCs/>
          <w:sz w:val="24"/>
          <w:szCs w:val="24"/>
          <w:lang w:val="uk-UA"/>
        </w:rPr>
        <w:t xml:space="preserve">. </w:t>
      </w:r>
    </w:p>
    <w:p w14:paraId="178F08C1" w14:textId="74BBE894" w:rsidR="0011478C" w:rsidRPr="00A63E46"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A63E46" w:rsidRDefault="00586ADC" w:rsidP="000334F0">
      <w:pPr>
        <w:pStyle w:val="a3"/>
        <w:numPr>
          <w:ilvl w:val="0"/>
          <w:numId w:val="1"/>
        </w:numPr>
        <w:tabs>
          <w:tab w:val="left" w:pos="1134"/>
        </w:tabs>
        <w:ind w:left="0" w:firstLine="709"/>
        <w:jc w:val="both"/>
        <w:rPr>
          <w:rFonts w:ascii="Times New Roman" w:hAnsi="Times New Roman"/>
          <w:sz w:val="24"/>
          <w:szCs w:val="24"/>
          <w:lang w:val="ru-RU" w:eastAsia="ru-RU"/>
        </w:rPr>
      </w:pPr>
      <w:r w:rsidRPr="00A63E46">
        <w:rPr>
          <w:rFonts w:ascii="Times New Roman" w:hAnsi="Times New Roman"/>
          <w:b/>
          <w:sz w:val="24"/>
          <w:szCs w:val="24"/>
          <w:lang w:val="uk-UA" w:eastAsia="ru-RU"/>
        </w:rPr>
        <w:t xml:space="preserve">Додатками до </w:t>
      </w:r>
      <w:r w:rsidR="0011478C" w:rsidRPr="00A63E46">
        <w:rPr>
          <w:rFonts w:ascii="Times New Roman" w:hAnsi="Times New Roman"/>
          <w:b/>
          <w:sz w:val="24"/>
          <w:szCs w:val="24"/>
          <w:lang w:val="uk-UA" w:eastAsia="ru-RU"/>
        </w:rPr>
        <w:t xml:space="preserve">цього </w:t>
      </w:r>
      <w:r w:rsidRPr="00A63E46">
        <w:rPr>
          <w:rFonts w:ascii="Times New Roman" w:hAnsi="Times New Roman"/>
          <w:b/>
          <w:sz w:val="24"/>
          <w:szCs w:val="24"/>
          <w:lang w:val="uk-UA" w:eastAsia="ru-RU"/>
        </w:rPr>
        <w:t xml:space="preserve">оголошення є: </w:t>
      </w:r>
    </w:p>
    <w:p w14:paraId="110166B0" w14:textId="58A6102C" w:rsidR="00586ADC" w:rsidRPr="00A63E46" w:rsidRDefault="00586ADC" w:rsidP="001876E7">
      <w:pPr>
        <w:pStyle w:val="a3"/>
        <w:numPr>
          <w:ilvl w:val="0"/>
          <w:numId w:val="21"/>
        </w:numPr>
        <w:tabs>
          <w:tab w:val="left" w:pos="1276"/>
        </w:tabs>
        <w:ind w:left="1134" w:hanging="425"/>
        <w:jc w:val="both"/>
        <w:rPr>
          <w:rFonts w:ascii="Times New Roman" w:hAnsi="Times New Roman"/>
          <w:sz w:val="24"/>
          <w:szCs w:val="24"/>
          <w:lang w:val="uk-UA" w:eastAsia="ru-RU"/>
        </w:rPr>
      </w:pPr>
      <w:r w:rsidRPr="00A63E46">
        <w:rPr>
          <w:rFonts w:ascii="Times New Roman" w:hAnsi="Times New Roman"/>
          <w:sz w:val="24"/>
          <w:szCs w:val="24"/>
          <w:lang w:val="uk-UA" w:eastAsia="ru-RU"/>
        </w:rPr>
        <w:t xml:space="preserve">Додаток № 1 </w:t>
      </w:r>
      <w:r w:rsidRPr="00A63E46">
        <w:rPr>
          <w:rFonts w:ascii="Times New Roman" w:hAnsi="Times New Roman"/>
          <w:sz w:val="24"/>
          <w:szCs w:val="24"/>
          <w:lang w:val="uk-UA"/>
        </w:rPr>
        <w:t>«</w:t>
      </w:r>
      <w:r w:rsidR="00B64524" w:rsidRPr="00A63E46">
        <w:rPr>
          <w:rFonts w:ascii="Times New Roman" w:hAnsi="Times New Roman"/>
          <w:sz w:val="24"/>
          <w:szCs w:val="24"/>
          <w:lang w:val="uk-UA"/>
        </w:rPr>
        <w:t>Технічн</w:t>
      </w:r>
      <w:r w:rsidR="00FF1739">
        <w:rPr>
          <w:rFonts w:ascii="Times New Roman" w:hAnsi="Times New Roman"/>
          <w:sz w:val="24"/>
          <w:szCs w:val="24"/>
          <w:lang w:val="uk-UA"/>
        </w:rPr>
        <w:t>а специфікація</w:t>
      </w:r>
      <w:r w:rsidR="003E4459" w:rsidRPr="00A63E46">
        <w:rPr>
          <w:rFonts w:ascii="Times New Roman" w:hAnsi="Times New Roman"/>
          <w:sz w:val="24"/>
          <w:szCs w:val="24"/>
          <w:lang w:val="uk-UA"/>
        </w:rPr>
        <w:t>»</w:t>
      </w:r>
      <w:r w:rsidRPr="00A63E46">
        <w:rPr>
          <w:rFonts w:ascii="Times New Roman" w:hAnsi="Times New Roman"/>
          <w:bCs/>
          <w:sz w:val="24"/>
          <w:szCs w:val="24"/>
          <w:lang w:val="uk-UA"/>
        </w:rPr>
        <w:t>;</w:t>
      </w:r>
    </w:p>
    <w:p w14:paraId="7EA14D84" w14:textId="44096C6D" w:rsidR="00586ADC" w:rsidRPr="00A63E46" w:rsidRDefault="00586ADC" w:rsidP="003E4459">
      <w:pPr>
        <w:pStyle w:val="a3"/>
        <w:numPr>
          <w:ilvl w:val="0"/>
          <w:numId w:val="3"/>
        </w:numPr>
        <w:tabs>
          <w:tab w:val="left" w:pos="1276"/>
        </w:tabs>
        <w:ind w:left="1134" w:hanging="425"/>
        <w:jc w:val="both"/>
        <w:rPr>
          <w:rFonts w:ascii="Times New Roman" w:hAnsi="Times New Roman"/>
          <w:sz w:val="24"/>
          <w:szCs w:val="24"/>
          <w:lang w:val="uk-UA" w:eastAsia="ru-RU"/>
        </w:rPr>
      </w:pPr>
      <w:r w:rsidRPr="00A63E46">
        <w:rPr>
          <w:rFonts w:ascii="Times New Roman" w:hAnsi="Times New Roman"/>
          <w:sz w:val="24"/>
          <w:szCs w:val="24"/>
          <w:lang w:val="uk-UA" w:eastAsia="ru-RU"/>
        </w:rPr>
        <w:t xml:space="preserve">Додаток № </w:t>
      </w:r>
      <w:r w:rsidR="004C2870" w:rsidRPr="00A63E46">
        <w:rPr>
          <w:rFonts w:ascii="Times New Roman" w:hAnsi="Times New Roman"/>
          <w:sz w:val="24"/>
          <w:szCs w:val="24"/>
          <w:lang w:val="uk-UA" w:eastAsia="ru-RU"/>
        </w:rPr>
        <w:t>2</w:t>
      </w:r>
      <w:r w:rsidRPr="00A63E46">
        <w:rPr>
          <w:rFonts w:ascii="Times New Roman" w:hAnsi="Times New Roman"/>
          <w:sz w:val="24"/>
          <w:szCs w:val="24"/>
          <w:lang w:val="uk-UA" w:eastAsia="ru-RU"/>
        </w:rPr>
        <w:t xml:space="preserve"> «Форма цінової пропозиції»;</w:t>
      </w:r>
    </w:p>
    <w:p w14:paraId="27F2C416" w14:textId="3DB0FAE9" w:rsidR="0011478C" w:rsidRPr="00A63E46" w:rsidRDefault="0011478C" w:rsidP="003E4459">
      <w:pPr>
        <w:pStyle w:val="a3"/>
        <w:numPr>
          <w:ilvl w:val="0"/>
          <w:numId w:val="3"/>
        </w:numPr>
        <w:tabs>
          <w:tab w:val="left" w:pos="1276"/>
        </w:tabs>
        <w:ind w:left="1134" w:hanging="425"/>
        <w:jc w:val="both"/>
        <w:rPr>
          <w:rFonts w:ascii="Times New Roman" w:hAnsi="Times New Roman"/>
          <w:sz w:val="24"/>
          <w:szCs w:val="24"/>
          <w:lang w:val="uk-UA" w:eastAsia="ru-RU"/>
        </w:rPr>
      </w:pPr>
      <w:r w:rsidRPr="00A63E46">
        <w:rPr>
          <w:rFonts w:ascii="Times New Roman" w:hAnsi="Times New Roman"/>
          <w:sz w:val="24"/>
          <w:szCs w:val="24"/>
          <w:lang w:val="uk-UA" w:eastAsia="ru-RU"/>
        </w:rPr>
        <w:t xml:space="preserve">Додаток </w:t>
      </w:r>
      <w:r w:rsidR="001E4D5E" w:rsidRPr="00A63E46">
        <w:rPr>
          <w:rFonts w:ascii="Times New Roman" w:hAnsi="Times New Roman"/>
          <w:sz w:val="24"/>
          <w:szCs w:val="24"/>
          <w:lang w:val="uk-UA" w:eastAsia="ru-RU"/>
        </w:rPr>
        <w:t xml:space="preserve">№ </w:t>
      </w:r>
      <w:r w:rsidR="004C2870" w:rsidRPr="00A63E46">
        <w:rPr>
          <w:rFonts w:ascii="Times New Roman" w:hAnsi="Times New Roman"/>
          <w:sz w:val="24"/>
          <w:szCs w:val="24"/>
          <w:lang w:val="uk-UA" w:eastAsia="ru-RU"/>
        </w:rPr>
        <w:t>3</w:t>
      </w:r>
      <w:r w:rsidR="001E4D5E" w:rsidRPr="00A63E46">
        <w:rPr>
          <w:rFonts w:ascii="Times New Roman" w:hAnsi="Times New Roman"/>
          <w:sz w:val="24"/>
          <w:szCs w:val="24"/>
          <w:lang w:val="uk-UA" w:eastAsia="ru-RU"/>
        </w:rPr>
        <w:t xml:space="preserve"> </w:t>
      </w:r>
      <w:r w:rsidRPr="00A63E46">
        <w:rPr>
          <w:rFonts w:ascii="Times New Roman" w:hAnsi="Times New Roman"/>
          <w:sz w:val="24"/>
          <w:szCs w:val="24"/>
          <w:lang w:val="uk-UA" w:eastAsia="ru-RU"/>
        </w:rPr>
        <w:t>«Декларація конфлікту інтересів учасника тендерної процедури»</w:t>
      </w:r>
      <w:r w:rsidR="009C0456" w:rsidRPr="00A63E46">
        <w:rPr>
          <w:rFonts w:ascii="Times New Roman" w:hAnsi="Times New Roman"/>
          <w:sz w:val="24"/>
          <w:szCs w:val="24"/>
          <w:lang w:val="uk-UA" w:eastAsia="ru-RU"/>
        </w:rPr>
        <w:t>;</w:t>
      </w:r>
    </w:p>
    <w:p w14:paraId="5070714C" w14:textId="51ADD760" w:rsidR="00586ADC" w:rsidRPr="00A63E46" w:rsidRDefault="001E4D5E" w:rsidP="003E4459">
      <w:pPr>
        <w:pStyle w:val="a3"/>
        <w:numPr>
          <w:ilvl w:val="0"/>
          <w:numId w:val="3"/>
        </w:numPr>
        <w:tabs>
          <w:tab w:val="left" w:pos="1276"/>
        </w:tabs>
        <w:ind w:left="1134" w:hanging="425"/>
        <w:jc w:val="both"/>
        <w:rPr>
          <w:rFonts w:ascii="Times New Roman" w:hAnsi="Times New Roman"/>
          <w:sz w:val="24"/>
          <w:szCs w:val="24"/>
          <w:lang w:val="uk-UA" w:eastAsia="ru-RU"/>
        </w:rPr>
      </w:pPr>
      <w:r w:rsidRPr="00A63E46">
        <w:rPr>
          <w:rFonts w:ascii="Times New Roman" w:hAnsi="Times New Roman"/>
          <w:sz w:val="24"/>
          <w:szCs w:val="24"/>
          <w:lang w:val="uk-UA" w:eastAsia="ru-RU"/>
        </w:rPr>
        <w:t xml:space="preserve">Додаток № </w:t>
      </w:r>
      <w:r w:rsidR="004C2870" w:rsidRPr="00A63E46">
        <w:rPr>
          <w:rFonts w:ascii="Times New Roman" w:hAnsi="Times New Roman"/>
          <w:sz w:val="24"/>
          <w:szCs w:val="24"/>
          <w:lang w:val="uk-UA" w:eastAsia="ru-RU"/>
        </w:rPr>
        <w:t>4</w:t>
      </w:r>
      <w:r w:rsidR="00586ADC" w:rsidRPr="00A63E46">
        <w:rPr>
          <w:rFonts w:ascii="Times New Roman" w:hAnsi="Times New Roman"/>
          <w:sz w:val="24"/>
          <w:szCs w:val="24"/>
          <w:lang w:val="uk-UA" w:eastAsia="ru-RU"/>
        </w:rPr>
        <w:t xml:space="preserve"> </w:t>
      </w:r>
      <w:r w:rsidR="0011478C" w:rsidRPr="00A63E46">
        <w:rPr>
          <w:rFonts w:ascii="Times New Roman" w:hAnsi="Times New Roman"/>
          <w:sz w:val="24"/>
          <w:szCs w:val="24"/>
          <w:lang w:val="uk-UA" w:eastAsia="ru-RU"/>
        </w:rPr>
        <w:t>«Кодекс поведінки постачальників»</w:t>
      </w:r>
      <w:r w:rsidR="00BF1114" w:rsidRPr="00A63E46">
        <w:rPr>
          <w:rFonts w:ascii="Times New Roman" w:hAnsi="Times New Roman"/>
          <w:sz w:val="24"/>
          <w:szCs w:val="24"/>
          <w:lang w:val="uk-UA" w:eastAsia="ru-RU"/>
        </w:rPr>
        <w:t>.</w:t>
      </w:r>
    </w:p>
    <w:p w14:paraId="3B429366" w14:textId="77777777" w:rsidR="008D552D" w:rsidRPr="00A63E46" w:rsidRDefault="008D552D"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A63E46" w:rsidRDefault="00C64996" w:rsidP="0011478C">
      <w:pPr>
        <w:tabs>
          <w:tab w:val="left" w:pos="1134"/>
        </w:tabs>
        <w:spacing w:after="0" w:line="240" w:lineRule="auto"/>
        <w:jc w:val="center"/>
        <w:rPr>
          <w:rFonts w:ascii="Times New Roman" w:hAnsi="Times New Roman"/>
          <w:b/>
          <w:bCs/>
          <w:caps/>
          <w:sz w:val="24"/>
          <w:szCs w:val="24"/>
        </w:rPr>
      </w:pPr>
      <w:r w:rsidRPr="00A63E46">
        <w:rPr>
          <w:rFonts w:ascii="Times New Roman" w:hAnsi="Times New Roman"/>
          <w:b/>
          <w:bCs/>
          <w:caps/>
          <w:sz w:val="24"/>
          <w:szCs w:val="24"/>
        </w:rPr>
        <w:t>Правила оформлення ТЕНДЕРНОЇ пропозиції учасника:</w:t>
      </w:r>
    </w:p>
    <w:p w14:paraId="36BA86C0" w14:textId="77777777" w:rsidR="004B034B" w:rsidRPr="00A63E46"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A63E46">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A63E46"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A63E46">
        <w:rPr>
          <w:rFonts w:ascii="Times New Roman" w:hAnsi="Times New Roman"/>
          <w:sz w:val="24"/>
          <w:szCs w:val="24"/>
          <w:lang w:eastAsia="ru-RU"/>
        </w:rPr>
        <w:t>Надані копії документів мають бути розбірливими та якісними.</w:t>
      </w:r>
    </w:p>
    <w:p w14:paraId="4AF0518C" w14:textId="1011D3AA" w:rsidR="004B034B" w:rsidRPr="00A63E46"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A63E46">
        <w:rPr>
          <w:rFonts w:ascii="Times New Roman" w:hAnsi="Times New Roman"/>
          <w:sz w:val="24"/>
          <w:szCs w:val="24"/>
          <w:lang w:eastAsia="ru-RU"/>
        </w:rPr>
        <w:t>Скановані д</w:t>
      </w:r>
      <w:r w:rsidRPr="00A63E46">
        <w:rPr>
          <w:rFonts w:ascii="Times New Roman" w:eastAsia="Calibri" w:hAnsi="Times New Roman"/>
          <w:sz w:val="24"/>
          <w:szCs w:val="24"/>
          <w:lang w:eastAsia="ru-RU"/>
        </w:rPr>
        <w:t xml:space="preserve">окументи у повному обсязі, згідно п. 12 повинні бути надіслані учасником на електрону адресу: </w:t>
      </w:r>
      <w:hyperlink r:id="rId14" w:history="1">
        <w:r w:rsidRPr="00A63E46">
          <w:rPr>
            <w:rFonts w:ascii="Times New Roman" w:eastAsia="Calibri" w:hAnsi="Times New Roman"/>
            <w:color w:val="0000FF"/>
            <w:sz w:val="24"/>
            <w:szCs w:val="24"/>
            <w:u w:val="single"/>
            <w:lang w:eastAsia="ru-RU"/>
          </w:rPr>
          <w:t>v.klevtsova@phc.org.ua</w:t>
        </w:r>
      </w:hyperlink>
      <w:r w:rsidRPr="00A63E46">
        <w:rPr>
          <w:rFonts w:ascii="Times New Roman" w:eastAsia="Calibri" w:hAnsi="Times New Roman"/>
          <w:sz w:val="24"/>
          <w:szCs w:val="24"/>
          <w:lang w:eastAsia="ru-RU"/>
        </w:rPr>
        <w:t xml:space="preserve">  з зазначенням у темі листа: «</w:t>
      </w:r>
      <w:r w:rsidR="00383B30" w:rsidRPr="00A63E46">
        <w:rPr>
          <w:rFonts w:ascii="Times New Roman" w:eastAsia="Calibri" w:hAnsi="Times New Roman"/>
          <w:b/>
          <w:sz w:val="24"/>
          <w:szCs w:val="24"/>
          <w:lang w:eastAsia="ru-RU"/>
        </w:rPr>
        <w:t>Тендер</w:t>
      </w:r>
      <w:r w:rsidRPr="00A63E46">
        <w:rPr>
          <w:rFonts w:ascii="Times New Roman" w:eastAsia="Calibri" w:hAnsi="Times New Roman"/>
          <w:b/>
          <w:sz w:val="24"/>
          <w:szCs w:val="24"/>
          <w:lang w:eastAsia="ru-RU"/>
        </w:rPr>
        <w:t xml:space="preserve"> на закупівлю -  </w:t>
      </w:r>
      <w:r w:rsidR="004F3EA5" w:rsidRPr="004F3EA5">
        <w:rPr>
          <w:rFonts w:ascii="Times New Roman" w:eastAsia="Calibri" w:hAnsi="Times New Roman"/>
          <w:b/>
          <w:bCs/>
          <w:sz w:val="24"/>
          <w:szCs w:val="24"/>
        </w:rPr>
        <w:t>ДК 021:2015 - 33760000-5 - Туалетний папір, носові хустинки, рушники для рук і серветки (Туалетний папір в міні-рулонах)</w:t>
      </w:r>
      <w:r w:rsidRPr="00A63E46">
        <w:rPr>
          <w:rFonts w:ascii="Times New Roman" w:eastAsia="Calibri" w:hAnsi="Times New Roman"/>
          <w:b/>
          <w:sz w:val="24"/>
          <w:szCs w:val="24"/>
          <w:lang w:eastAsia="ru-RU"/>
        </w:rPr>
        <w:t>»</w:t>
      </w:r>
      <w:r w:rsidRPr="00A63E46">
        <w:rPr>
          <w:rFonts w:ascii="Times New Roman" w:eastAsia="Calibri" w:hAnsi="Times New Roman"/>
          <w:sz w:val="24"/>
          <w:szCs w:val="24"/>
          <w:lang w:eastAsia="ru-RU"/>
        </w:rPr>
        <w:t>.</w:t>
      </w:r>
    </w:p>
    <w:p w14:paraId="00755795" w14:textId="77777777"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A63E46">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30AD9BF0" w14:textId="77777777"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A63E46">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3C15458A"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A63E46">
        <w:rPr>
          <w:rFonts w:ascii="Times New Roman" w:eastAsia="Calibri" w:hAnsi="Times New Roman"/>
          <w:sz w:val="24"/>
          <w:szCs w:val="24"/>
          <w:lang w:eastAsia="ru-RU"/>
        </w:rPr>
        <w:t xml:space="preserve">Ціни в пропозиції мають бути вказані у гривнях, </w:t>
      </w:r>
      <w:r w:rsidRPr="00A63E46">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sidRPr="00A63E46">
        <w:rPr>
          <w:rFonts w:ascii="Times New Roman" w:eastAsia="Calibri" w:hAnsi="Times New Roman"/>
          <w:sz w:val="24"/>
          <w:szCs w:val="24"/>
        </w:rPr>
        <w:t>.</w:t>
      </w:r>
    </w:p>
    <w:p w14:paraId="415FE2CE" w14:textId="77777777"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A63E46">
        <w:rPr>
          <w:rFonts w:ascii="Times New Roman" w:hAnsi="Times New Roman"/>
          <w:sz w:val="24"/>
          <w:szCs w:val="24"/>
          <w:lang w:eastAsia="ru-RU"/>
        </w:rPr>
        <w:t>До участі у оцінці пропозицій Комітетом із закупівлі допускаються цінові пропозиції, які повністю ві</w:t>
      </w:r>
      <w:r w:rsidRPr="00A63E46">
        <w:rPr>
          <w:rFonts w:ascii="Times New Roman" w:eastAsia="Calibri" w:hAnsi="Times New Roman"/>
          <w:sz w:val="24"/>
          <w:szCs w:val="24"/>
          <w:lang w:eastAsia="ru-RU"/>
        </w:rPr>
        <w:t>дповідають умовам цього Оголошення.</w:t>
      </w:r>
    </w:p>
    <w:p w14:paraId="168CDABC" w14:textId="77777777"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A63E46">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A63E46">
        <w:rPr>
          <w:rFonts w:ascii="Times New Roman" w:eastAsia="Calibri" w:hAnsi="Times New Roman"/>
          <w:sz w:val="24"/>
          <w:szCs w:val="24"/>
        </w:rPr>
        <w:t xml:space="preserve"> з текстом якого можна ознайомитись за посиланням</w:t>
      </w:r>
      <w:r w:rsidRPr="00A63E46">
        <w:rPr>
          <w:rFonts w:ascii="Times New Roman" w:eastAsia="Calibri" w:hAnsi="Times New Roman"/>
          <w:color w:val="000000"/>
          <w:sz w:val="24"/>
          <w:szCs w:val="24"/>
          <w:lang w:eastAsia="ru-RU"/>
        </w:rPr>
        <w:t xml:space="preserve"> </w:t>
      </w:r>
      <w:r w:rsidRPr="00A63E46">
        <w:rPr>
          <w:rFonts w:ascii="Times New Roman" w:eastAsia="Calibri" w:hAnsi="Times New Roman"/>
          <w:sz w:val="24"/>
          <w:szCs w:val="24"/>
        </w:rPr>
        <w:t xml:space="preserve">в </w:t>
      </w:r>
      <w:r w:rsidRPr="00A63E46">
        <w:rPr>
          <w:rFonts w:ascii="Times New Roman" w:eastAsia="Calibri" w:hAnsi="Times New Roman"/>
          <w:sz w:val="24"/>
          <w:szCs w:val="24"/>
          <w:lang w:val="ru-RU"/>
        </w:rPr>
        <w:t xml:space="preserve"> </w:t>
      </w:r>
      <w:r w:rsidRPr="00A63E46">
        <w:rPr>
          <w:rFonts w:ascii="Times New Roman" w:eastAsia="Calibri" w:hAnsi="Times New Roman"/>
          <w:sz w:val="24"/>
          <w:szCs w:val="24"/>
        </w:rPr>
        <w:t>Додатку № 4</w:t>
      </w:r>
      <w:r w:rsidRPr="00A63E46">
        <w:rPr>
          <w:rFonts w:ascii="Times New Roman" w:eastAsia="Calibri" w:hAnsi="Times New Roman"/>
          <w:b/>
          <w:sz w:val="24"/>
          <w:szCs w:val="24"/>
        </w:rPr>
        <w:t>.</w:t>
      </w:r>
    </w:p>
    <w:p w14:paraId="34B00AA8" w14:textId="77777777"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A63E46">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04E52FFC"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A63E46">
        <w:rPr>
          <w:rFonts w:ascii="Times New Roman" w:eastAsia="Calibri" w:hAnsi="Times New Roman"/>
          <w:sz w:val="24"/>
          <w:szCs w:val="24"/>
        </w:rPr>
        <w:t xml:space="preserve">Замовник має право відмінити </w:t>
      </w:r>
      <w:r w:rsidR="00383B30" w:rsidRPr="00A63E46">
        <w:rPr>
          <w:rFonts w:ascii="Times New Roman" w:eastAsia="Calibri" w:hAnsi="Times New Roman"/>
          <w:sz w:val="24"/>
          <w:szCs w:val="24"/>
        </w:rPr>
        <w:t>тендер</w:t>
      </w:r>
      <w:r w:rsidRPr="00A63E46">
        <w:rPr>
          <w:rFonts w:ascii="Times New Roman" w:eastAsia="Calibri" w:hAnsi="Times New Roman"/>
          <w:sz w:val="24"/>
          <w:szCs w:val="24"/>
        </w:rPr>
        <w:t>.</w:t>
      </w:r>
    </w:p>
    <w:p w14:paraId="65CA63B8" w14:textId="77777777"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A63E46">
        <w:rPr>
          <w:rFonts w:ascii="Times New Roman" w:eastAsia="Calibri" w:hAnsi="Times New Roman"/>
          <w:sz w:val="24"/>
          <w:szCs w:val="24"/>
        </w:rPr>
        <w:t xml:space="preserve">Замовник </w:t>
      </w:r>
      <w:r w:rsidRPr="00A63E46">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152C632F"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A63E46">
        <w:rPr>
          <w:rFonts w:ascii="Times New Roman" w:eastAsia="Calibri" w:hAnsi="Times New Roman"/>
          <w:sz w:val="24"/>
          <w:szCs w:val="24"/>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2E5B3C0" w14:textId="77777777" w:rsidR="00BF1114" w:rsidRPr="00A63E46" w:rsidRDefault="00BF1114" w:rsidP="00BF1114">
      <w:pPr>
        <w:tabs>
          <w:tab w:val="left" w:pos="993"/>
          <w:tab w:val="left" w:pos="1134"/>
        </w:tabs>
        <w:spacing w:after="0" w:line="240" w:lineRule="auto"/>
        <w:ind w:left="709"/>
        <w:contextualSpacing/>
        <w:jc w:val="both"/>
        <w:rPr>
          <w:rFonts w:ascii="Times New Roman" w:eastAsia="Calibri" w:hAnsi="Times New Roman"/>
          <w:color w:val="0000FF"/>
          <w:spacing w:val="-4"/>
          <w:sz w:val="24"/>
          <w:szCs w:val="24"/>
          <w:u w:val="single"/>
          <w:lang w:eastAsia="ru-RU"/>
        </w:rPr>
      </w:pPr>
    </w:p>
    <w:p w14:paraId="68AF431B" w14:textId="77777777" w:rsidR="003B52DF" w:rsidRPr="00A63E46" w:rsidRDefault="003B52DF" w:rsidP="003B52DF">
      <w:pPr>
        <w:pStyle w:val="a3"/>
        <w:ind w:left="0" w:firstLine="709"/>
        <w:jc w:val="both"/>
        <w:rPr>
          <w:rFonts w:ascii="Times New Roman" w:hAnsi="Times New Roman"/>
          <w:b/>
          <w:bCs/>
          <w:sz w:val="24"/>
          <w:szCs w:val="24"/>
          <w:lang w:val="uk-UA"/>
        </w:rPr>
      </w:pPr>
      <w:r w:rsidRPr="00A63E46">
        <w:rPr>
          <w:rFonts w:ascii="Times New Roman" w:hAnsi="Times New Roman"/>
          <w:b/>
          <w:bCs/>
          <w:sz w:val="24"/>
          <w:szCs w:val="24"/>
          <w:lang w:val="uk-UA"/>
        </w:rPr>
        <w:t xml:space="preserve">Зверніть, будь ласка, увагу на наступне: </w:t>
      </w:r>
    </w:p>
    <w:p w14:paraId="26AE6137" w14:textId="77777777" w:rsidR="003B52DF" w:rsidRPr="00A63E46"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A63E46">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B7C93DB" w14:textId="77777777" w:rsidR="003B52DF" w:rsidRPr="00A63E46" w:rsidRDefault="003B52DF" w:rsidP="003B52DF">
      <w:pPr>
        <w:pStyle w:val="a3"/>
        <w:ind w:left="0" w:firstLine="709"/>
        <w:jc w:val="both"/>
        <w:rPr>
          <w:rFonts w:ascii="Times New Roman" w:hAnsi="Times New Roman"/>
          <w:i/>
          <w:iCs/>
          <w:sz w:val="24"/>
          <w:szCs w:val="24"/>
          <w:lang w:val="uk-UA"/>
        </w:rPr>
      </w:pPr>
      <w:r w:rsidRPr="00A63E46">
        <w:rPr>
          <w:rFonts w:ascii="Times New Roman" w:hAnsi="Times New Roman"/>
          <w:i/>
          <w:iCs/>
          <w:sz w:val="24"/>
          <w:szCs w:val="24"/>
          <w:lang w:val="uk-UA"/>
        </w:rPr>
        <w:lastRenderedPageBreak/>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A63E46" w:rsidRDefault="003B52DF" w:rsidP="003B52DF">
      <w:pPr>
        <w:pStyle w:val="a3"/>
        <w:ind w:left="0" w:firstLine="709"/>
        <w:jc w:val="both"/>
        <w:rPr>
          <w:rFonts w:ascii="Times New Roman" w:hAnsi="Times New Roman"/>
          <w:i/>
          <w:iCs/>
          <w:sz w:val="24"/>
          <w:szCs w:val="24"/>
          <w:lang w:val="uk-UA"/>
        </w:rPr>
      </w:pPr>
      <w:r w:rsidRPr="00A63E46">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A63E46" w:rsidRDefault="003B52DF" w:rsidP="003B52DF">
      <w:pPr>
        <w:pStyle w:val="a3"/>
        <w:ind w:left="0" w:firstLine="709"/>
        <w:jc w:val="both"/>
        <w:rPr>
          <w:rFonts w:ascii="Times New Roman" w:hAnsi="Times New Roman"/>
          <w:i/>
          <w:iCs/>
          <w:sz w:val="24"/>
          <w:szCs w:val="24"/>
          <w:lang w:val="uk-UA"/>
        </w:rPr>
      </w:pPr>
      <w:r w:rsidRPr="00A63E46">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A63E46" w:rsidRDefault="003B52DF" w:rsidP="003B52DF">
      <w:pPr>
        <w:pStyle w:val="a3"/>
        <w:ind w:left="0" w:firstLine="709"/>
        <w:jc w:val="both"/>
        <w:rPr>
          <w:rFonts w:ascii="Times New Roman" w:hAnsi="Times New Roman"/>
          <w:i/>
          <w:iCs/>
          <w:sz w:val="24"/>
          <w:szCs w:val="24"/>
          <w:lang w:val="uk-UA"/>
        </w:rPr>
      </w:pPr>
      <w:r w:rsidRPr="00A63E46">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A63E46" w:rsidRDefault="003B52DF" w:rsidP="003B52DF">
      <w:pPr>
        <w:pStyle w:val="a3"/>
        <w:ind w:left="0" w:firstLine="709"/>
        <w:jc w:val="both"/>
        <w:rPr>
          <w:rFonts w:ascii="Times New Roman" w:hAnsi="Times New Roman"/>
          <w:i/>
          <w:iCs/>
          <w:sz w:val="24"/>
          <w:szCs w:val="24"/>
          <w:lang w:val="uk-UA"/>
        </w:rPr>
      </w:pPr>
      <w:r w:rsidRPr="00A63E46">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Pr="00A63E46" w:rsidRDefault="003B52DF" w:rsidP="003B52DF">
      <w:pPr>
        <w:pStyle w:val="a3"/>
        <w:ind w:left="0" w:firstLine="709"/>
        <w:jc w:val="both"/>
        <w:rPr>
          <w:rFonts w:ascii="Times New Roman" w:hAnsi="Times New Roman"/>
          <w:i/>
          <w:iCs/>
          <w:sz w:val="24"/>
          <w:szCs w:val="24"/>
          <w:lang w:val="uk-UA"/>
        </w:rPr>
      </w:pPr>
      <w:r w:rsidRPr="00A63E46">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A63E46" w:rsidRDefault="003B52DF" w:rsidP="003B52DF">
      <w:pPr>
        <w:pStyle w:val="a3"/>
        <w:ind w:left="0" w:firstLine="709"/>
        <w:jc w:val="both"/>
        <w:rPr>
          <w:rFonts w:ascii="Times New Roman" w:hAnsi="Times New Roman"/>
          <w:b/>
          <w:sz w:val="24"/>
          <w:szCs w:val="24"/>
          <w:lang w:val="uk-UA"/>
        </w:rPr>
      </w:pPr>
      <w:r w:rsidRPr="00A63E46">
        <w:rPr>
          <w:rFonts w:ascii="Times New Roman" w:hAnsi="Times New Roman"/>
          <w:b/>
          <w:sz w:val="24"/>
          <w:szCs w:val="24"/>
          <w:lang w:val="uk-UA"/>
        </w:rPr>
        <w:t>Дякуємо за співпрацю!</w:t>
      </w:r>
    </w:p>
    <w:p w14:paraId="7149A1E5" w14:textId="77777777" w:rsidR="003B52DF" w:rsidRPr="00A63E46" w:rsidRDefault="003B52DF" w:rsidP="003B52DF">
      <w:pPr>
        <w:pStyle w:val="a3"/>
        <w:tabs>
          <w:tab w:val="left" w:pos="1134"/>
        </w:tabs>
        <w:ind w:left="0" w:firstLine="709"/>
        <w:jc w:val="both"/>
        <w:rPr>
          <w:rFonts w:ascii="Times New Roman" w:hAnsi="Times New Roman"/>
          <w:color w:val="0000FF"/>
          <w:spacing w:val="-4"/>
          <w:sz w:val="24"/>
          <w:szCs w:val="24"/>
          <w:u w:val="single"/>
          <w:lang w:val="uk-UA" w:eastAsia="ru-RU"/>
        </w:rPr>
      </w:pPr>
    </w:p>
    <w:p w14:paraId="22364E7D" w14:textId="77777777" w:rsidR="00386CC0" w:rsidRPr="00A63E46" w:rsidRDefault="00386CC0" w:rsidP="008C5885">
      <w:pPr>
        <w:spacing w:after="0" w:line="240" w:lineRule="auto"/>
        <w:ind w:left="5812"/>
        <w:jc w:val="right"/>
        <w:rPr>
          <w:rFonts w:ascii="Times New Roman" w:hAnsi="Times New Roman"/>
          <w:b/>
          <w:bCs/>
          <w:sz w:val="24"/>
          <w:szCs w:val="24"/>
        </w:rPr>
      </w:pPr>
    </w:p>
    <w:p w14:paraId="4A8AF792" w14:textId="77777777" w:rsidR="00386CC0" w:rsidRPr="00A63E46" w:rsidRDefault="00386CC0" w:rsidP="008C5885">
      <w:pPr>
        <w:spacing w:after="0" w:line="240" w:lineRule="auto"/>
        <w:ind w:left="5812"/>
        <w:jc w:val="right"/>
        <w:rPr>
          <w:rFonts w:ascii="Times New Roman" w:hAnsi="Times New Roman"/>
          <w:b/>
          <w:bCs/>
          <w:sz w:val="24"/>
          <w:szCs w:val="24"/>
        </w:rPr>
      </w:pPr>
    </w:p>
    <w:p w14:paraId="06CAEB52" w14:textId="77777777" w:rsidR="00386CC0" w:rsidRPr="00A63E46" w:rsidRDefault="00386CC0" w:rsidP="008C5885">
      <w:pPr>
        <w:spacing w:after="0" w:line="240" w:lineRule="auto"/>
        <w:ind w:left="5812"/>
        <w:jc w:val="right"/>
        <w:rPr>
          <w:rFonts w:ascii="Times New Roman" w:hAnsi="Times New Roman"/>
          <w:b/>
          <w:bCs/>
          <w:sz w:val="24"/>
          <w:szCs w:val="24"/>
        </w:rPr>
      </w:pPr>
    </w:p>
    <w:p w14:paraId="4A9E8E7A" w14:textId="6BC16512" w:rsidR="0016047E" w:rsidRPr="00A63E46" w:rsidRDefault="0016047E" w:rsidP="008C5885">
      <w:pPr>
        <w:spacing w:after="0" w:line="240" w:lineRule="auto"/>
        <w:ind w:left="5812"/>
        <w:jc w:val="right"/>
        <w:rPr>
          <w:rFonts w:ascii="Times New Roman" w:hAnsi="Times New Roman"/>
          <w:b/>
          <w:bCs/>
          <w:sz w:val="24"/>
          <w:szCs w:val="24"/>
        </w:rPr>
      </w:pPr>
    </w:p>
    <w:p w14:paraId="754F556D" w14:textId="77777777" w:rsidR="00222948" w:rsidRPr="00A63E46" w:rsidRDefault="00222948" w:rsidP="008C5885">
      <w:pPr>
        <w:spacing w:after="0" w:line="240" w:lineRule="auto"/>
        <w:ind w:left="5812"/>
        <w:jc w:val="right"/>
        <w:rPr>
          <w:rFonts w:ascii="Times New Roman" w:hAnsi="Times New Roman"/>
          <w:b/>
          <w:bCs/>
          <w:sz w:val="24"/>
          <w:szCs w:val="24"/>
        </w:rPr>
      </w:pPr>
    </w:p>
    <w:p w14:paraId="5E60E79E" w14:textId="77777777" w:rsidR="00C15924" w:rsidRPr="00A63E46" w:rsidRDefault="00C15924" w:rsidP="008C5885">
      <w:pPr>
        <w:spacing w:after="0" w:line="240" w:lineRule="auto"/>
        <w:ind w:left="5812"/>
        <w:jc w:val="right"/>
        <w:rPr>
          <w:rFonts w:ascii="Times New Roman" w:hAnsi="Times New Roman"/>
          <w:b/>
          <w:bCs/>
          <w:sz w:val="24"/>
          <w:szCs w:val="24"/>
        </w:rPr>
      </w:pPr>
    </w:p>
    <w:p w14:paraId="038D8043" w14:textId="77777777" w:rsidR="00BA186C" w:rsidRPr="00A63E46" w:rsidRDefault="00BA186C" w:rsidP="008C5885">
      <w:pPr>
        <w:spacing w:after="0" w:line="240" w:lineRule="auto"/>
        <w:ind w:left="5812"/>
        <w:jc w:val="right"/>
        <w:rPr>
          <w:rFonts w:ascii="Times New Roman" w:hAnsi="Times New Roman"/>
          <w:b/>
          <w:bCs/>
          <w:sz w:val="24"/>
          <w:szCs w:val="24"/>
        </w:rPr>
      </w:pPr>
    </w:p>
    <w:p w14:paraId="11954971" w14:textId="77777777" w:rsidR="00BA186C" w:rsidRPr="00A63E46" w:rsidRDefault="00BA186C" w:rsidP="008C5885">
      <w:pPr>
        <w:spacing w:after="0" w:line="240" w:lineRule="auto"/>
        <w:ind w:left="5812"/>
        <w:jc w:val="right"/>
        <w:rPr>
          <w:rFonts w:ascii="Times New Roman" w:hAnsi="Times New Roman"/>
          <w:b/>
          <w:bCs/>
          <w:sz w:val="24"/>
          <w:szCs w:val="24"/>
        </w:rPr>
      </w:pPr>
    </w:p>
    <w:p w14:paraId="56B8DB77" w14:textId="77777777" w:rsidR="00BA186C" w:rsidRPr="00A63E46" w:rsidRDefault="00BA186C" w:rsidP="008C5885">
      <w:pPr>
        <w:spacing w:after="0" w:line="240" w:lineRule="auto"/>
        <w:ind w:left="5812"/>
        <w:jc w:val="right"/>
        <w:rPr>
          <w:rFonts w:ascii="Times New Roman" w:hAnsi="Times New Roman"/>
          <w:b/>
          <w:bCs/>
          <w:sz w:val="24"/>
          <w:szCs w:val="24"/>
        </w:rPr>
      </w:pPr>
    </w:p>
    <w:p w14:paraId="799A635A" w14:textId="77777777" w:rsidR="00BA186C" w:rsidRPr="00A63E46" w:rsidRDefault="00BA186C" w:rsidP="008C5885">
      <w:pPr>
        <w:spacing w:after="0" w:line="240" w:lineRule="auto"/>
        <w:ind w:left="5812"/>
        <w:jc w:val="right"/>
        <w:rPr>
          <w:rFonts w:ascii="Times New Roman" w:hAnsi="Times New Roman"/>
          <w:b/>
          <w:bCs/>
          <w:sz w:val="24"/>
          <w:szCs w:val="24"/>
        </w:rPr>
      </w:pPr>
    </w:p>
    <w:p w14:paraId="36371CD9" w14:textId="77777777" w:rsidR="00BA186C" w:rsidRPr="00A63E46" w:rsidRDefault="00BA186C" w:rsidP="008C5885">
      <w:pPr>
        <w:spacing w:after="0" w:line="240" w:lineRule="auto"/>
        <w:ind w:left="5812"/>
        <w:jc w:val="right"/>
        <w:rPr>
          <w:rFonts w:ascii="Times New Roman" w:hAnsi="Times New Roman"/>
          <w:b/>
          <w:bCs/>
          <w:sz w:val="24"/>
          <w:szCs w:val="24"/>
        </w:rPr>
      </w:pPr>
    </w:p>
    <w:p w14:paraId="2976FD10" w14:textId="77777777" w:rsidR="00B64524" w:rsidRPr="00A63E46" w:rsidRDefault="00B64524" w:rsidP="008C5885">
      <w:pPr>
        <w:spacing w:after="0" w:line="240" w:lineRule="auto"/>
        <w:ind w:left="5812"/>
        <w:jc w:val="right"/>
        <w:rPr>
          <w:rFonts w:ascii="Times New Roman" w:hAnsi="Times New Roman"/>
          <w:b/>
          <w:bCs/>
          <w:sz w:val="24"/>
          <w:szCs w:val="24"/>
        </w:rPr>
      </w:pPr>
    </w:p>
    <w:p w14:paraId="4A30AD25" w14:textId="77777777" w:rsidR="00812A73" w:rsidRPr="00A63E46" w:rsidRDefault="00812A73" w:rsidP="008C5885">
      <w:pPr>
        <w:spacing w:after="0" w:line="240" w:lineRule="auto"/>
        <w:ind w:left="5812"/>
        <w:jc w:val="right"/>
        <w:rPr>
          <w:rFonts w:ascii="Times New Roman" w:hAnsi="Times New Roman"/>
          <w:b/>
          <w:bCs/>
          <w:sz w:val="24"/>
          <w:szCs w:val="24"/>
        </w:rPr>
      </w:pPr>
    </w:p>
    <w:p w14:paraId="6DA6EDFB" w14:textId="77777777" w:rsidR="00812A73" w:rsidRPr="00A63E46" w:rsidRDefault="00812A73" w:rsidP="008C5885">
      <w:pPr>
        <w:spacing w:after="0" w:line="240" w:lineRule="auto"/>
        <w:ind w:left="5812"/>
        <w:jc w:val="right"/>
        <w:rPr>
          <w:rFonts w:ascii="Times New Roman" w:hAnsi="Times New Roman"/>
          <w:b/>
          <w:bCs/>
          <w:sz w:val="24"/>
          <w:szCs w:val="24"/>
        </w:rPr>
      </w:pPr>
    </w:p>
    <w:p w14:paraId="28544006" w14:textId="77777777" w:rsidR="00812A73" w:rsidRPr="00A63E46" w:rsidRDefault="00812A73" w:rsidP="008C5885">
      <w:pPr>
        <w:spacing w:after="0" w:line="240" w:lineRule="auto"/>
        <w:ind w:left="5812"/>
        <w:jc w:val="right"/>
        <w:rPr>
          <w:rFonts w:ascii="Times New Roman" w:hAnsi="Times New Roman"/>
          <w:b/>
          <w:bCs/>
          <w:sz w:val="24"/>
          <w:szCs w:val="24"/>
        </w:rPr>
      </w:pPr>
    </w:p>
    <w:p w14:paraId="1BEE0E74" w14:textId="77777777" w:rsidR="004F3EA5" w:rsidRDefault="004F3EA5" w:rsidP="008C5885">
      <w:pPr>
        <w:spacing w:after="0" w:line="240" w:lineRule="auto"/>
        <w:ind w:left="5812"/>
        <w:jc w:val="right"/>
        <w:rPr>
          <w:rFonts w:ascii="Times New Roman" w:hAnsi="Times New Roman"/>
          <w:b/>
          <w:bCs/>
          <w:sz w:val="24"/>
          <w:szCs w:val="24"/>
        </w:rPr>
      </w:pPr>
    </w:p>
    <w:p w14:paraId="0C160215" w14:textId="77777777" w:rsidR="004F3EA5" w:rsidRDefault="004F3EA5" w:rsidP="008C5885">
      <w:pPr>
        <w:spacing w:after="0" w:line="240" w:lineRule="auto"/>
        <w:ind w:left="5812"/>
        <w:jc w:val="right"/>
        <w:rPr>
          <w:rFonts w:ascii="Times New Roman" w:hAnsi="Times New Roman"/>
          <w:b/>
          <w:bCs/>
          <w:sz w:val="24"/>
          <w:szCs w:val="24"/>
        </w:rPr>
      </w:pPr>
    </w:p>
    <w:p w14:paraId="069ECF67" w14:textId="77777777" w:rsidR="004F3EA5" w:rsidRDefault="004F3EA5" w:rsidP="008C5885">
      <w:pPr>
        <w:spacing w:after="0" w:line="240" w:lineRule="auto"/>
        <w:ind w:left="5812"/>
        <w:jc w:val="right"/>
        <w:rPr>
          <w:rFonts w:ascii="Times New Roman" w:hAnsi="Times New Roman"/>
          <w:b/>
          <w:bCs/>
          <w:sz w:val="24"/>
          <w:szCs w:val="24"/>
        </w:rPr>
      </w:pPr>
    </w:p>
    <w:p w14:paraId="06B7442F" w14:textId="77777777" w:rsidR="004F3EA5" w:rsidRDefault="004F3EA5" w:rsidP="008C5885">
      <w:pPr>
        <w:spacing w:after="0" w:line="240" w:lineRule="auto"/>
        <w:ind w:left="5812"/>
        <w:jc w:val="right"/>
        <w:rPr>
          <w:rFonts w:ascii="Times New Roman" w:hAnsi="Times New Roman"/>
          <w:b/>
          <w:bCs/>
          <w:sz w:val="24"/>
          <w:szCs w:val="24"/>
        </w:rPr>
      </w:pPr>
    </w:p>
    <w:p w14:paraId="2CB492C1" w14:textId="77777777" w:rsidR="004F3EA5" w:rsidRDefault="004F3EA5" w:rsidP="008C5885">
      <w:pPr>
        <w:spacing w:after="0" w:line="240" w:lineRule="auto"/>
        <w:ind w:left="5812"/>
        <w:jc w:val="right"/>
        <w:rPr>
          <w:rFonts w:ascii="Times New Roman" w:hAnsi="Times New Roman"/>
          <w:b/>
          <w:bCs/>
          <w:sz w:val="24"/>
          <w:szCs w:val="24"/>
        </w:rPr>
      </w:pPr>
    </w:p>
    <w:p w14:paraId="7F3EAE15" w14:textId="77777777" w:rsidR="004F3EA5" w:rsidRDefault="004F3EA5" w:rsidP="008C5885">
      <w:pPr>
        <w:spacing w:after="0" w:line="240" w:lineRule="auto"/>
        <w:ind w:left="5812"/>
        <w:jc w:val="right"/>
        <w:rPr>
          <w:rFonts w:ascii="Times New Roman" w:hAnsi="Times New Roman"/>
          <w:b/>
          <w:bCs/>
          <w:sz w:val="24"/>
          <w:szCs w:val="24"/>
        </w:rPr>
      </w:pPr>
    </w:p>
    <w:p w14:paraId="570C6280" w14:textId="77777777" w:rsidR="004F3EA5" w:rsidRDefault="004F3EA5" w:rsidP="008C5885">
      <w:pPr>
        <w:spacing w:after="0" w:line="240" w:lineRule="auto"/>
        <w:ind w:left="5812"/>
        <w:jc w:val="right"/>
        <w:rPr>
          <w:rFonts w:ascii="Times New Roman" w:hAnsi="Times New Roman"/>
          <w:b/>
          <w:bCs/>
          <w:sz w:val="24"/>
          <w:szCs w:val="24"/>
        </w:rPr>
      </w:pPr>
    </w:p>
    <w:p w14:paraId="53B1C1C0" w14:textId="77777777" w:rsidR="004F3EA5" w:rsidRDefault="004F3EA5" w:rsidP="008C5885">
      <w:pPr>
        <w:spacing w:after="0" w:line="240" w:lineRule="auto"/>
        <w:ind w:left="5812"/>
        <w:jc w:val="right"/>
        <w:rPr>
          <w:rFonts w:ascii="Times New Roman" w:hAnsi="Times New Roman"/>
          <w:b/>
          <w:bCs/>
          <w:sz w:val="24"/>
          <w:szCs w:val="24"/>
        </w:rPr>
      </w:pPr>
    </w:p>
    <w:p w14:paraId="1693ADEC" w14:textId="77777777" w:rsidR="004F3EA5" w:rsidRDefault="004F3EA5" w:rsidP="008C5885">
      <w:pPr>
        <w:spacing w:after="0" w:line="240" w:lineRule="auto"/>
        <w:ind w:left="5812"/>
        <w:jc w:val="right"/>
        <w:rPr>
          <w:rFonts w:ascii="Times New Roman" w:hAnsi="Times New Roman"/>
          <w:b/>
          <w:bCs/>
          <w:sz w:val="24"/>
          <w:szCs w:val="24"/>
        </w:rPr>
      </w:pPr>
    </w:p>
    <w:p w14:paraId="706C9A6B" w14:textId="77777777" w:rsidR="004F3EA5" w:rsidRDefault="004F3EA5" w:rsidP="008C5885">
      <w:pPr>
        <w:spacing w:after="0" w:line="240" w:lineRule="auto"/>
        <w:ind w:left="5812"/>
        <w:jc w:val="right"/>
        <w:rPr>
          <w:rFonts w:ascii="Times New Roman" w:hAnsi="Times New Roman"/>
          <w:b/>
          <w:bCs/>
          <w:sz w:val="24"/>
          <w:szCs w:val="24"/>
        </w:rPr>
      </w:pPr>
    </w:p>
    <w:p w14:paraId="1A5C56EF" w14:textId="77777777" w:rsidR="004F3EA5" w:rsidRDefault="004F3EA5" w:rsidP="008C5885">
      <w:pPr>
        <w:spacing w:after="0" w:line="240" w:lineRule="auto"/>
        <w:ind w:left="5812"/>
        <w:jc w:val="right"/>
        <w:rPr>
          <w:rFonts w:ascii="Times New Roman" w:hAnsi="Times New Roman"/>
          <w:b/>
          <w:bCs/>
          <w:sz w:val="24"/>
          <w:szCs w:val="24"/>
        </w:rPr>
      </w:pPr>
    </w:p>
    <w:p w14:paraId="3972DCF2" w14:textId="77777777" w:rsidR="004F3EA5" w:rsidRDefault="004F3EA5" w:rsidP="008C5885">
      <w:pPr>
        <w:spacing w:after="0" w:line="240" w:lineRule="auto"/>
        <w:ind w:left="5812"/>
        <w:jc w:val="right"/>
        <w:rPr>
          <w:rFonts w:ascii="Times New Roman" w:hAnsi="Times New Roman"/>
          <w:b/>
          <w:bCs/>
          <w:sz w:val="24"/>
          <w:szCs w:val="24"/>
        </w:rPr>
      </w:pPr>
    </w:p>
    <w:p w14:paraId="4EDF05D5" w14:textId="77777777" w:rsidR="004F3EA5" w:rsidRDefault="004F3EA5" w:rsidP="008C5885">
      <w:pPr>
        <w:spacing w:after="0" w:line="240" w:lineRule="auto"/>
        <w:ind w:left="5812"/>
        <w:jc w:val="right"/>
        <w:rPr>
          <w:rFonts w:ascii="Times New Roman" w:hAnsi="Times New Roman"/>
          <w:b/>
          <w:bCs/>
          <w:sz w:val="24"/>
          <w:szCs w:val="24"/>
        </w:rPr>
      </w:pPr>
    </w:p>
    <w:p w14:paraId="6EF54D6B" w14:textId="77777777" w:rsidR="004F3EA5" w:rsidRDefault="004F3EA5" w:rsidP="008C5885">
      <w:pPr>
        <w:spacing w:after="0" w:line="240" w:lineRule="auto"/>
        <w:ind w:left="5812"/>
        <w:jc w:val="right"/>
        <w:rPr>
          <w:rFonts w:ascii="Times New Roman" w:hAnsi="Times New Roman"/>
          <w:b/>
          <w:bCs/>
          <w:sz w:val="24"/>
          <w:szCs w:val="24"/>
        </w:rPr>
      </w:pPr>
    </w:p>
    <w:p w14:paraId="6C92E508" w14:textId="77777777" w:rsidR="004F3EA5" w:rsidRDefault="004F3EA5" w:rsidP="008C5885">
      <w:pPr>
        <w:spacing w:after="0" w:line="240" w:lineRule="auto"/>
        <w:ind w:left="5812"/>
        <w:jc w:val="right"/>
        <w:rPr>
          <w:rFonts w:ascii="Times New Roman" w:hAnsi="Times New Roman"/>
          <w:b/>
          <w:bCs/>
          <w:sz w:val="24"/>
          <w:szCs w:val="24"/>
        </w:rPr>
      </w:pPr>
    </w:p>
    <w:p w14:paraId="17EA7B3B" w14:textId="77777777" w:rsidR="004F3EA5" w:rsidRDefault="004F3EA5" w:rsidP="008C5885">
      <w:pPr>
        <w:spacing w:after="0" w:line="240" w:lineRule="auto"/>
        <w:ind w:left="5812"/>
        <w:jc w:val="right"/>
        <w:rPr>
          <w:rFonts w:ascii="Times New Roman" w:hAnsi="Times New Roman"/>
          <w:b/>
          <w:bCs/>
          <w:sz w:val="24"/>
          <w:szCs w:val="24"/>
        </w:rPr>
      </w:pPr>
    </w:p>
    <w:p w14:paraId="4D9F0EDC" w14:textId="77777777" w:rsidR="004F3EA5" w:rsidRDefault="004F3EA5" w:rsidP="008C5885">
      <w:pPr>
        <w:spacing w:after="0" w:line="240" w:lineRule="auto"/>
        <w:ind w:left="5812"/>
        <w:jc w:val="right"/>
        <w:rPr>
          <w:rFonts w:ascii="Times New Roman" w:hAnsi="Times New Roman"/>
          <w:b/>
          <w:bCs/>
          <w:sz w:val="24"/>
          <w:szCs w:val="24"/>
        </w:rPr>
      </w:pPr>
    </w:p>
    <w:p w14:paraId="18BF5902" w14:textId="77777777" w:rsidR="004F3EA5" w:rsidRDefault="004F3EA5" w:rsidP="008C5885">
      <w:pPr>
        <w:spacing w:after="0" w:line="240" w:lineRule="auto"/>
        <w:ind w:left="5812"/>
        <w:jc w:val="right"/>
        <w:rPr>
          <w:rFonts w:ascii="Times New Roman" w:hAnsi="Times New Roman"/>
          <w:b/>
          <w:bCs/>
          <w:sz w:val="24"/>
          <w:szCs w:val="24"/>
        </w:rPr>
      </w:pPr>
    </w:p>
    <w:p w14:paraId="761BA4EE" w14:textId="77777777" w:rsidR="004F3EA5" w:rsidRDefault="004F3EA5" w:rsidP="008C5885">
      <w:pPr>
        <w:spacing w:after="0" w:line="240" w:lineRule="auto"/>
        <w:ind w:left="5812"/>
        <w:jc w:val="right"/>
        <w:rPr>
          <w:rFonts w:ascii="Times New Roman" w:hAnsi="Times New Roman"/>
          <w:b/>
          <w:bCs/>
          <w:sz w:val="24"/>
          <w:szCs w:val="24"/>
        </w:rPr>
      </w:pPr>
    </w:p>
    <w:p w14:paraId="2EACAE58" w14:textId="638A12B6" w:rsidR="00F75972" w:rsidRPr="00A63E46" w:rsidRDefault="00362071" w:rsidP="008C5885">
      <w:pPr>
        <w:spacing w:after="0" w:line="240" w:lineRule="auto"/>
        <w:ind w:left="5812"/>
        <w:jc w:val="right"/>
        <w:rPr>
          <w:rFonts w:ascii="Times New Roman" w:hAnsi="Times New Roman"/>
          <w:b/>
          <w:bCs/>
          <w:sz w:val="24"/>
          <w:szCs w:val="24"/>
        </w:rPr>
      </w:pPr>
      <w:r w:rsidRPr="00A63E46">
        <w:rPr>
          <w:rFonts w:ascii="Times New Roman" w:hAnsi="Times New Roman"/>
          <w:b/>
          <w:bCs/>
          <w:sz w:val="24"/>
          <w:szCs w:val="24"/>
        </w:rPr>
        <w:lastRenderedPageBreak/>
        <w:t xml:space="preserve">Додаток № </w:t>
      </w:r>
      <w:r w:rsidR="008C5885" w:rsidRPr="00A63E46">
        <w:rPr>
          <w:rFonts w:ascii="Times New Roman" w:hAnsi="Times New Roman"/>
          <w:b/>
          <w:bCs/>
          <w:sz w:val="24"/>
          <w:szCs w:val="24"/>
        </w:rPr>
        <w:t>1</w:t>
      </w:r>
    </w:p>
    <w:p w14:paraId="1DC99D7C" w14:textId="77777777" w:rsidR="00124490" w:rsidRPr="00A63E46" w:rsidRDefault="00124490" w:rsidP="007D5588">
      <w:pPr>
        <w:spacing w:after="0" w:line="240" w:lineRule="auto"/>
        <w:jc w:val="center"/>
        <w:rPr>
          <w:rFonts w:ascii="Times New Roman" w:hAnsi="Times New Roman"/>
          <w:b/>
          <w:sz w:val="24"/>
          <w:szCs w:val="24"/>
          <w:lang w:eastAsia="ru-RU"/>
        </w:rPr>
      </w:pPr>
      <w:bookmarkStart w:id="9" w:name="_Hlk71813410"/>
    </w:p>
    <w:bookmarkEnd w:id="9"/>
    <w:p w14:paraId="2E323FCE" w14:textId="77777777" w:rsidR="00BA03EF" w:rsidRDefault="00BA03EF" w:rsidP="00BA03EF">
      <w:pPr>
        <w:jc w:val="center"/>
        <w:rPr>
          <w:rFonts w:ascii="Times New Roman" w:hAnsi="Times New Roman"/>
          <w:b/>
          <w:bCs/>
          <w:sz w:val="24"/>
          <w:szCs w:val="24"/>
          <w:lang w:eastAsia="ru-RU"/>
        </w:rPr>
      </w:pPr>
      <w:r w:rsidRPr="003B7E5C">
        <w:rPr>
          <w:rFonts w:ascii="Times New Roman" w:hAnsi="Times New Roman"/>
          <w:b/>
          <w:bCs/>
          <w:sz w:val="24"/>
          <w:szCs w:val="24"/>
          <w:lang w:eastAsia="ru-RU"/>
        </w:rPr>
        <w:t xml:space="preserve">ТЕХНІЧНА СПЕЦИФІКАЦІЯ </w:t>
      </w:r>
    </w:p>
    <w:p w14:paraId="58C69B99" w14:textId="77777777" w:rsidR="00BA03EF" w:rsidRDefault="00BA03EF" w:rsidP="00BA03EF">
      <w:pPr>
        <w:jc w:val="center"/>
        <w:rPr>
          <w:rFonts w:ascii="Times New Roman" w:hAnsi="Times New Roman"/>
          <w:sz w:val="24"/>
          <w:szCs w:val="24"/>
        </w:rPr>
      </w:pPr>
      <w:r>
        <w:rPr>
          <w:rFonts w:ascii="Times New Roman" w:hAnsi="Times New Roman"/>
          <w:sz w:val="24"/>
          <w:szCs w:val="24"/>
          <w:lang w:eastAsia="ru-RU"/>
        </w:rPr>
        <w:t>(Інформація про необхідні технічні, якісні та кількісні характеристики предмета закупівлі)</w:t>
      </w:r>
    </w:p>
    <w:p w14:paraId="564C2DA6" w14:textId="221D6D67" w:rsidR="00BA03EF" w:rsidRDefault="004F3EA5" w:rsidP="00BA03EF">
      <w:pPr>
        <w:spacing w:after="0" w:line="240" w:lineRule="auto"/>
        <w:jc w:val="center"/>
        <w:rPr>
          <w:rFonts w:ascii="Times New Roman" w:hAnsi="Times New Roman" w:cs="Calibri"/>
          <w:b/>
          <w:bCs/>
          <w:sz w:val="24"/>
          <w:szCs w:val="24"/>
          <w:lang w:eastAsia="ru-RU"/>
        </w:rPr>
      </w:pPr>
      <w:r w:rsidRPr="004F3EA5">
        <w:rPr>
          <w:rFonts w:ascii="Times New Roman" w:hAnsi="Times New Roman" w:cs="Calibri"/>
          <w:b/>
          <w:bCs/>
          <w:sz w:val="24"/>
          <w:szCs w:val="24"/>
          <w:lang w:eastAsia="ru-RU"/>
        </w:rPr>
        <w:t>ДК 021:2015 - 33760000-5 - Туалетний папір, носові хустинки, рушники для рук і серветки (Туалетний папір в міні-рулонах)</w:t>
      </w:r>
    </w:p>
    <w:p w14:paraId="438016D1" w14:textId="77777777" w:rsidR="00BA03EF" w:rsidRDefault="00BA03EF" w:rsidP="00BA03EF">
      <w:pPr>
        <w:spacing w:after="0" w:line="240" w:lineRule="auto"/>
        <w:jc w:val="center"/>
        <w:rPr>
          <w:rFonts w:ascii="Times New Roman" w:hAnsi="Times New Roman" w:cs="Calibri"/>
          <w:b/>
          <w:bCs/>
          <w:sz w:val="24"/>
          <w:szCs w:val="24"/>
          <w:lang w:eastAsia="ru-RU"/>
        </w:rPr>
      </w:pPr>
    </w:p>
    <w:p w14:paraId="23F81DC7" w14:textId="77777777" w:rsidR="00BA03EF" w:rsidRPr="004F3EA5" w:rsidRDefault="00BA03EF" w:rsidP="00BA03EF">
      <w:pPr>
        <w:pStyle w:val="af5"/>
        <w:spacing w:beforeAutospacing="0" w:after="0" w:afterAutospacing="0"/>
        <w:ind w:firstLine="567"/>
        <w:jc w:val="both"/>
        <w:rPr>
          <w:rFonts w:ascii="Times New Roman" w:eastAsia="Times New Roman" w:hAnsi="Times New Roman" w:cs="Times New Roman"/>
          <w:lang w:eastAsia="uk-UA"/>
        </w:rPr>
      </w:pPr>
      <w:r w:rsidRPr="004F3EA5">
        <w:rPr>
          <w:rFonts w:ascii="Times New Roman" w:eastAsia="Times New Roman" w:hAnsi="Times New Roman" w:cs="Times New Roman"/>
          <w:lang w:eastAsia="uk-UA"/>
        </w:rPr>
        <w:t>Товар повинен бути новим, термін та умови його зберігання не порушені.</w:t>
      </w:r>
    </w:p>
    <w:p w14:paraId="009B2A92" w14:textId="77777777" w:rsidR="00BA03EF" w:rsidRPr="003B7E5C" w:rsidRDefault="00BA03EF" w:rsidP="00BA03EF">
      <w:pPr>
        <w:spacing w:after="0" w:line="240" w:lineRule="auto"/>
        <w:ind w:firstLine="567"/>
        <w:jc w:val="both"/>
        <w:rPr>
          <w:rFonts w:ascii="Times New Roman" w:hAnsi="Times New Roman"/>
          <w:sz w:val="24"/>
          <w:szCs w:val="24"/>
        </w:rPr>
      </w:pPr>
      <w:r w:rsidRPr="004F3EA5">
        <w:rPr>
          <w:rFonts w:ascii="Times New Roman" w:hAnsi="Times New Roman"/>
          <w:sz w:val="24"/>
          <w:szCs w:val="24"/>
        </w:rPr>
        <w:t xml:space="preserve">Упаковка </w:t>
      </w:r>
      <w:r w:rsidRPr="003B7E5C">
        <w:rPr>
          <w:rFonts w:ascii="Times New Roman" w:hAnsi="Times New Roman"/>
          <w:sz w:val="24"/>
          <w:szCs w:val="24"/>
        </w:rPr>
        <w:t xml:space="preserve">Товару не повинна бути деформованою або пошкодженою, </w:t>
      </w:r>
      <w:r w:rsidRPr="004F3EA5">
        <w:rPr>
          <w:rFonts w:ascii="Times New Roman" w:hAnsi="Times New Roman"/>
          <w:sz w:val="24"/>
          <w:szCs w:val="24"/>
        </w:rPr>
        <w:t>забезпечувати повне збереження товару під час його транспортування з урахуванням вантажно-розвантажувальних робіт</w:t>
      </w:r>
      <w:r w:rsidRPr="003B7E5C">
        <w:rPr>
          <w:rFonts w:ascii="Times New Roman" w:hAnsi="Times New Roman"/>
          <w:sz w:val="24"/>
          <w:szCs w:val="24"/>
        </w:rPr>
        <w:t>, в повній комплектності із зазначенням терміну та умов зберігання, дату виготовлення (місяць, рік) та термін придатності або «придатний до» (місяць, рік).</w:t>
      </w:r>
    </w:p>
    <w:p w14:paraId="5BBCDD42" w14:textId="77777777" w:rsidR="00BA03EF" w:rsidRPr="003B7E5C" w:rsidRDefault="00BA03EF" w:rsidP="00BA03EF">
      <w:pPr>
        <w:spacing w:after="0" w:line="240" w:lineRule="auto"/>
        <w:ind w:firstLine="567"/>
        <w:jc w:val="both"/>
        <w:rPr>
          <w:rStyle w:val="af9"/>
          <w:rFonts w:ascii="Times New Roman" w:hAnsi="Times New Roman"/>
          <w:b/>
          <w:color w:val="000000"/>
          <w:sz w:val="24"/>
          <w:szCs w:val="24"/>
        </w:rPr>
      </w:pPr>
      <w:r w:rsidRPr="003B7E5C">
        <w:rPr>
          <w:rFonts w:ascii="Times New Roman" w:hAnsi="Times New Roman"/>
          <w:sz w:val="24"/>
          <w:szCs w:val="24"/>
        </w:rPr>
        <w:t>Товар не має знаходитись під заставою, арештом, перебувати в обтяженні, бути предметом позову (законних вимог) третіх осіб.</w:t>
      </w:r>
    </w:p>
    <w:p w14:paraId="77810BFC" w14:textId="77777777" w:rsidR="00BA03EF" w:rsidRPr="003B7E5C" w:rsidRDefault="00BA03EF" w:rsidP="00BA03EF">
      <w:pPr>
        <w:spacing w:after="0" w:line="240" w:lineRule="auto"/>
        <w:ind w:firstLine="567"/>
        <w:jc w:val="both"/>
        <w:rPr>
          <w:rFonts w:ascii="Times New Roman" w:hAnsi="Times New Roman"/>
          <w:sz w:val="24"/>
          <w:szCs w:val="24"/>
          <w:lang w:eastAsia="ru-RU"/>
        </w:rPr>
      </w:pPr>
      <w:r w:rsidRPr="003B7E5C">
        <w:rPr>
          <w:rStyle w:val="af9"/>
          <w:rFonts w:ascii="Times New Roman" w:hAnsi="Times New Roman"/>
          <w:color w:val="000000"/>
          <w:sz w:val="24"/>
          <w:szCs w:val="24"/>
        </w:rPr>
        <w:t xml:space="preserve">Місце поставки товару: </w:t>
      </w:r>
      <w:r w:rsidRPr="003B7E5C">
        <w:rPr>
          <w:rFonts w:ascii="Times New Roman" w:hAnsi="Times New Roman"/>
          <w:sz w:val="24"/>
          <w:szCs w:val="24"/>
          <w:lang w:eastAsia="ru-RU"/>
        </w:rPr>
        <w:t>04071, м. Київ, вул. Ярославська, 41.</w:t>
      </w:r>
    </w:p>
    <w:p w14:paraId="2CB5B424" w14:textId="15F7E271" w:rsidR="00BA03EF" w:rsidRPr="003B7E5C" w:rsidRDefault="00BA03EF" w:rsidP="00BA03EF">
      <w:pPr>
        <w:spacing w:after="0" w:line="240" w:lineRule="auto"/>
        <w:ind w:firstLine="567"/>
        <w:jc w:val="both"/>
        <w:rPr>
          <w:rFonts w:ascii="Times New Roman" w:hAnsi="Times New Roman"/>
          <w:sz w:val="24"/>
          <w:szCs w:val="24"/>
          <w:lang w:eastAsia="ru-RU"/>
        </w:rPr>
      </w:pPr>
      <w:r w:rsidRPr="003B7E5C">
        <w:rPr>
          <w:rFonts w:ascii="Times New Roman" w:hAnsi="Times New Roman"/>
          <w:sz w:val="24"/>
          <w:szCs w:val="24"/>
          <w:lang w:eastAsia="ru-RU"/>
        </w:rPr>
        <w:t xml:space="preserve">Строк поставки товару: </w:t>
      </w:r>
      <w:r w:rsidRPr="00BA03EF">
        <w:rPr>
          <w:rFonts w:ascii="Times New Roman" w:hAnsi="Times New Roman"/>
          <w:sz w:val="24"/>
          <w:szCs w:val="24"/>
          <w:lang w:eastAsia="ru-RU"/>
        </w:rPr>
        <w:t>30 (тридцять) робочих днів з дати підписання договору</w:t>
      </w:r>
      <w:r w:rsidRPr="003B7E5C">
        <w:rPr>
          <w:rFonts w:ascii="Times New Roman" w:hAnsi="Times New Roman"/>
          <w:sz w:val="24"/>
          <w:szCs w:val="24"/>
          <w:lang w:eastAsia="ru-RU"/>
        </w:rPr>
        <w:t>.</w:t>
      </w:r>
    </w:p>
    <w:p w14:paraId="51CC8AA4" w14:textId="77777777" w:rsidR="00BA03EF" w:rsidRPr="003B7E5C" w:rsidRDefault="00BA03EF" w:rsidP="00BA03EF">
      <w:pPr>
        <w:spacing w:after="0" w:line="240" w:lineRule="auto"/>
        <w:ind w:firstLine="567"/>
        <w:jc w:val="both"/>
        <w:rPr>
          <w:rFonts w:ascii="Times New Roman" w:hAnsi="Times New Roman"/>
          <w:sz w:val="24"/>
          <w:szCs w:val="24"/>
          <w:lang w:eastAsia="ar-SA"/>
        </w:rPr>
      </w:pPr>
      <w:r w:rsidRPr="003B7E5C">
        <w:rPr>
          <w:rFonts w:ascii="Times New Roman" w:hAnsi="Times New Roman"/>
          <w:sz w:val="24"/>
          <w:szCs w:val="24"/>
          <w:lang w:eastAsia="ar-SA"/>
        </w:rPr>
        <w:t>Рік виготовлення Товару: не раніше 2022 року.</w:t>
      </w:r>
    </w:p>
    <w:p w14:paraId="2EEF8CF2" w14:textId="77777777" w:rsidR="00BA03EF" w:rsidRPr="003B7E5C" w:rsidRDefault="00BA03EF" w:rsidP="00BA03EF">
      <w:pPr>
        <w:spacing w:after="0" w:line="240" w:lineRule="auto"/>
        <w:ind w:firstLine="567"/>
        <w:jc w:val="both"/>
        <w:rPr>
          <w:rFonts w:ascii="Times New Roman" w:hAnsi="Times New Roman"/>
          <w:sz w:val="24"/>
          <w:szCs w:val="24"/>
          <w:lang w:eastAsia="ru-RU"/>
        </w:rPr>
      </w:pPr>
      <w:r w:rsidRPr="003B7E5C">
        <w:rPr>
          <w:rFonts w:ascii="Times New Roman" w:hAnsi="Times New Roman"/>
          <w:sz w:val="24"/>
          <w:szCs w:val="24"/>
          <w:lang w:eastAsia="ru-RU"/>
        </w:rPr>
        <w:t>У випадку поставки товару неналежної якості або товару, що не буде відповідати вимогам державних стандартів, учасник зобов’язується за свій рахунок протягом трьох календарних днів після отримання повідомлення замовника усунути недоліки або замінити неякісний товар на товар належної якості.</w:t>
      </w:r>
    </w:p>
    <w:p w14:paraId="36FEF1D0" w14:textId="77777777" w:rsidR="00BA03EF" w:rsidRPr="00DE6154" w:rsidRDefault="00BA03EF" w:rsidP="00BA03EF">
      <w:pPr>
        <w:spacing w:after="0" w:line="240" w:lineRule="auto"/>
        <w:jc w:val="center"/>
        <w:rPr>
          <w:rFonts w:ascii="Times New Roman" w:hAnsi="Times New Roman"/>
          <w:b/>
          <w:sz w:val="24"/>
          <w:szCs w:val="24"/>
          <w:lang w:eastAsia="ru-RU"/>
        </w:rPr>
      </w:pPr>
    </w:p>
    <w:tbl>
      <w:tblPr>
        <w:tblStyle w:val="4"/>
        <w:tblW w:w="9603" w:type="dxa"/>
        <w:tblInd w:w="0" w:type="dxa"/>
        <w:tblLook w:val="04A0" w:firstRow="1" w:lastRow="0" w:firstColumn="1" w:lastColumn="0" w:noHBand="0" w:noVBand="1"/>
      </w:tblPr>
      <w:tblGrid>
        <w:gridCol w:w="641"/>
        <w:gridCol w:w="6300"/>
        <w:gridCol w:w="1304"/>
        <w:gridCol w:w="1358"/>
      </w:tblGrid>
      <w:tr w:rsidR="00BA03EF" w:rsidRPr="00DE6154" w14:paraId="3CEF9E7D" w14:textId="77777777" w:rsidTr="004F3EA5">
        <w:trPr>
          <w:trHeight w:val="708"/>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6D8F807E" w14:textId="77777777" w:rsidR="00BA03EF" w:rsidRPr="005B1674" w:rsidRDefault="00BA03EF" w:rsidP="00E22851">
            <w:pPr>
              <w:jc w:val="center"/>
              <w:rPr>
                <w:rFonts w:ascii="Times New Roman" w:hAnsi="Times New Roman"/>
                <w:b/>
                <w:bCs/>
                <w:sz w:val="21"/>
                <w:szCs w:val="21"/>
              </w:rPr>
            </w:pPr>
            <w:r w:rsidRPr="005B1674">
              <w:rPr>
                <w:rFonts w:ascii="Times New Roman" w:hAnsi="Times New Roman" w:cs="Calibri"/>
                <w:b/>
                <w:bCs/>
                <w:sz w:val="21"/>
                <w:szCs w:val="21"/>
              </w:rPr>
              <w:t>№</w:t>
            </w:r>
          </w:p>
        </w:tc>
        <w:tc>
          <w:tcPr>
            <w:tcW w:w="6300" w:type="dxa"/>
            <w:tcBorders>
              <w:top w:val="single" w:sz="4" w:space="0" w:color="auto"/>
              <w:left w:val="single" w:sz="4" w:space="0" w:color="auto"/>
              <w:bottom w:val="single" w:sz="4" w:space="0" w:color="auto"/>
              <w:right w:val="single" w:sz="4" w:space="0" w:color="auto"/>
            </w:tcBorders>
            <w:noWrap/>
            <w:vAlign w:val="center"/>
            <w:hideMark/>
          </w:tcPr>
          <w:p w14:paraId="35414A00" w14:textId="77777777" w:rsidR="00BA03EF" w:rsidRPr="005B1674" w:rsidRDefault="00BA03EF" w:rsidP="00E22851">
            <w:pPr>
              <w:jc w:val="center"/>
              <w:rPr>
                <w:rFonts w:ascii="Times New Roman" w:hAnsi="Times New Roman" w:cs="Calibri"/>
                <w:b/>
                <w:bCs/>
                <w:sz w:val="21"/>
                <w:szCs w:val="21"/>
              </w:rPr>
            </w:pPr>
            <w:r w:rsidRPr="005B1674">
              <w:rPr>
                <w:rFonts w:ascii="Times New Roman" w:hAnsi="Times New Roman" w:cs="Calibri"/>
                <w:b/>
                <w:bCs/>
                <w:sz w:val="21"/>
                <w:szCs w:val="21"/>
              </w:rPr>
              <w:t>Найменування*</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4C0AEF4" w14:textId="77777777" w:rsidR="00BA03EF" w:rsidRPr="005B1674" w:rsidRDefault="00BA03EF" w:rsidP="00E22851">
            <w:pPr>
              <w:jc w:val="center"/>
              <w:rPr>
                <w:rFonts w:ascii="Times New Roman" w:hAnsi="Times New Roman" w:cs="Calibri"/>
                <w:b/>
                <w:bCs/>
                <w:sz w:val="21"/>
                <w:szCs w:val="21"/>
              </w:rPr>
            </w:pPr>
            <w:r w:rsidRPr="005B1674">
              <w:rPr>
                <w:rFonts w:ascii="Times New Roman" w:hAnsi="Times New Roman" w:cs="Calibri"/>
                <w:b/>
                <w:bCs/>
                <w:sz w:val="21"/>
                <w:szCs w:val="21"/>
              </w:rPr>
              <w:t>Одиниця виміру</w:t>
            </w:r>
          </w:p>
        </w:tc>
        <w:tc>
          <w:tcPr>
            <w:tcW w:w="1358" w:type="dxa"/>
            <w:tcBorders>
              <w:top w:val="single" w:sz="4" w:space="0" w:color="auto"/>
              <w:left w:val="single" w:sz="4" w:space="0" w:color="auto"/>
              <w:bottom w:val="single" w:sz="4" w:space="0" w:color="auto"/>
              <w:right w:val="single" w:sz="4" w:space="0" w:color="auto"/>
            </w:tcBorders>
            <w:noWrap/>
            <w:vAlign w:val="center"/>
            <w:hideMark/>
          </w:tcPr>
          <w:p w14:paraId="0F048F06" w14:textId="77777777" w:rsidR="00BA03EF" w:rsidRPr="005B1674" w:rsidRDefault="00BA03EF" w:rsidP="00E22851">
            <w:pPr>
              <w:jc w:val="center"/>
              <w:rPr>
                <w:rFonts w:ascii="Times New Roman" w:hAnsi="Times New Roman" w:cs="Calibri"/>
                <w:b/>
                <w:bCs/>
                <w:sz w:val="21"/>
                <w:szCs w:val="21"/>
              </w:rPr>
            </w:pPr>
            <w:r w:rsidRPr="005B1674">
              <w:rPr>
                <w:rFonts w:ascii="Times New Roman" w:hAnsi="Times New Roman" w:cs="Calibri"/>
                <w:b/>
                <w:bCs/>
                <w:sz w:val="21"/>
                <w:szCs w:val="21"/>
              </w:rPr>
              <w:t>Кількість</w:t>
            </w:r>
          </w:p>
        </w:tc>
      </w:tr>
      <w:tr w:rsidR="00BA03EF" w:rsidRPr="00DE6154" w14:paraId="68890EE7" w14:textId="77777777" w:rsidTr="004F3EA5">
        <w:trPr>
          <w:trHeight w:val="397"/>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4F9FFBEC" w14:textId="77777777" w:rsidR="00BA03EF" w:rsidRPr="00AE3368" w:rsidRDefault="00BA03EF" w:rsidP="00E22851">
            <w:pPr>
              <w:jc w:val="center"/>
              <w:rPr>
                <w:rFonts w:ascii="Times New Roman" w:hAnsi="Times New Roman" w:cs="Calibri"/>
                <w:sz w:val="24"/>
                <w:szCs w:val="24"/>
                <w:lang w:val="en-US"/>
              </w:rPr>
            </w:pPr>
            <w:r>
              <w:rPr>
                <w:rFonts w:ascii="Times New Roman" w:hAnsi="Times New Roman" w:cs="Calibri"/>
                <w:sz w:val="24"/>
                <w:szCs w:val="24"/>
                <w:lang w:val="en-US"/>
              </w:rPr>
              <w:t>1</w:t>
            </w:r>
          </w:p>
        </w:tc>
        <w:tc>
          <w:tcPr>
            <w:tcW w:w="6300" w:type="dxa"/>
            <w:tcBorders>
              <w:top w:val="single" w:sz="4" w:space="0" w:color="auto"/>
              <w:left w:val="single" w:sz="4" w:space="0" w:color="auto"/>
              <w:bottom w:val="single" w:sz="4" w:space="0" w:color="auto"/>
              <w:right w:val="single" w:sz="4" w:space="0" w:color="auto"/>
            </w:tcBorders>
            <w:hideMark/>
          </w:tcPr>
          <w:p w14:paraId="479076C2" w14:textId="77777777" w:rsidR="00BA03EF" w:rsidRPr="00086324" w:rsidRDefault="00BA03EF" w:rsidP="00E22851">
            <w:pPr>
              <w:jc w:val="both"/>
              <w:rPr>
                <w:rFonts w:ascii="Times New Roman" w:hAnsi="Times New Roman"/>
                <w:sz w:val="24"/>
                <w:szCs w:val="24"/>
              </w:rPr>
            </w:pPr>
            <w:r w:rsidRPr="00086324">
              <w:rPr>
                <w:rFonts w:ascii="Times New Roman" w:hAnsi="Times New Roman"/>
                <w:sz w:val="24"/>
                <w:szCs w:val="24"/>
              </w:rPr>
              <w:t xml:space="preserve">Туалетний папір в міні рулонах T9 TORK Smart One, для диспенсерів </w:t>
            </w:r>
            <w:r w:rsidRPr="00086324">
              <w:rPr>
                <w:rFonts w:ascii="Times New Roman" w:hAnsi="Times New Roman"/>
                <w:sz w:val="24"/>
                <w:szCs w:val="24"/>
                <w:lang w:val="en-US"/>
              </w:rPr>
              <w:t>Tork</w:t>
            </w:r>
            <w:r w:rsidRPr="00086324">
              <w:rPr>
                <w:rFonts w:ascii="Times New Roman" w:hAnsi="Times New Roman"/>
                <w:sz w:val="24"/>
                <w:szCs w:val="24"/>
              </w:rPr>
              <w:t xml:space="preserve"> (або еквівалент).</w:t>
            </w:r>
          </w:p>
          <w:p w14:paraId="1405F5AE" w14:textId="77777777" w:rsidR="00BA03EF" w:rsidRPr="00086324" w:rsidRDefault="00BA03EF" w:rsidP="00E22851">
            <w:pPr>
              <w:jc w:val="both"/>
              <w:rPr>
                <w:rFonts w:ascii="Times New Roman" w:hAnsi="Times New Roman" w:cs="Calibri"/>
                <w:sz w:val="24"/>
                <w:szCs w:val="24"/>
              </w:rPr>
            </w:pPr>
            <w:r w:rsidRPr="00086324">
              <w:rPr>
                <w:rFonts w:ascii="Times New Roman" w:hAnsi="Times New Roman" w:cs="Calibri"/>
                <w:sz w:val="24"/>
                <w:szCs w:val="24"/>
              </w:rPr>
              <w:t xml:space="preserve">Кількість шарів – 2; </w:t>
            </w:r>
          </w:p>
          <w:p w14:paraId="43AEC045" w14:textId="77777777" w:rsidR="00BA03EF" w:rsidRPr="00086324" w:rsidRDefault="00BA03EF" w:rsidP="00E22851">
            <w:pPr>
              <w:jc w:val="both"/>
              <w:rPr>
                <w:rFonts w:ascii="Times New Roman" w:hAnsi="Times New Roman" w:cs="Calibri"/>
                <w:sz w:val="24"/>
                <w:szCs w:val="24"/>
              </w:rPr>
            </w:pPr>
            <w:r w:rsidRPr="00086324">
              <w:rPr>
                <w:rFonts w:ascii="Times New Roman" w:hAnsi="Times New Roman" w:cs="Calibri"/>
                <w:sz w:val="24"/>
                <w:szCs w:val="24"/>
              </w:rPr>
              <w:t xml:space="preserve">Довжина рулону – </w:t>
            </w:r>
            <w:r>
              <w:rPr>
                <w:rFonts w:ascii="Times New Roman" w:hAnsi="Times New Roman" w:cs="Calibri"/>
                <w:sz w:val="24"/>
                <w:szCs w:val="24"/>
              </w:rPr>
              <w:t xml:space="preserve">не менше </w:t>
            </w:r>
            <w:r w:rsidRPr="00086324">
              <w:rPr>
                <w:rFonts w:ascii="Times New Roman" w:hAnsi="Times New Roman" w:cs="Calibri"/>
                <w:sz w:val="24"/>
                <w:szCs w:val="24"/>
              </w:rPr>
              <w:t xml:space="preserve">111,6 м.; </w:t>
            </w:r>
          </w:p>
          <w:p w14:paraId="2212E96A" w14:textId="77777777" w:rsidR="00BA03EF" w:rsidRDefault="00BA03EF" w:rsidP="00E22851">
            <w:pPr>
              <w:jc w:val="both"/>
              <w:rPr>
                <w:rFonts w:ascii="Times New Roman" w:hAnsi="Times New Roman" w:cs="Calibri"/>
                <w:sz w:val="24"/>
                <w:szCs w:val="24"/>
              </w:rPr>
            </w:pPr>
            <w:r w:rsidRPr="00086324">
              <w:rPr>
                <w:rFonts w:ascii="Times New Roman" w:hAnsi="Times New Roman" w:cs="Calibri"/>
                <w:sz w:val="24"/>
                <w:szCs w:val="24"/>
              </w:rPr>
              <w:t>Матеріал – 100 % целюлоза;</w:t>
            </w:r>
          </w:p>
          <w:p w14:paraId="4A9152E3" w14:textId="77777777" w:rsidR="00BA03EF" w:rsidRPr="00086324" w:rsidRDefault="00BA03EF" w:rsidP="00E22851">
            <w:pPr>
              <w:jc w:val="both"/>
              <w:rPr>
                <w:rFonts w:ascii="Times New Roman" w:hAnsi="Times New Roman" w:cs="Calibri"/>
                <w:sz w:val="24"/>
                <w:szCs w:val="24"/>
              </w:rPr>
            </w:pPr>
            <w:r w:rsidRPr="009A68B1">
              <w:rPr>
                <w:rFonts w:ascii="Times New Roman" w:hAnsi="Times New Roman" w:cs="Calibri"/>
                <w:sz w:val="24"/>
                <w:szCs w:val="24"/>
              </w:rPr>
              <w:t>Внутрішній діаметр серцевини: 4,4 см</w:t>
            </w:r>
            <w:r>
              <w:rPr>
                <w:rFonts w:ascii="Times New Roman" w:hAnsi="Times New Roman" w:cs="Calibri"/>
                <w:sz w:val="24"/>
                <w:szCs w:val="24"/>
              </w:rPr>
              <w:t>;</w:t>
            </w:r>
          </w:p>
          <w:p w14:paraId="44259DF7" w14:textId="77777777" w:rsidR="00BA03EF" w:rsidRPr="00086324" w:rsidRDefault="00BA03EF" w:rsidP="00E22851">
            <w:pPr>
              <w:jc w:val="both"/>
              <w:rPr>
                <w:rFonts w:ascii="Times New Roman" w:hAnsi="Times New Roman" w:cs="Calibri"/>
                <w:sz w:val="24"/>
                <w:szCs w:val="24"/>
              </w:rPr>
            </w:pPr>
            <w:r w:rsidRPr="00086324">
              <w:rPr>
                <w:rFonts w:ascii="Times New Roman" w:hAnsi="Times New Roman" w:cs="Calibri"/>
                <w:sz w:val="24"/>
                <w:szCs w:val="24"/>
              </w:rPr>
              <w:t>Колір – білий;</w:t>
            </w:r>
          </w:p>
          <w:p w14:paraId="7229DBDA" w14:textId="77777777" w:rsidR="00BA03EF" w:rsidRPr="00086324" w:rsidRDefault="00BA03EF" w:rsidP="00E22851">
            <w:pPr>
              <w:jc w:val="both"/>
              <w:rPr>
                <w:rFonts w:ascii="Times New Roman" w:hAnsi="Times New Roman" w:cs="Calibri"/>
                <w:sz w:val="24"/>
                <w:szCs w:val="24"/>
              </w:rPr>
            </w:pPr>
            <w:r w:rsidRPr="00086324">
              <w:rPr>
                <w:rFonts w:ascii="Times New Roman" w:hAnsi="Times New Roman" w:cs="Calibri"/>
                <w:sz w:val="24"/>
                <w:szCs w:val="24"/>
              </w:rPr>
              <w:t>Система – T9 - SmartOne Mini System;</w:t>
            </w:r>
          </w:p>
          <w:p w14:paraId="4AE43334" w14:textId="77777777" w:rsidR="00BA03EF" w:rsidRPr="00086324" w:rsidRDefault="00BA03EF" w:rsidP="00E22851">
            <w:pPr>
              <w:jc w:val="both"/>
              <w:rPr>
                <w:rFonts w:ascii="Times New Roman" w:hAnsi="Times New Roman" w:cs="Calibri"/>
                <w:sz w:val="24"/>
                <w:szCs w:val="24"/>
              </w:rPr>
            </w:pPr>
            <w:r w:rsidRPr="00086324">
              <w:rPr>
                <w:rFonts w:ascii="Times New Roman" w:hAnsi="Times New Roman" w:cs="Calibri"/>
                <w:sz w:val="24"/>
                <w:szCs w:val="24"/>
              </w:rPr>
              <w:t>Ширина рулону – 13,4 см.;</w:t>
            </w:r>
          </w:p>
          <w:p w14:paraId="2F8D3938" w14:textId="77777777" w:rsidR="00BA03EF" w:rsidRDefault="00BA03EF" w:rsidP="00E22851">
            <w:pPr>
              <w:jc w:val="both"/>
              <w:rPr>
                <w:rFonts w:ascii="Times New Roman" w:hAnsi="Times New Roman" w:cs="Calibri"/>
                <w:sz w:val="24"/>
                <w:szCs w:val="24"/>
              </w:rPr>
            </w:pPr>
            <w:r w:rsidRPr="00086324">
              <w:rPr>
                <w:rFonts w:ascii="Times New Roman" w:hAnsi="Times New Roman" w:cs="Calibri"/>
                <w:sz w:val="24"/>
                <w:szCs w:val="24"/>
              </w:rPr>
              <w:t>Діаметр рулону – 14,9 см.;</w:t>
            </w:r>
          </w:p>
          <w:p w14:paraId="57D8DF53" w14:textId="77777777" w:rsidR="00BA03EF" w:rsidRPr="00086324" w:rsidRDefault="00BA03EF" w:rsidP="00E22851">
            <w:pPr>
              <w:jc w:val="both"/>
              <w:rPr>
                <w:rFonts w:ascii="Times New Roman" w:hAnsi="Times New Roman" w:cs="Calibri"/>
                <w:sz w:val="24"/>
                <w:szCs w:val="24"/>
              </w:rPr>
            </w:pPr>
            <w:r w:rsidRPr="009A68B1">
              <w:rPr>
                <w:rFonts w:ascii="Times New Roman" w:hAnsi="Times New Roman" w:cs="Calibri"/>
                <w:sz w:val="24"/>
                <w:szCs w:val="24"/>
              </w:rPr>
              <w:t>Щільність: не менше 32 /м</w:t>
            </w:r>
            <w:r w:rsidRPr="009A68B1">
              <w:rPr>
                <w:rFonts w:ascii="Times New Roman" w:hAnsi="Times New Roman" w:cs="Calibri"/>
                <w:sz w:val="24"/>
                <w:szCs w:val="24"/>
                <w:vertAlign w:val="superscript"/>
              </w:rPr>
              <w:t>2</w:t>
            </w:r>
            <w:r>
              <w:rPr>
                <w:rFonts w:ascii="Times New Roman" w:hAnsi="Times New Roman" w:cs="Calibri"/>
                <w:sz w:val="24"/>
                <w:szCs w:val="24"/>
              </w:rPr>
              <w:t>;</w:t>
            </w:r>
          </w:p>
          <w:p w14:paraId="35FC6605" w14:textId="77777777" w:rsidR="00BA03EF" w:rsidRPr="00086324" w:rsidRDefault="00BA03EF" w:rsidP="00E22851">
            <w:pPr>
              <w:jc w:val="both"/>
              <w:rPr>
                <w:rFonts w:ascii="Times New Roman" w:hAnsi="Times New Roman" w:cs="Calibri"/>
                <w:sz w:val="24"/>
                <w:szCs w:val="24"/>
              </w:rPr>
            </w:pPr>
            <w:r w:rsidRPr="00086324">
              <w:rPr>
                <w:rFonts w:ascii="Times New Roman" w:hAnsi="Times New Roman" w:cs="Calibri"/>
                <w:sz w:val="24"/>
                <w:szCs w:val="24"/>
              </w:rPr>
              <w:t xml:space="preserve">Кількість листків </w:t>
            </w:r>
            <w:r w:rsidRPr="009A68B1">
              <w:rPr>
                <w:rFonts w:ascii="Times New Roman" w:hAnsi="Times New Roman" w:cs="Calibri"/>
                <w:sz w:val="24"/>
                <w:szCs w:val="24"/>
              </w:rPr>
              <w:t>(в рулоні): не менше – 620 шт</w:t>
            </w:r>
            <w:r>
              <w:rPr>
                <w:rFonts w:ascii="Times New Roman" w:hAnsi="Times New Roman" w:cs="Calibri"/>
                <w:sz w:val="24"/>
                <w:szCs w:val="24"/>
              </w:rPr>
              <w:t>.</w:t>
            </w:r>
            <w:r w:rsidRPr="00086324">
              <w:rPr>
                <w:rFonts w:ascii="Times New Roman" w:hAnsi="Times New Roman" w:cs="Calibri"/>
                <w:sz w:val="24"/>
                <w:szCs w:val="24"/>
              </w:rPr>
              <w:t>;</w:t>
            </w:r>
          </w:p>
          <w:p w14:paraId="2EE292C0" w14:textId="77777777" w:rsidR="00BA03EF" w:rsidRDefault="00BA03EF" w:rsidP="00E22851">
            <w:pPr>
              <w:jc w:val="both"/>
              <w:rPr>
                <w:rFonts w:ascii="Times New Roman" w:hAnsi="Times New Roman" w:cs="Calibri"/>
                <w:sz w:val="24"/>
                <w:szCs w:val="24"/>
              </w:rPr>
            </w:pPr>
            <w:r w:rsidRPr="00086324">
              <w:rPr>
                <w:rFonts w:ascii="Times New Roman" w:hAnsi="Times New Roman" w:cs="Calibri"/>
                <w:sz w:val="24"/>
                <w:szCs w:val="24"/>
              </w:rPr>
              <w:t xml:space="preserve">Довжина листка – </w:t>
            </w:r>
            <w:r w:rsidRPr="009A68B1">
              <w:rPr>
                <w:rFonts w:ascii="Times New Roman" w:hAnsi="Times New Roman" w:cs="Calibri"/>
                <w:sz w:val="24"/>
                <w:szCs w:val="24"/>
              </w:rPr>
              <w:t>не менше</w:t>
            </w:r>
            <w:r>
              <w:rPr>
                <w:rFonts w:ascii="Times New Roman" w:hAnsi="Times New Roman" w:cs="Calibri"/>
                <w:sz w:val="24"/>
                <w:szCs w:val="24"/>
              </w:rPr>
              <w:t xml:space="preserve"> </w:t>
            </w:r>
            <w:r w:rsidRPr="00086324">
              <w:rPr>
                <w:rFonts w:ascii="Times New Roman" w:hAnsi="Times New Roman" w:cs="Calibri"/>
                <w:sz w:val="24"/>
                <w:szCs w:val="24"/>
              </w:rPr>
              <w:t>18 см</w:t>
            </w:r>
            <w:r>
              <w:rPr>
                <w:rFonts w:ascii="Times New Roman" w:hAnsi="Times New Roman" w:cs="Calibri"/>
                <w:sz w:val="24"/>
                <w:szCs w:val="24"/>
              </w:rPr>
              <w:t>;</w:t>
            </w:r>
          </w:p>
          <w:p w14:paraId="4524ADC9" w14:textId="77777777" w:rsidR="00BA03EF" w:rsidRPr="00086324" w:rsidRDefault="00BA03EF" w:rsidP="00E22851">
            <w:pPr>
              <w:jc w:val="both"/>
              <w:rPr>
                <w:rFonts w:ascii="Times New Roman" w:hAnsi="Times New Roman" w:cs="Calibri"/>
                <w:sz w:val="24"/>
                <w:szCs w:val="24"/>
              </w:rPr>
            </w:pPr>
            <w:r w:rsidRPr="009A68B1">
              <w:rPr>
                <w:rFonts w:ascii="Times New Roman" w:hAnsi="Times New Roman" w:cs="Calibri"/>
                <w:sz w:val="24"/>
                <w:szCs w:val="24"/>
              </w:rPr>
              <w:t>Вага: не менше - 493 г</w:t>
            </w:r>
            <w:r>
              <w:rPr>
                <w:rFonts w:ascii="Times New Roman" w:hAnsi="Times New Roman" w:cs="Calibri"/>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B2BD049" w14:textId="77777777" w:rsidR="00BA03EF" w:rsidRPr="00DE6154" w:rsidRDefault="00BA03EF" w:rsidP="00E22851">
            <w:pPr>
              <w:jc w:val="center"/>
              <w:rPr>
                <w:rFonts w:ascii="Times New Roman" w:hAnsi="Times New Roman" w:cs="Calibri"/>
                <w:color w:val="000000"/>
                <w:sz w:val="26"/>
                <w:szCs w:val="26"/>
              </w:rPr>
            </w:pPr>
            <w:r w:rsidRPr="00DE6154">
              <w:rPr>
                <w:rFonts w:ascii="Times New Roman" w:hAnsi="Times New Roman" w:cs="Calibri"/>
                <w:sz w:val="26"/>
                <w:szCs w:val="26"/>
              </w:rPr>
              <w:t>шт.</w:t>
            </w:r>
          </w:p>
        </w:tc>
        <w:tc>
          <w:tcPr>
            <w:tcW w:w="1358" w:type="dxa"/>
            <w:tcBorders>
              <w:top w:val="single" w:sz="4" w:space="0" w:color="auto"/>
              <w:left w:val="single" w:sz="4" w:space="0" w:color="auto"/>
              <w:bottom w:val="single" w:sz="4" w:space="0" w:color="auto"/>
              <w:right w:val="single" w:sz="4" w:space="0" w:color="auto"/>
            </w:tcBorders>
            <w:noWrap/>
            <w:vAlign w:val="center"/>
            <w:hideMark/>
          </w:tcPr>
          <w:p w14:paraId="4AE2594F" w14:textId="77777777" w:rsidR="00BA03EF" w:rsidRPr="00DE6154" w:rsidRDefault="00BA03EF" w:rsidP="00E22851">
            <w:pPr>
              <w:jc w:val="center"/>
              <w:rPr>
                <w:rFonts w:ascii="Times New Roman" w:hAnsi="Times New Roman" w:cs="Calibri"/>
                <w:sz w:val="24"/>
                <w:szCs w:val="24"/>
              </w:rPr>
            </w:pPr>
            <w:r>
              <w:rPr>
                <w:rFonts w:ascii="Times New Roman" w:hAnsi="Times New Roman" w:cs="Calibri"/>
                <w:sz w:val="24"/>
                <w:szCs w:val="24"/>
              </w:rPr>
              <w:t>1160</w:t>
            </w:r>
          </w:p>
        </w:tc>
      </w:tr>
    </w:tbl>
    <w:p w14:paraId="6D0DA0A3" w14:textId="77777777" w:rsidR="00BA03EF" w:rsidRPr="00DE6154" w:rsidRDefault="00BA03EF" w:rsidP="00BA03EF">
      <w:pPr>
        <w:widowControl w:val="0"/>
        <w:tabs>
          <w:tab w:val="left" w:pos="851"/>
          <w:tab w:val="left" w:pos="993"/>
        </w:tabs>
        <w:autoSpaceDE w:val="0"/>
        <w:autoSpaceDN w:val="0"/>
        <w:spacing w:after="0" w:line="240" w:lineRule="auto"/>
        <w:contextualSpacing/>
        <w:jc w:val="both"/>
        <w:rPr>
          <w:rFonts w:ascii="Times New Roman" w:hAnsi="Times New Roman"/>
          <w:b/>
          <w:bCs/>
          <w:i/>
          <w:iCs/>
          <w:spacing w:val="-4"/>
          <w:sz w:val="20"/>
          <w:szCs w:val="20"/>
        </w:rPr>
      </w:pPr>
    </w:p>
    <w:p w14:paraId="3ED87C8F" w14:textId="77777777" w:rsidR="00BA03EF" w:rsidRPr="00295CF1" w:rsidRDefault="00BA03EF" w:rsidP="00BA03EF">
      <w:pPr>
        <w:widowControl w:val="0"/>
        <w:tabs>
          <w:tab w:val="left" w:pos="851"/>
          <w:tab w:val="left" w:pos="993"/>
        </w:tabs>
        <w:autoSpaceDE w:val="0"/>
        <w:autoSpaceDN w:val="0"/>
        <w:spacing w:after="0" w:line="240" w:lineRule="auto"/>
        <w:contextualSpacing/>
        <w:jc w:val="both"/>
        <w:rPr>
          <w:rFonts w:ascii="Times New Roman" w:hAnsi="Times New Roman"/>
          <w:b/>
          <w:spacing w:val="-2"/>
          <w:sz w:val="24"/>
          <w:szCs w:val="24"/>
          <w:u w:val="single"/>
        </w:rPr>
      </w:pPr>
      <w:r>
        <w:rPr>
          <w:rFonts w:ascii="Times New Roman" w:hAnsi="Times New Roman"/>
          <w:bCs/>
          <w:spacing w:val="-2"/>
          <w:sz w:val="24"/>
          <w:szCs w:val="24"/>
        </w:rPr>
        <w:lastRenderedPageBreak/>
        <w:t xml:space="preserve">        </w:t>
      </w:r>
      <w:r w:rsidRPr="00295CF1">
        <w:rPr>
          <w:rFonts w:ascii="Times New Roman" w:hAnsi="Times New Roman"/>
          <w:b/>
          <w:spacing w:val="-2"/>
          <w:sz w:val="24"/>
          <w:szCs w:val="24"/>
          <w:u w:val="single"/>
        </w:rPr>
        <w:t>Якість Товару повинна відповідати вимогам відповідних діючих нормативних документів (ДСТУ, ТУ, тощо) та екологічним і санітарно-гігієнічним нормам згідно чинного законодавства України встановлених для кожного виду Товару, і має бути підтверджена на момент постачання товару, сертифікатом якості виробника, декларацією до сертифіката та висновком Державної санітарно епідеміологічної експертизи.</w:t>
      </w:r>
    </w:p>
    <w:p w14:paraId="122F50CB" w14:textId="77777777" w:rsidR="00BA03EF" w:rsidRPr="00DE6154" w:rsidRDefault="00BA03EF" w:rsidP="00BA03EF">
      <w:pPr>
        <w:widowControl w:val="0"/>
        <w:tabs>
          <w:tab w:val="left" w:pos="851"/>
        </w:tabs>
        <w:autoSpaceDE w:val="0"/>
        <w:autoSpaceDN w:val="0"/>
        <w:spacing w:after="0" w:line="240" w:lineRule="auto"/>
        <w:contextualSpacing/>
        <w:jc w:val="both"/>
        <w:rPr>
          <w:rFonts w:ascii="Times New Roman" w:hAnsi="Times New Roman"/>
          <w:b/>
          <w:bCs/>
          <w:spacing w:val="-4"/>
          <w:sz w:val="14"/>
          <w:szCs w:val="24"/>
        </w:rPr>
      </w:pPr>
      <w:r>
        <w:rPr>
          <w:rFonts w:ascii="Times New Roman" w:hAnsi="Times New Roman"/>
          <w:bCs/>
          <w:spacing w:val="-4"/>
          <w:sz w:val="24"/>
          <w:szCs w:val="24"/>
        </w:rPr>
        <w:t xml:space="preserve">        </w:t>
      </w:r>
      <w:r w:rsidRPr="00DE6154">
        <w:rPr>
          <w:rFonts w:ascii="Times New Roman" w:hAnsi="Times New Roman"/>
          <w:bCs/>
          <w:spacing w:val="-4"/>
          <w:sz w:val="24"/>
          <w:szCs w:val="24"/>
        </w:rPr>
        <w:t>Постачальник гарантує, що якість Товару відповідає стандартам, нормам та технічним умовам, які діють в Україні для даного виду Товару, а також вимогам виробника Товару та підтверджуватися висновком державної санітарно-епідеміологічної експертизи на Товар встановлений чинним законодавством на запропоновану продукцію та сертифікатом відповідності.</w:t>
      </w:r>
    </w:p>
    <w:p w14:paraId="3C3B433A" w14:textId="77777777" w:rsidR="00BA03EF" w:rsidRPr="00DE6154" w:rsidRDefault="00BA03EF" w:rsidP="00BA03EF">
      <w:pPr>
        <w:tabs>
          <w:tab w:val="left" w:pos="42"/>
        </w:tabs>
        <w:spacing w:after="0" w:line="240" w:lineRule="auto"/>
        <w:ind w:right="57" w:firstLine="567"/>
        <w:jc w:val="both"/>
        <w:rPr>
          <w:rFonts w:ascii="Times New Roman" w:eastAsia="Calibri" w:hAnsi="Times New Roman" w:cs="Calibri"/>
          <w:sz w:val="24"/>
          <w:szCs w:val="24"/>
          <w:lang w:eastAsia="ru-RU"/>
        </w:rPr>
      </w:pPr>
      <w:r w:rsidRPr="00DE6154">
        <w:rPr>
          <w:rFonts w:ascii="Times New Roman" w:eastAsia="Calibri" w:hAnsi="Times New Roman" w:cs="Calibri"/>
          <w:sz w:val="24"/>
          <w:szCs w:val="24"/>
          <w:lang w:eastAsia="ru-RU"/>
        </w:rPr>
        <w:t>Постачальник повинен надати у складі тендерної пропозиції та надати при поставці товару сертифікат відповідності та/або документ про якість або відповідність товару, виданий уповноваженим (призначеним) органом та/або сертифікат якості та/або паспорт та/або документ, який містить інформацію про якість та/або відповідність тощо предмета закупівлі, виданий виробником товару.</w:t>
      </w:r>
    </w:p>
    <w:p w14:paraId="488EECD9" w14:textId="77777777" w:rsidR="00BA03EF" w:rsidRPr="00DE6154" w:rsidRDefault="00BA03EF" w:rsidP="00BA03EF">
      <w:pPr>
        <w:widowControl w:val="0"/>
        <w:tabs>
          <w:tab w:val="left" w:pos="851"/>
        </w:tabs>
        <w:autoSpaceDE w:val="0"/>
        <w:autoSpaceDN w:val="0"/>
        <w:spacing w:after="0" w:line="240" w:lineRule="auto"/>
        <w:contextualSpacing/>
        <w:jc w:val="both"/>
        <w:rPr>
          <w:rFonts w:ascii="Times New Roman" w:hAnsi="Times New Roman"/>
          <w:b/>
          <w:bCs/>
          <w:spacing w:val="-4"/>
          <w:sz w:val="24"/>
          <w:szCs w:val="24"/>
        </w:rPr>
      </w:pPr>
      <w:r w:rsidRPr="00DE6154">
        <w:rPr>
          <w:rFonts w:ascii="Times New Roman" w:hAnsi="Times New Roman"/>
          <w:b/>
          <w:spacing w:val="-4"/>
          <w:sz w:val="24"/>
          <w:szCs w:val="24"/>
          <w:lang w:eastAsia="ru-RU"/>
        </w:rPr>
        <w:t>Умови поставки товару</w:t>
      </w:r>
      <w:r w:rsidRPr="00DE6154">
        <w:rPr>
          <w:rFonts w:ascii="Times New Roman" w:hAnsi="Times New Roman"/>
          <w:spacing w:val="-4"/>
          <w:sz w:val="24"/>
          <w:szCs w:val="24"/>
          <w:lang w:eastAsia="ru-RU"/>
        </w:rPr>
        <w:t>:</w:t>
      </w:r>
    </w:p>
    <w:p w14:paraId="2E212670" w14:textId="77777777" w:rsidR="00BA03EF" w:rsidRPr="00DE6154" w:rsidRDefault="00BA03EF" w:rsidP="00BA03EF">
      <w:pPr>
        <w:widowControl w:val="0"/>
        <w:numPr>
          <w:ilvl w:val="0"/>
          <w:numId w:val="36"/>
        </w:numPr>
        <w:tabs>
          <w:tab w:val="left" w:pos="851"/>
        </w:tabs>
        <w:autoSpaceDE w:val="0"/>
        <w:autoSpaceDN w:val="0"/>
        <w:spacing w:after="0" w:line="240" w:lineRule="auto"/>
        <w:ind w:left="0" w:firstLine="567"/>
        <w:contextualSpacing/>
        <w:jc w:val="both"/>
        <w:rPr>
          <w:rFonts w:ascii="Times New Roman" w:hAnsi="Times New Roman"/>
          <w:spacing w:val="-4"/>
          <w:sz w:val="24"/>
          <w:szCs w:val="24"/>
          <w:lang w:eastAsia="ar-SA"/>
        </w:rPr>
      </w:pPr>
      <w:r w:rsidRPr="00DE6154">
        <w:rPr>
          <w:rFonts w:ascii="Times New Roman" w:hAnsi="Times New Roman"/>
          <w:b/>
          <w:spacing w:val="-4"/>
          <w:sz w:val="24"/>
          <w:szCs w:val="24"/>
        </w:rPr>
        <w:t>з</w:t>
      </w:r>
      <w:r w:rsidRPr="00DE6154">
        <w:rPr>
          <w:rFonts w:ascii="Times New Roman" w:hAnsi="Times New Roman"/>
          <w:b/>
          <w:spacing w:val="-4"/>
          <w:sz w:val="24"/>
          <w:szCs w:val="24"/>
          <w:lang w:eastAsia="ar-SA"/>
        </w:rPr>
        <w:t>а рахунок</w:t>
      </w:r>
      <w:r w:rsidRPr="00DE6154">
        <w:rPr>
          <w:rFonts w:ascii="Times New Roman" w:eastAsia="Calibri" w:hAnsi="Times New Roman"/>
          <w:b/>
          <w:spacing w:val="-4"/>
          <w:sz w:val="24"/>
          <w:szCs w:val="24"/>
        </w:rPr>
        <w:t xml:space="preserve"> постачальника</w:t>
      </w:r>
      <w:r w:rsidRPr="00DE6154">
        <w:rPr>
          <w:rFonts w:ascii="Times New Roman" w:hAnsi="Times New Roman"/>
          <w:spacing w:val="-4"/>
          <w:sz w:val="24"/>
          <w:szCs w:val="24"/>
          <w:lang w:eastAsia="ar-SA"/>
        </w:rPr>
        <w:t xml:space="preserve"> включаючи завантаження та розвантаження товару;</w:t>
      </w:r>
    </w:p>
    <w:p w14:paraId="48CC55DA" w14:textId="77777777" w:rsidR="00BA03EF" w:rsidRPr="00DE6154" w:rsidRDefault="00BA03EF" w:rsidP="00BA03EF">
      <w:pPr>
        <w:widowControl w:val="0"/>
        <w:numPr>
          <w:ilvl w:val="0"/>
          <w:numId w:val="36"/>
        </w:numPr>
        <w:tabs>
          <w:tab w:val="left" w:pos="851"/>
        </w:tabs>
        <w:autoSpaceDE w:val="0"/>
        <w:autoSpaceDN w:val="0"/>
        <w:spacing w:after="0" w:line="240" w:lineRule="auto"/>
        <w:ind w:left="0" w:firstLine="567"/>
        <w:contextualSpacing/>
        <w:jc w:val="both"/>
        <w:rPr>
          <w:rFonts w:ascii="Times New Roman" w:hAnsi="Times New Roman"/>
          <w:b/>
          <w:bCs/>
          <w:spacing w:val="-4"/>
          <w:sz w:val="24"/>
          <w:szCs w:val="24"/>
        </w:rPr>
      </w:pPr>
      <w:r w:rsidRPr="00DE6154">
        <w:rPr>
          <w:rFonts w:ascii="Times New Roman" w:hAnsi="Times New Roman"/>
          <w:b/>
          <w:spacing w:val="-4"/>
          <w:sz w:val="24"/>
          <w:szCs w:val="24"/>
        </w:rPr>
        <w:t>т</w:t>
      </w:r>
      <w:r w:rsidRPr="00DE6154">
        <w:rPr>
          <w:rFonts w:ascii="Times New Roman" w:hAnsi="Times New Roman"/>
          <w:b/>
          <w:spacing w:val="-4"/>
          <w:sz w:val="24"/>
          <w:szCs w:val="24"/>
          <w:lang w:eastAsia="ar-SA"/>
        </w:rPr>
        <w:t xml:space="preserve">ранспортом </w:t>
      </w:r>
      <w:r w:rsidRPr="00DE6154">
        <w:rPr>
          <w:rFonts w:ascii="Times New Roman" w:eastAsia="Calibri" w:hAnsi="Times New Roman"/>
          <w:b/>
          <w:spacing w:val="-4"/>
          <w:sz w:val="24"/>
          <w:szCs w:val="24"/>
        </w:rPr>
        <w:t>постачальника</w:t>
      </w:r>
      <w:r w:rsidRPr="00DE6154">
        <w:rPr>
          <w:rFonts w:ascii="Times New Roman" w:eastAsia="Calibri" w:hAnsi="Times New Roman"/>
          <w:spacing w:val="-4"/>
          <w:sz w:val="24"/>
          <w:szCs w:val="24"/>
        </w:rPr>
        <w:t xml:space="preserve"> </w:t>
      </w:r>
      <w:r w:rsidRPr="00DE6154">
        <w:rPr>
          <w:rFonts w:ascii="Times New Roman" w:hAnsi="Times New Roman"/>
          <w:bCs/>
          <w:spacing w:val="-4"/>
          <w:sz w:val="24"/>
          <w:szCs w:val="24"/>
        </w:rPr>
        <w:t xml:space="preserve">з дотриманням чинних норм та правил, які забезпечують збереження </w:t>
      </w:r>
      <w:r w:rsidRPr="00DE6154">
        <w:rPr>
          <w:rFonts w:ascii="Times New Roman" w:hAnsi="Times New Roman"/>
          <w:spacing w:val="-4"/>
          <w:sz w:val="24"/>
          <w:szCs w:val="24"/>
          <w:lang w:eastAsia="ar-SA"/>
        </w:rPr>
        <w:t>та перевезення товару;</w:t>
      </w:r>
    </w:p>
    <w:p w14:paraId="62066AC1" w14:textId="77777777" w:rsidR="00BA03EF" w:rsidRPr="00DE6154" w:rsidRDefault="00BA03EF" w:rsidP="00BA03EF">
      <w:pPr>
        <w:widowControl w:val="0"/>
        <w:numPr>
          <w:ilvl w:val="0"/>
          <w:numId w:val="36"/>
        </w:numPr>
        <w:tabs>
          <w:tab w:val="left" w:pos="851"/>
        </w:tabs>
        <w:autoSpaceDE w:val="0"/>
        <w:autoSpaceDN w:val="0"/>
        <w:spacing w:after="0" w:line="240" w:lineRule="auto"/>
        <w:ind w:left="0" w:firstLine="567"/>
        <w:contextualSpacing/>
        <w:jc w:val="both"/>
        <w:rPr>
          <w:rFonts w:ascii="Times New Roman" w:hAnsi="Times New Roman"/>
          <w:spacing w:val="-4"/>
          <w:sz w:val="24"/>
          <w:szCs w:val="24"/>
          <w:lang w:eastAsia="ru-RU"/>
        </w:rPr>
      </w:pPr>
      <w:r w:rsidRPr="00DE6154">
        <w:rPr>
          <w:rFonts w:ascii="Times New Roman" w:hAnsi="Times New Roman"/>
          <w:b/>
          <w:spacing w:val="-4"/>
          <w:sz w:val="24"/>
          <w:szCs w:val="24"/>
        </w:rPr>
        <w:t>з</w:t>
      </w:r>
      <w:r w:rsidRPr="00DE6154">
        <w:rPr>
          <w:rFonts w:ascii="Times New Roman" w:hAnsi="Times New Roman"/>
          <w:b/>
          <w:spacing w:val="-4"/>
          <w:sz w:val="24"/>
          <w:szCs w:val="24"/>
          <w:lang w:eastAsia="ru-RU"/>
        </w:rPr>
        <w:t>а адресою замовника</w:t>
      </w:r>
      <w:r w:rsidRPr="00DE6154">
        <w:rPr>
          <w:rFonts w:ascii="Times New Roman" w:hAnsi="Times New Roman"/>
          <w:spacing w:val="-4"/>
          <w:sz w:val="24"/>
          <w:szCs w:val="24"/>
          <w:lang w:eastAsia="ru-RU"/>
        </w:rPr>
        <w:t xml:space="preserve"> </w:t>
      </w:r>
      <w:r w:rsidRPr="00DE6154">
        <w:rPr>
          <w:rFonts w:ascii="Times New Roman" w:eastAsia="Calibri" w:hAnsi="Times New Roman"/>
          <w:spacing w:val="-4"/>
          <w:sz w:val="24"/>
          <w:szCs w:val="24"/>
          <w:lang w:eastAsia="ar-SA"/>
        </w:rPr>
        <w:t xml:space="preserve">04071, </w:t>
      </w:r>
      <w:r w:rsidRPr="00DE6154">
        <w:rPr>
          <w:rFonts w:ascii="Times New Roman" w:hAnsi="Times New Roman"/>
          <w:bCs/>
          <w:sz w:val="24"/>
          <w:szCs w:val="24"/>
          <w:lang w:eastAsia="ru-RU"/>
        </w:rPr>
        <w:t>м. Київ, віл. Ярославська, 41</w:t>
      </w:r>
      <w:r w:rsidRPr="00DE6154">
        <w:rPr>
          <w:rFonts w:ascii="Times New Roman" w:hAnsi="Times New Roman"/>
          <w:bCs/>
          <w:sz w:val="24"/>
          <w:szCs w:val="24"/>
          <w:lang w:val="ru-RU" w:eastAsia="ru-RU"/>
        </w:rPr>
        <w:t xml:space="preserve"> DDP</w:t>
      </w:r>
      <w:r w:rsidRPr="00DE6154">
        <w:rPr>
          <w:rFonts w:ascii="Times New Roman" w:hAnsi="Times New Roman"/>
          <w:bCs/>
          <w:sz w:val="24"/>
          <w:szCs w:val="24"/>
          <w:lang w:eastAsia="ru-RU"/>
        </w:rPr>
        <w:t>, відповідно до Міжнародних правил тлумачення торговельних термінів «ІНКОТЕРМС-2010»</w:t>
      </w:r>
      <w:r w:rsidRPr="00DE6154">
        <w:rPr>
          <w:rFonts w:ascii="Times New Roman" w:eastAsia="Calibri" w:hAnsi="Times New Roman"/>
          <w:spacing w:val="-4"/>
          <w:sz w:val="24"/>
          <w:szCs w:val="24"/>
          <w:lang w:eastAsia="ar-SA"/>
        </w:rPr>
        <w:t>.</w:t>
      </w:r>
    </w:p>
    <w:p w14:paraId="2B3A50CC" w14:textId="77777777" w:rsidR="00BA03EF" w:rsidRPr="00DE6154" w:rsidRDefault="00BA03EF" w:rsidP="00BA03EF">
      <w:pPr>
        <w:widowControl w:val="0"/>
        <w:tabs>
          <w:tab w:val="left" w:pos="851"/>
        </w:tabs>
        <w:autoSpaceDE w:val="0"/>
        <w:autoSpaceDN w:val="0"/>
        <w:spacing w:after="0" w:line="240" w:lineRule="auto"/>
        <w:contextualSpacing/>
        <w:jc w:val="both"/>
        <w:rPr>
          <w:rFonts w:ascii="Times New Roman" w:hAnsi="Times New Roman"/>
          <w:b/>
          <w:bCs/>
          <w:spacing w:val="-4"/>
          <w:sz w:val="24"/>
          <w:szCs w:val="24"/>
        </w:rPr>
      </w:pPr>
      <w:r>
        <w:rPr>
          <w:rFonts w:ascii="Times New Roman" w:hAnsi="Times New Roman"/>
          <w:b/>
          <w:spacing w:val="-4"/>
          <w:sz w:val="24"/>
          <w:szCs w:val="24"/>
        </w:rPr>
        <w:t xml:space="preserve">        </w:t>
      </w:r>
      <w:r w:rsidRPr="00DE6154">
        <w:rPr>
          <w:rFonts w:ascii="Times New Roman" w:hAnsi="Times New Roman"/>
          <w:b/>
          <w:spacing w:val="-4"/>
          <w:sz w:val="24"/>
          <w:szCs w:val="24"/>
        </w:rPr>
        <w:t>Ціна товару включає</w:t>
      </w:r>
      <w:r w:rsidRPr="00DE6154">
        <w:rPr>
          <w:rFonts w:ascii="Times New Roman" w:hAnsi="Times New Roman"/>
          <w:spacing w:val="-4"/>
          <w:sz w:val="24"/>
          <w:szCs w:val="24"/>
        </w:rPr>
        <w:t xml:space="preserve"> вартість його доставки на адресу складу замовника, всі витрати, пов’язані з виконанням предмету укладеного договору про закупівлю, податки, збори та необхідні платежі, що сплачуються або мають бути сплачені постачальником</w:t>
      </w:r>
      <w:r w:rsidRPr="00DE6154">
        <w:rPr>
          <w:rFonts w:ascii="Times New Roman" w:hAnsi="Times New Roman"/>
          <w:spacing w:val="-4"/>
          <w:sz w:val="24"/>
          <w:szCs w:val="24"/>
          <w:lang w:eastAsia="ru-RU"/>
        </w:rPr>
        <w:t>.</w:t>
      </w:r>
    </w:p>
    <w:p w14:paraId="773A5E0D" w14:textId="77777777" w:rsidR="00BA03EF" w:rsidRPr="00DE6154" w:rsidRDefault="00BA03EF" w:rsidP="00BA03EF">
      <w:pPr>
        <w:widowControl w:val="0"/>
        <w:tabs>
          <w:tab w:val="left" w:pos="851"/>
        </w:tabs>
        <w:autoSpaceDE w:val="0"/>
        <w:autoSpaceDN w:val="0"/>
        <w:spacing w:after="0" w:line="240" w:lineRule="auto"/>
        <w:contextualSpacing/>
        <w:jc w:val="both"/>
        <w:rPr>
          <w:rFonts w:ascii="Times New Roman" w:hAnsi="Times New Roman"/>
          <w:b/>
          <w:bCs/>
          <w:spacing w:val="-4"/>
          <w:sz w:val="24"/>
          <w:szCs w:val="24"/>
        </w:rPr>
      </w:pPr>
    </w:p>
    <w:p w14:paraId="1536FE8E" w14:textId="77777777" w:rsidR="00BA03EF" w:rsidRPr="002B231F" w:rsidRDefault="00BA03EF" w:rsidP="00BA03EF">
      <w:pPr>
        <w:tabs>
          <w:tab w:val="left" w:pos="142"/>
          <w:tab w:val="left" w:pos="851"/>
        </w:tabs>
        <w:spacing w:after="0" w:line="240" w:lineRule="auto"/>
        <w:contextualSpacing/>
        <w:jc w:val="both"/>
        <w:rPr>
          <w:rFonts w:ascii="Times New Roman" w:hAnsi="Times New Roman"/>
          <w:b/>
          <w:sz w:val="16"/>
          <w:szCs w:val="16"/>
        </w:rPr>
      </w:pPr>
    </w:p>
    <w:p w14:paraId="79D03B5D" w14:textId="77777777" w:rsidR="00BA03EF" w:rsidRPr="00DE6154" w:rsidRDefault="00BA03EF" w:rsidP="00BA03EF"/>
    <w:p w14:paraId="410ADD2A" w14:textId="58D3682D" w:rsidR="00E970FB" w:rsidRDefault="00E970FB" w:rsidP="008C5885">
      <w:pPr>
        <w:spacing w:after="0" w:line="240" w:lineRule="auto"/>
        <w:ind w:left="5812"/>
        <w:jc w:val="right"/>
        <w:rPr>
          <w:rFonts w:ascii="Times New Roman" w:hAnsi="Times New Roman"/>
          <w:b/>
          <w:bCs/>
          <w:sz w:val="26"/>
          <w:szCs w:val="26"/>
        </w:rPr>
      </w:pPr>
    </w:p>
    <w:p w14:paraId="415070F9" w14:textId="460AC624" w:rsidR="00E970FB" w:rsidRDefault="00E970FB" w:rsidP="008C5885">
      <w:pPr>
        <w:spacing w:after="0" w:line="240" w:lineRule="auto"/>
        <w:ind w:left="5812"/>
        <w:jc w:val="right"/>
        <w:rPr>
          <w:rFonts w:ascii="Times New Roman" w:hAnsi="Times New Roman"/>
          <w:b/>
          <w:bCs/>
          <w:sz w:val="26"/>
          <w:szCs w:val="26"/>
        </w:rPr>
      </w:pPr>
    </w:p>
    <w:p w14:paraId="26602A12" w14:textId="77777777" w:rsidR="00E970FB" w:rsidRDefault="00E970FB" w:rsidP="008C5885">
      <w:pPr>
        <w:spacing w:after="0" w:line="240" w:lineRule="auto"/>
        <w:ind w:left="5812"/>
        <w:jc w:val="right"/>
        <w:rPr>
          <w:rFonts w:ascii="Times New Roman" w:hAnsi="Times New Roman"/>
          <w:b/>
          <w:bCs/>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694D7D" w:rsidRPr="00694D7D" w14:paraId="583707CC" w14:textId="77777777" w:rsidTr="00701B2F">
        <w:tc>
          <w:tcPr>
            <w:tcW w:w="4859" w:type="dxa"/>
          </w:tcPr>
          <w:p w14:paraId="52F42CA0"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C60E70A"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2C8C6092"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2061974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AF5819E"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177A69C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E390043"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7BCBE5AD"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5232F0F4" w14:textId="77777777" w:rsidR="00694D7D" w:rsidRPr="00694D7D" w:rsidRDefault="00694D7D" w:rsidP="00694D7D">
      <w:pPr>
        <w:spacing w:after="0" w:line="240" w:lineRule="auto"/>
        <w:ind w:left="4820"/>
        <w:rPr>
          <w:rFonts w:ascii="Times New Roman" w:hAnsi="Times New Roman"/>
          <w:sz w:val="24"/>
          <w:szCs w:val="24"/>
        </w:rPr>
      </w:pPr>
    </w:p>
    <w:p w14:paraId="3DA9DF9D" w14:textId="77777777" w:rsidR="00215330" w:rsidRDefault="00215330" w:rsidP="008C5885">
      <w:pPr>
        <w:spacing w:after="0" w:line="240" w:lineRule="auto"/>
        <w:ind w:left="5812"/>
        <w:jc w:val="right"/>
        <w:rPr>
          <w:rFonts w:ascii="Times New Roman" w:hAnsi="Times New Roman"/>
          <w:b/>
          <w:bCs/>
          <w:sz w:val="26"/>
          <w:szCs w:val="26"/>
        </w:rPr>
      </w:pPr>
    </w:p>
    <w:p w14:paraId="111E8BC5" w14:textId="50D32A2A" w:rsidR="00215330" w:rsidRDefault="00215330" w:rsidP="008C5885">
      <w:pPr>
        <w:spacing w:after="0" w:line="240" w:lineRule="auto"/>
        <w:ind w:left="5812"/>
        <w:jc w:val="right"/>
        <w:rPr>
          <w:rFonts w:ascii="Times New Roman" w:hAnsi="Times New Roman"/>
          <w:b/>
          <w:bCs/>
          <w:sz w:val="26"/>
          <w:szCs w:val="26"/>
        </w:rPr>
      </w:pPr>
    </w:p>
    <w:p w14:paraId="50055DCE" w14:textId="449DB3DF" w:rsidR="00AE5B6B" w:rsidRDefault="00AE5B6B" w:rsidP="008C5885">
      <w:pPr>
        <w:spacing w:after="0" w:line="240" w:lineRule="auto"/>
        <w:ind w:left="5812"/>
        <w:jc w:val="right"/>
        <w:rPr>
          <w:rFonts w:ascii="Times New Roman" w:hAnsi="Times New Roman"/>
          <w:b/>
          <w:bCs/>
          <w:sz w:val="26"/>
          <w:szCs w:val="26"/>
        </w:rPr>
      </w:pPr>
    </w:p>
    <w:p w14:paraId="710A530B" w14:textId="3420AF74" w:rsidR="00AD35AD" w:rsidRDefault="00AD35AD" w:rsidP="008C5885">
      <w:pPr>
        <w:spacing w:after="0" w:line="240" w:lineRule="auto"/>
        <w:ind w:left="5812"/>
        <w:jc w:val="right"/>
        <w:rPr>
          <w:rFonts w:ascii="Times New Roman" w:hAnsi="Times New Roman"/>
          <w:b/>
          <w:bCs/>
          <w:sz w:val="26"/>
          <w:szCs w:val="26"/>
        </w:rPr>
      </w:pPr>
    </w:p>
    <w:p w14:paraId="64F7C2B1" w14:textId="0FF4DA11" w:rsidR="00AD35AD" w:rsidRDefault="00AD35AD" w:rsidP="008C5885">
      <w:pPr>
        <w:spacing w:after="0" w:line="240" w:lineRule="auto"/>
        <w:ind w:left="5812"/>
        <w:jc w:val="right"/>
        <w:rPr>
          <w:rFonts w:ascii="Times New Roman" w:hAnsi="Times New Roman"/>
          <w:b/>
          <w:bCs/>
          <w:sz w:val="26"/>
          <w:szCs w:val="26"/>
        </w:rPr>
      </w:pPr>
    </w:p>
    <w:p w14:paraId="3F5E88E1" w14:textId="28B5FD40" w:rsidR="00AD35AD" w:rsidRDefault="00AD35AD" w:rsidP="008C5885">
      <w:pPr>
        <w:spacing w:after="0" w:line="240" w:lineRule="auto"/>
        <w:ind w:left="5812"/>
        <w:jc w:val="right"/>
        <w:rPr>
          <w:rFonts w:ascii="Times New Roman" w:hAnsi="Times New Roman"/>
          <w:b/>
          <w:bCs/>
          <w:sz w:val="26"/>
          <w:szCs w:val="26"/>
        </w:rPr>
      </w:pPr>
    </w:p>
    <w:p w14:paraId="68C14E19" w14:textId="5ADE0AB8" w:rsidR="00AD35AD" w:rsidRDefault="00AD35AD" w:rsidP="008C5885">
      <w:pPr>
        <w:spacing w:after="0" w:line="240" w:lineRule="auto"/>
        <w:ind w:left="5812"/>
        <w:jc w:val="right"/>
        <w:rPr>
          <w:rFonts w:ascii="Times New Roman" w:hAnsi="Times New Roman"/>
          <w:b/>
          <w:bCs/>
          <w:sz w:val="26"/>
          <w:szCs w:val="26"/>
        </w:rPr>
      </w:pPr>
    </w:p>
    <w:p w14:paraId="134E156E" w14:textId="3598D59C" w:rsidR="00AD35AD" w:rsidRDefault="00AD35AD" w:rsidP="008C5885">
      <w:pPr>
        <w:spacing w:after="0" w:line="240" w:lineRule="auto"/>
        <w:ind w:left="5812"/>
        <w:jc w:val="right"/>
        <w:rPr>
          <w:rFonts w:ascii="Times New Roman" w:hAnsi="Times New Roman"/>
          <w:b/>
          <w:bCs/>
          <w:sz w:val="26"/>
          <w:szCs w:val="26"/>
        </w:rPr>
      </w:pPr>
    </w:p>
    <w:p w14:paraId="43478170" w14:textId="293D6F45" w:rsidR="00AD35AD" w:rsidRDefault="00AD35AD" w:rsidP="008C5885">
      <w:pPr>
        <w:spacing w:after="0" w:line="240" w:lineRule="auto"/>
        <w:ind w:left="5812"/>
        <w:jc w:val="right"/>
        <w:rPr>
          <w:rFonts w:ascii="Times New Roman" w:hAnsi="Times New Roman"/>
          <w:b/>
          <w:bCs/>
          <w:sz w:val="26"/>
          <w:szCs w:val="26"/>
        </w:rPr>
      </w:pPr>
    </w:p>
    <w:p w14:paraId="34E26BC8" w14:textId="6D4D9698" w:rsidR="00AD35AD" w:rsidRDefault="00AD35AD" w:rsidP="008C5885">
      <w:pPr>
        <w:spacing w:after="0" w:line="240" w:lineRule="auto"/>
        <w:ind w:left="5812"/>
        <w:jc w:val="right"/>
        <w:rPr>
          <w:rFonts w:ascii="Times New Roman" w:hAnsi="Times New Roman"/>
          <w:b/>
          <w:bCs/>
          <w:sz w:val="26"/>
          <w:szCs w:val="26"/>
        </w:rPr>
      </w:pPr>
    </w:p>
    <w:p w14:paraId="5497353C" w14:textId="47E22DEA" w:rsidR="00AD35AD" w:rsidRDefault="00AD35AD" w:rsidP="008C5885">
      <w:pPr>
        <w:spacing w:after="0" w:line="240" w:lineRule="auto"/>
        <w:ind w:left="5812"/>
        <w:jc w:val="right"/>
        <w:rPr>
          <w:rFonts w:ascii="Times New Roman" w:hAnsi="Times New Roman"/>
          <w:b/>
          <w:bCs/>
          <w:sz w:val="26"/>
          <w:szCs w:val="26"/>
        </w:rPr>
      </w:pPr>
    </w:p>
    <w:p w14:paraId="4B085228" w14:textId="1944B4CE" w:rsidR="00AD35AD" w:rsidRDefault="00AD35AD" w:rsidP="008C5885">
      <w:pPr>
        <w:spacing w:after="0" w:line="240" w:lineRule="auto"/>
        <w:ind w:left="5812"/>
        <w:jc w:val="right"/>
        <w:rPr>
          <w:rFonts w:ascii="Times New Roman" w:hAnsi="Times New Roman"/>
          <w:b/>
          <w:bCs/>
          <w:sz w:val="26"/>
          <w:szCs w:val="26"/>
        </w:rPr>
      </w:pPr>
    </w:p>
    <w:p w14:paraId="7BD9085E" w14:textId="5022ED91" w:rsidR="00AD35AD" w:rsidRDefault="00AD35AD" w:rsidP="008C5885">
      <w:pPr>
        <w:spacing w:after="0" w:line="240" w:lineRule="auto"/>
        <w:ind w:left="5812"/>
        <w:jc w:val="right"/>
        <w:rPr>
          <w:rFonts w:ascii="Times New Roman" w:hAnsi="Times New Roman"/>
          <w:b/>
          <w:bCs/>
          <w:sz w:val="26"/>
          <w:szCs w:val="26"/>
        </w:rPr>
      </w:pPr>
    </w:p>
    <w:p w14:paraId="6700B169" w14:textId="20A2EBE7" w:rsidR="00AD35AD" w:rsidRDefault="00AD35AD" w:rsidP="008C5885">
      <w:pPr>
        <w:spacing w:after="0" w:line="240" w:lineRule="auto"/>
        <w:ind w:left="5812"/>
        <w:jc w:val="right"/>
        <w:rPr>
          <w:rFonts w:ascii="Times New Roman" w:hAnsi="Times New Roman"/>
          <w:b/>
          <w:bCs/>
          <w:sz w:val="26"/>
          <w:szCs w:val="26"/>
        </w:rPr>
      </w:pPr>
    </w:p>
    <w:p w14:paraId="2540BFD5" w14:textId="400C09B9" w:rsidR="00AD35AD" w:rsidRDefault="00AD35AD" w:rsidP="008C5885">
      <w:pPr>
        <w:spacing w:after="0" w:line="240" w:lineRule="auto"/>
        <w:ind w:left="5812"/>
        <w:jc w:val="right"/>
        <w:rPr>
          <w:rFonts w:ascii="Times New Roman" w:hAnsi="Times New Roman"/>
          <w:b/>
          <w:bCs/>
          <w:sz w:val="26"/>
          <w:szCs w:val="26"/>
        </w:rPr>
      </w:pPr>
    </w:p>
    <w:p w14:paraId="28DDD2A7" w14:textId="60E71F57" w:rsidR="00AD35AD" w:rsidRDefault="00AD35AD" w:rsidP="008C5885">
      <w:pPr>
        <w:spacing w:after="0" w:line="240" w:lineRule="auto"/>
        <w:ind w:left="5812"/>
        <w:jc w:val="right"/>
        <w:rPr>
          <w:rFonts w:ascii="Times New Roman" w:hAnsi="Times New Roman"/>
          <w:b/>
          <w:bCs/>
          <w:sz w:val="26"/>
          <w:szCs w:val="26"/>
        </w:rPr>
      </w:pPr>
    </w:p>
    <w:p w14:paraId="775EE722" w14:textId="7FBCBF6C" w:rsidR="00295E76" w:rsidRPr="004F3EA5" w:rsidRDefault="00295E76" w:rsidP="008C5885">
      <w:pPr>
        <w:spacing w:after="0" w:line="240" w:lineRule="auto"/>
        <w:ind w:left="5812"/>
        <w:jc w:val="right"/>
        <w:rPr>
          <w:rFonts w:ascii="Times New Roman" w:hAnsi="Times New Roman"/>
          <w:b/>
          <w:bCs/>
          <w:sz w:val="24"/>
          <w:szCs w:val="24"/>
        </w:rPr>
      </w:pPr>
      <w:r w:rsidRPr="004F3EA5">
        <w:rPr>
          <w:rFonts w:ascii="Times New Roman" w:hAnsi="Times New Roman"/>
          <w:b/>
          <w:bCs/>
          <w:sz w:val="24"/>
          <w:szCs w:val="24"/>
        </w:rPr>
        <w:lastRenderedPageBreak/>
        <w:t xml:space="preserve">Додаток № </w:t>
      </w:r>
      <w:r w:rsidR="00CD16C2" w:rsidRPr="004F3EA5">
        <w:rPr>
          <w:rFonts w:ascii="Times New Roman" w:hAnsi="Times New Roman"/>
          <w:b/>
          <w:bCs/>
          <w:sz w:val="24"/>
          <w:szCs w:val="24"/>
        </w:rPr>
        <w:t>2</w:t>
      </w:r>
      <w:r w:rsidRPr="004F3EA5">
        <w:rPr>
          <w:rFonts w:ascii="Times New Roman" w:hAnsi="Times New Roman"/>
          <w:b/>
          <w:bCs/>
          <w:sz w:val="24"/>
          <w:szCs w:val="24"/>
        </w:rPr>
        <w:t xml:space="preserve"> </w:t>
      </w:r>
    </w:p>
    <w:p w14:paraId="2A0461A5" w14:textId="77777777" w:rsidR="00E75712" w:rsidRPr="004F3EA5" w:rsidRDefault="00E75712" w:rsidP="008C5885">
      <w:pPr>
        <w:pStyle w:val="a3"/>
        <w:tabs>
          <w:tab w:val="left" w:pos="180"/>
          <w:tab w:val="left" w:pos="993"/>
        </w:tabs>
        <w:ind w:left="0"/>
        <w:jc w:val="center"/>
        <w:rPr>
          <w:rFonts w:ascii="Times New Roman" w:hAnsi="Times New Roman"/>
          <w:b/>
          <w:sz w:val="24"/>
          <w:szCs w:val="24"/>
          <w:lang w:val="uk-UA"/>
        </w:rPr>
      </w:pPr>
    </w:p>
    <w:p w14:paraId="2A19D8B4" w14:textId="734FE574" w:rsidR="008C5885" w:rsidRPr="004F3EA5" w:rsidRDefault="008C5885" w:rsidP="008C5885">
      <w:pPr>
        <w:pStyle w:val="a3"/>
        <w:tabs>
          <w:tab w:val="left" w:pos="180"/>
          <w:tab w:val="left" w:pos="993"/>
        </w:tabs>
        <w:ind w:left="0"/>
        <w:jc w:val="center"/>
        <w:rPr>
          <w:rFonts w:ascii="Times New Roman" w:hAnsi="Times New Roman"/>
          <w:b/>
          <w:sz w:val="24"/>
          <w:szCs w:val="24"/>
          <w:lang w:val="uk-UA"/>
        </w:rPr>
      </w:pPr>
      <w:r w:rsidRPr="004F3EA5">
        <w:rPr>
          <w:rFonts w:ascii="Times New Roman" w:hAnsi="Times New Roman"/>
          <w:b/>
          <w:sz w:val="24"/>
          <w:szCs w:val="24"/>
          <w:lang w:val="uk-UA"/>
        </w:rPr>
        <w:t>ФОРМА ЦІНОВОЇ ПРОПОЗИЦІЇ</w:t>
      </w:r>
    </w:p>
    <w:p w14:paraId="38C64A36" w14:textId="77777777" w:rsidR="008C5885" w:rsidRPr="004F3EA5" w:rsidRDefault="008C5885" w:rsidP="008C5885">
      <w:pPr>
        <w:spacing w:after="0" w:line="240" w:lineRule="auto"/>
        <w:jc w:val="center"/>
        <w:rPr>
          <w:rFonts w:ascii="Times New Roman" w:hAnsi="Times New Roman"/>
          <w:b/>
          <w:sz w:val="24"/>
          <w:szCs w:val="24"/>
        </w:rPr>
      </w:pPr>
    </w:p>
    <w:p w14:paraId="2241048A" w14:textId="17C242BD" w:rsidR="008C5885" w:rsidRPr="004F3EA5"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4F3EA5">
        <w:rPr>
          <w:rFonts w:ascii="Times New Roman" w:hAnsi="Times New Roman"/>
          <w:sz w:val="24"/>
          <w:szCs w:val="24"/>
        </w:rPr>
        <w:t xml:space="preserve">Ми, </w:t>
      </w:r>
      <w:r w:rsidR="003E4459" w:rsidRPr="004F3EA5">
        <w:rPr>
          <w:rFonts w:ascii="Times New Roman" w:hAnsi="Times New Roman"/>
          <w:sz w:val="24"/>
          <w:szCs w:val="24"/>
        </w:rPr>
        <w:t>___</w:t>
      </w:r>
      <w:r w:rsidRPr="004F3EA5">
        <w:rPr>
          <w:rFonts w:ascii="Times New Roman" w:hAnsi="Times New Roman"/>
          <w:sz w:val="24"/>
          <w:szCs w:val="24"/>
        </w:rPr>
        <w:t xml:space="preserve">__________________________________________________ (назва учасника), надаємо свою цінову пропозицію щодо участі у тендері на закупівлю </w:t>
      </w:r>
      <w:r w:rsidR="004F3EA5" w:rsidRPr="004F3EA5">
        <w:rPr>
          <w:rFonts w:ascii="Times New Roman" w:hAnsi="Times New Roman"/>
          <w:b/>
          <w:bCs/>
          <w:sz w:val="24"/>
          <w:szCs w:val="24"/>
        </w:rPr>
        <w:t>ДК 021:2015 - 33760000-5 - Туалетний папір, носові хустинки, рушники для рук і серветки (Туалетний папір в міні-рулонах)</w:t>
      </w:r>
      <w:r w:rsidR="007627DD" w:rsidRPr="004F3EA5">
        <w:rPr>
          <w:rFonts w:ascii="Times New Roman" w:hAnsi="Times New Roman"/>
          <w:b/>
          <w:bCs/>
          <w:sz w:val="24"/>
          <w:szCs w:val="24"/>
        </w:rPr>
        <w:t xml:space="preserve"> </w:t>
      </w:r>
      <w:r w:rsidRPr="004F3EA5">
        <w:rPr>
          <w:rFonts w:ascii="Times New Roman" w:hAnsi="Times New Roman"/>
          <w:sz w:val="24"/>
          <w:szCs w:val="24"/>
        </w:rPr>
        <w:t>в наступному обсязі:</w:t>
      </w:r>
    </w:p>
    <w:p w14:paraId="0E30557A" w14:textId="6F4BE2DD" w:rsidR="00E75712"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3166"/>
        <w:gridCol w:w="2321"/>
        <w:gridCol w:w="1305"/>
        <w:gridCol w:w="1311"/>
        <w:gridCol w:w="1295"/>
      </w:tblGrid>
      <w:tr w:rsidR="004F3EA5" w14:paraId="6E043212" w14:textId="77777777" w:rsidTr="004F3EA5">
        <w:trPr>
          <w:trHeight w:val="1050"/>
        </w:trPr>
        <w:tc>
          <w:tcPr>
            <w:tcW w:w="304" w:type="pct"/>
            <w:tcBorders>
              <w:top w:val="single" w:sz="4" w:space="0" w:color="auto"/>
              <w:left w:val="single" w:sz="4" w:space="0" w:color="auto"/>
              <w:bottom w:val="single" w:sz="4" w:space="0" w:color="auto"/>
              <w:right w:val="single" w:sz="4" w:space="0" w:color="auto"/>
            </w:tcBorders>
            <w:vAlign w:val="center"/>
            <w:hideMark/>
          </w:tcPr>
          <w:p w14:paraId="2AA97277" w14:textId="77777777" w:rsidR="004F3EA5" w:rsidRPr="00E970FB" w:rsidRDefault="004F3EA5">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w:t>
            </w:r>
          </w:p>
        </w:tc>
        <w:tc>
          <w:tcPr>
            <w:tcW w:w="2741" w:type="pct"/>
            <w:gridSpan w:val="2"/>
            <w:tcBorders>
              <w:top w:val="single" w:sz="4" w:space="0" w:color="auto"/>
              <w:left w:val="single" w:sz="4" w:space="0" w:color="auto"/>
              <w:bottom w:val="single" w:sz="4" w:space="0" w:color="auto"/>
              <w:right w:val="single" w:sz="4" w:space="0" w:color="auto"/>
            </w:tcBorders>
            <w:vAlign w:val="center"/>
            <w:hideMark/>
          </w:tcPr>
          <w:p w14:paraId="2669DB7C" w14:textId="1D557CA6" w:rsidR="004F3EA5" w:rsidRPr="00E970FB" w:rsidRDefault="004F3EA5">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Предмет закупівлі (найменування товару)</w:t>
            </w:r>
          </w:p>
        </w:tc>
        <w:tc>
          <w:tcPr>
            <w:tcW w:w="652" w:type="pct"/>
            <w:tcBorders>
              <w:top w:val="single" w:sz="4" w:space="0" w:color="auto"/>
              <w:left w:val="single" w:sz="4" w:space="0" w:color="auto"/>
              <w:bottom w:val="single" w:sz="4" w:space="0" w:color="auto"/>
              <w:right w:val="single" w:sz="4" w:space="0" w:color="auto"/>
            </w:tcBorders>
            <w:vAlign w:val="center"/>
            <w:hideMark/>
          </w:tcPr>
          <w:p w14:paraId="4615E8FB" w14:textId="77777777" w:rsidR="004F3EA5" w:rsidRPr="00E970FB" w:rsidRDefault="004F3EA5">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Кількість,</w:t>
            </w:r>
          </w:p>
          <w:p w14:paraId="5197C338" w14:textId="77777777" w:rsidR="004F3EA5" w:rsidRPr="00E970FB" w:rsidRDefault="004F3EA5">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шт.</w:t>
            </w:r>
          </w:p>
        </w:tc>
        <w:tc>
          <w:tcPr>
            <w:tcW w:w="655" w:type="pct"/>
            <w:tcBorders>
              <w:top w:val="single" w:sz="4" w:space="0" w:color="auto"/>
              <w:left w:val="single" w:sz="4" w:space="0" w:color="auto"/>
              <w:bottom w:val="single" w:sz="4" w:space="0" w:color="auto"/>
              <w:right w:val="single" w:sz="4" w:space="0" w:color="auto"/>
            </w:tcBorders>
            <w:vAlign w:val="center"/>
            <w:hideMark/>
          </w:tcPr>
          <w:p w14:paraId="4629139C" w14:textId="77777777" w:rsidR="004F3EA5" w:rsidRPr="00E970FB" w:rsidRDefault="004F3EA5">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Ціна за одиницю (без ПДВ), грн</w:t>
            </w:r>
          </w:p>
        </w:tc>
        <w:tc>
          <w:tcPr>
            <w:tcW w:w="647" w:type="pct"/>
            <w:tcBorders>
              <w:top w:val="single" w:sz="4" w:space="0" w:color="auto"/>
              <w:left w:val="single" w:sz="4" w:space="0" w:color="auto"/>
              <w:bottom w:val="single" w:sz="4" w:space="0" w:color="auto"/>
              <w:right w:val="single" w:sz="4" w:space="0" w:color="auto"/>
            </w:tcBorders>
            <w:vAlign w:val="center"/>
            <w:hideMark/>
          </w:tcPr>
          <w:p w14:paraId="30E22077" w14:textId="77777777" w:rsidR="004F3EA5" w:rsidRPr="00E970FB" w:rsidRDefault="004F3EA5">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Вартість товару(без ПДВ), грн.</w:t>
            </w:r>
          </w:p>
        </w:tc>
      </w:tr>
      <w:tr w:rsidR="004F3EA5" w:rsidRPr="004F3EA5" w14:paraId="6F65118C" w14:textId="77777777" w:rsidTr="004F3EA5">
        <w:tc>
          <w:tcPr>
            <w:tcW w:w="304" w:type="pct"/>
            <w:tcBorders>
              <w:top w:val="single" w:sz="4" w:space="0" w:color="auto"/>
              <w:left w:val="single" w:sz="4" w:space="0" w:color="auto"/>
              <w:bottom w:val="single" w:sz="4" w:space="0" w:color="auto"/>
              <w:right w:val="single" w:sz="4" w:space="0" w:color="auto"/>
            </w:tcBorders>
            <w:vAlign w:val="center"/>
            <w:hideMark/>
          </w:tcPr>
          <w:p w14:paraId="3201C943" w14:textId="77777777" w:rsidR="004F3EA5" w:rsidRPr="004F3EA5" w:rsidRDefault="004F3EA5">
            <w:pPr>
              <w:spacing w:after="0" w:line="240" w:lineRule="auto"/>
              <w:ind w:left="29"/>
              <w:jc w:val="center"/>
              <w:rPr>
                <w:rFonts w:ascii="Times New Roman" w:hAnsi="Times New Roman"/>
                <w:sz w:val="24"/>
                <w:szCs w:val="24"/>
                <w:lang w:eastAsia="en-US"/>
              </w:rPr>
            </w:pPr>
            <w:r w:rsidRPr="004F3EA5">
              <w:rPr>
                <w:rFonts w:ascii="Times New Roman" w:hAnsi="Times New Roman"/>
                <w:sz w:val="24"/>
                <w:szCs w:val="24"/>
                <w:lang w:eastAsia="en-US"/>
              </w:rPr>
              <w:t>1.</w:t>
            </w:r>
          </w:p>
        </w:tc>
        <w:tc>
          <w:tcPr>
            <w:tcW w:w="2741" w:type="pct"/>
            <w:gridSpan w:val="2"/>
            <w:tcBorders>
              <w:top w:val="single" w:sz="4" w:space="0" w:color="auto"/>
              <w:left w:val="single" w:sz="4" w:space="0" w:color="auto"/>
              <w:bottom w:val="single" w:sz="4" w:space="0" w:color="auto"/>
              <w:right w:val="single" w:sz="4" w:space="0" w:color="auto"/>
            </w:tcBorders>
            <w:vAlign w:val="center"/>
            <w:hideMark/>
          </w:tcPr>
          <w:p w14:paraId="6184785A" w14:textId="3CDD10FF" w:rsidR="004F3EA5" w:rsidRPr="004F3EA5" w:rsidRDefault="004F3EA5" w:rsidP="0016047E">
            <w:pPr>
              <w:spacing w:after="0" w:line="240" w:lineRule="auto"/>
              <w:jc w:val="center"/>
              <w:rPr>
                <w:rFonts w:ascii="Times New Roman" w:hAnsi="Times New Roman"/>
                <w:sz w:val="24"/>
                <w:szCs w:val="24"/>
                <w:lang w:eastAsia="en-US"/>
              </w:rPr>
            </w:pPr>
            <w:r w:rsidRPr="004F3EA5">
              <w:rPr>
                <w:rFonts w:ascii="Times New Roman" w:hAnsi="Times New Roman"/>
                <w:b/>
                <w:bCs/>
                <w:sz w:val="24"/>
                <w:szCs w:val="24"/>
              </w:rPr>
              <w:t>ДК 021:2015 - 33760000-5 - Туалетний папір, носові хустинки, рушники для рук і серветки (Туалетний папір в міні-рулонах)</w:t>
            </w:r>
          </w:p>
        </w:tc>
        <w:tc>
          <w:tcPr>
            <w:tcW w:w="652" w:type="pct"/>
            <w:tcBorders>
              <w:top w:val="single" w:sz="4" w:space="0" w:color="auto"/>
              <w:left w:val="single" w:sz="4" w:space="0" w:color="auto"/>
              <w:bottom w:val="single" w:sz="4" w:space="0" w:color="auto"/>
              <w:right w:val="single" w:sz="4" w:space="0" w:color="auto"/>
            </w:tcBorders>
            <w:vAlign w:val="center"/>
            <w:hideMark/>
          </w:tcPr>
          <w:p w14:paraId="3209F07C" w14:textId="78C69C3B" w:rsidR="004F3EA5" w:rsidRPr="004F3EA5" w:rsidRDefault="004F3EA5" w:rsidP="0016047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1160</w:t>
            </w:r>
          </w:p>
        </w:tc>
        <w:tc>
          <w:tcPr>
            <w:tcW w:w="655" w:type="pct"/>
            <w:tcBorders>
              <w:top w:val="single" w:sz="4" w:space="0" w:color="auto"/>
              <w:left w:val="single" w:sz="4" w:space="0" w:color="auto"/>
              <w:bottom w:val="single" w:sz="4" w:space="0" w:color="auto"/>
              <w:right w:val="single" w:sz="4" w:space="0" w:color="auto"/>
            </w:tcBorders>
            <w:shd w:val="clear" w:color="auto" w:fill="FFFF00"/>
            <w:vAlign w:val="center"/>
          </w:tcPr>
          <w:p w14:paraId="425B8C14" w14:textId="77777777" w:rsidR="004F3EA5" w:rsidRPr="004F3EA5" w:rsidRDefault="004F3EA5" w:rsidP="0016047E">
            <w:pPr>
              <w:spacing w:after="0" w:line="240" w:lineRule="auto"/>
              <w:jc w:val="center"/>
              <w:rPr>
                <w:rFonts w:ascii="Times New Roman" w:hAnsi="Times New Roman"/>
                <w:color w:val="FFFF00"/>
                <w:sz w:val="24"/>
                <w:szCs w:val="24"/>
                <w:highlight w:val="yellow"/>
                <w:lang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FFFF00"/>
            <w:vAlign w:val="center"/>
          </w:tcPr>
          <w:p w14:paraId="4D19BC99" w14:textId="77777777" w:rsidR="004F3EA5" w:rsidRPr="004F3EA5" w:rsidRDefault="004F3EA5" w:rsidP="0016047E">
            <w:pPr>
              <w:spacing w:after="0" w:line="240" w:lineRule="auto"/>
              <w:jc w:val="center"/>
              <w:rPr>
                <w:rFonts w:ascii="Times New Roman" w:hAnsi="Times New Roman"/>
                <w:color w:val="FFFF00"/>
                <w:sz w:val="24"/>
                <w:szCs w:val="24"/>
                <w:highlight w:val="yellow"/>
                <w:lang w:eastAsia="en-US"/>
              </w:rPr>
            </w:pPr>
          </w:p>
        </w:tc>
      </w:tr>
      <w:tr w:rsidR="00E75712" w:rsidRPr="004F3EA5" w14:paraId="3177CAEA" w14:textId="77777777" w:rsidTr="004F3EA5">
        <w:tc>
          <w:tcPr>
            <w:tcW w:w="1886" w:type="pct"/>
            <w:gridSpan w:val="2"/>
            <w:tcBorders>
              <w:top w:val="single" w:sz="4" w:space="0" w:color="auto"/>
              <w:left w:val="single" w:sz="4" w:space="0" w:color="auto"/>
              <w:bottom w:val="single" w:sz="4" w:space="0" w:color="auto"/>
              <w:right w:val="single" w:sz="4" w:space="0" w:color="auto"/>
            </w:tcBorders>
            <w:vAlign w:val="center"/>
            <w:hideMark/>
          </w:tcPr>
          <w:p w14:paraId="27F2AC77" w14:textId="77777777" w:rsidR="00E75712" w:rsidRPr="004F3EA5" w:rsidRDefault="00E75712">
            <w:pPr>
              <w:spacing w:after="120" w:line="240" w:lineRule="auto"/>
              <w:jc w:val="right"/>
              <w:rPr>
                <w:rFonts w:ascii="Times New Roman" w:hAnsi="Times New Roman"/>
                <w:b/>
                <w:sz w:val="24"/>
                <w:szCs w:val="24"/>
                <w:lang w:eastAsia="en-US"/>
              </w:rPr>
            </w:pPr>
            <w:r w:rsidRPr="004F3EA5">
              <w:rPr>
                <w:rFonts w:ascii="Times New Roman" w:hAnsi="Times New Roman"/>
                <w:b/>
                <w:sz w:val="24"/>
                <w:szCs w:val="24"/>
                <w:lang w:eastAsia="en-US"/>
              </w:rPr>
              <w:t>Всього:</w:t>
            </w:r>
          </w:p>
        </w:tc>
        <w:tc>
          <w:tcPr>
            <w:tcW w:w="1160" w:type="pct"/>
            <w:tcBorders>
              <w:top w:val="single" w:sz="4" w:space="0" w:color="auto"/>
              <w:left w:val="single" w:sz="4" w:space="0" w:color="auto"/>
              <w:bottom w:val="single" w:sz="4" w:space="0" w:color="auto"/>
              <w:right w:val="single" w:sz="4" w:space="0" w:color="auto"/>
            </w:tcBorders>
            <w:shd w:val="clear" w:color="auto" w:fill="FFFF00"/>
          </w:tcPr>
          <w:p w14:paraId="23CF2BD2" w14:textId="77777777" w:rsidR="00E75712" w:rsidRPr="004F3EA5" w:rsidRDefault="00E75712">
            <w:pPr>
              <w:spacing w:after="120" w:line="240" w:lineRule="auto"/>
              <w:rPr>
                <w:rFonts w:ascii="Times New Roman" w:hAnsi="Times New Roman"/>
                <w:b/>
                <w:color w:val="FFFF00"/>
                <w:sz w:val="24"/>
                <w:szCs w:val="24"/>
                <w:lang w:eastAsia="en-US"/>
              </w:rPr>
            </w:pPr>
          </w:p>
        </w:tc>
        <w:tc>
          <w:tcPr>
            <w:tcW w:w="1955" w:type="pct"/>
            <w:gridSpan w:val="3"/>
            <w:tcBorders>
              <w:top w:val="single" w:sz="4" w:space="0" w:color="auto"/>
              <w:left w:val="single" w:sz="4" w:space="0" w:color="auto"/>
              <w:bottom w:val="single" w:sz="4" w:space="0" w:color="auto"/>
              <w:right w:val="single" w:sz="4" w:space="0" w:color="auto"/>
            </w:tcBorders>
            <w:shd w:val="clear" w:color="auto" w:fill="FFFF00"/>
          </w:tcPr>
          <w:p w14:paraId="5DD0E1EB" w14:textId="77777777" w:rsidR="00E75712" w:rsidRPr="004F3EA5" w:rsidRDefault="00E75712">
            <w:pPr>
              <w:spacing w:after="120" w:line="240" w:lineRule="auto"/>
              <w:rPr>
                <w:rFonts w:ascii="Times New Roman" w:hAnsi="Times New Roman"/>
                <w:b/>
                <w:color w:val="FFFF00"/>
                <w:sz w:val="24"/>
                <w:szCs w:val="24"/>
                <w:lang w:eastAsia="en-US"/>
              </w:rPr>
            </w:pPr>
          </w:p>
        </w:tc>
      </w:tr>
    </w:tbl>
    <w:p w14:paraId="3F198B5C" w14:textId="77777777" w:rsidR="00E75712" w:rsidRPr="004F3EA5" w:rsidRDefault="00E75712" w:rsidP="00E75712">
      <w:pPr>
        <w:widowControl w:val="0"/>
        <w:autoSpaceDE w:val="0"/>
        <w:autoSpaceDN w:val="0"/>
        <w:adjustRightInd w:val="0"/>
        <w:spacing w:after="0" w:line="240" w:lineRule="auto"/>
        <w:ind w:left="-142" w:right="-142" w:firstLine="709"/>
        <w:jc w:val="both"/>
        <w:rPr>
          <w:rFonts w:ascii="Times New Roman" w:hAnsi="Times New Roman"/>
          <w:b/>
          <w:i/>
          <w:sz w:val="24"/>
          <w:szCs w:val="24"/>
        </w:rPr>
      </w:pPr>
    </w:p>
    <w:p w14:paraId="7CAD4931" w14:textId="5139623D" w:rsidR="00E75712" w:rsidRPr="004F3EA5" w:rsidRDefault="00E75712" w:rsidP="00E75712">
      <w:pPr>
        <w:widowControl w:val="0"/>
        <w:autoSpaceDE w:val="0"/>
        <w:autoSpaceDN w:val="0"/>
        <w:adjustRightInd w:val="0"/>
        <w:spacing w:after="0" w:line="240" w:lineRule="auto"/>
        <w:ind w:left="-142" w:right="-142" w:firstLine="709"/>
        <w:jc w:val="both"/>
        <w:rPr>
          <w:rFonts w:ascii="Times New Roman" w:hAnsi="Times New Roman"/>
          <w:i/>
          <w:sz w:val="24"/>
          <w:szCs w:val="24"/>
          <w:u w:val="single"/>
          <w:vertAlign w:val="superscript"/>
        </w:rPr>
      </w:pPr>
      <w:r w:rsidRPr="004F3EA5">
        <w:rPr>
          <w:rFonts w:ascii="Times New Roman" w:hAnsi="Times New Roman"/>
          <w:b/>
          <w:i/>
          <w:sz w:val="24"/>
          <w:szCs w:val="24"/>
        </w:rPr>
        <w:t xml:space="preserve">Умови оплати:________________________________________________________            </w:t>
      </w:r>
      <w:r w:rsidR="008D4266" w:rsidRPr="004F3EA5">
        <w:rPr>
          <w:rFonts w:ascii="Times New Roman" w:hAnsi="Times New Roman"/>
          <w:i/>
          <w:sz w:val="24"/>
          <w:szCs w:val="24"/>
          <w:u w:val="single"/>
        </w:rPr>
        <w:t>О</w:t>
      </w:r>
      <w:r w:rsidRPr="004F3EA5">
        <w:rPr>
          <w:rFonts w:ascii="Times New Roman" w:hAnsi="Times New Roman"/>
          <w:i/>
          <w:sz w:val="24"/>
          <w:szCs w:val="24"/>
          <w:u w:val="single"/>
        </w:rPr>
        <w:t>плата</w:t>
      </w:r>
      <w:r w:rsidR="004B034B" w:rsidRPr="004F3EA5">
        <w:rPr>
          <w:rFonts w:ascii="Times New Roman" w:hAnsi="Times New Roman"/>
          <w:i/>
          <w:sz w:val="24"/>
          <w:szCs w:val="24"/>
          <w:u w:val="single"/>
        </w:rPr>
        <w:t xml:space="preserve"> </w:t>
      </w:r>
      <w:r w:rsidRPr="004F3EA5">
        <w:rPr>
          <w:rFonts w:ascii="Times New Roman" w:hAnsi="Times New Roman"/>
          <w:i/>
          <w:sz w:val="24"/>
          <w:szCs w:val="24"/>
          <w:u w:val="single"/>
        </w:rPr>
        <w:t> –</w:t>
      </w:r>
      <w:r w:rsidR="004B034B" w:rsidRPr="004F3EA5">
        <w:rPr>
          <w:rFonts w:ascii="Times New Roman" w:hAnsi="Times New Roman"/>
          <w:i/>
          <w:sz w:val="24"/>
          <w:szCs w:val="24"/>
          <w:u w:val="single"/>
        </w:rPr>
        <w:t xml:space="preserve"> </w:t>
      </w:r>
      <w:r w:rsidR="005A2F39" w:rsidRPr="004F3EA5">
        <w:rPr>
          <w:rFonts w:ascii="Times New Roman" w:hAnsi="Times New Roman"/>
          <w:i/>
          <w:sz w:val="24"/>
          <w:szCs w:val="24"/>
          <w:u w:val="single"/>
        </w:rPr>
        <w:t xml:space="preserve">за фактом постачання </w:t>
      </w:r>
      <w:r w:rsidR="005A2F39" w:rsidRPr="004F3EA5">
        <w:rPr>
          <w:rFonts w:ascii="Times New Roman" w:hAnsi="Times New Roman"/>
          <w:bCs/>
          <w:i/>
          <w:iCs/>
          <w:sz w:val="24"/>
          <w:szCs w:val="24"/>
          <w:u w:val="single"/>
        </w:rPr>
        <w:t>товару протягом 10</w:t>
      </w:r>
      <w:r w:rsidR="009D2248" w:rsidRPr="004F3EA5">
        <w:rPr>
          <w:rFonts w:ascii="Times New Roman" w:hAnsi="Times New Roman"/>
          <w:bCs/>
          <w:i/>
          <w:iCs/>
          <w:sz w:val="24"/>
          <w:szCs w:val="24"/>
          <w:u w:val="single"/>
        </w:rPr>
        <w:t xml:space="preserve"> (десяти)</w:t>
      </w:r>
      <w:r w:rsidR="005A2F39" w:rsidRPr="004F3EA5">
        <w:rPr>
          <w:rFonts w:ascii="Times New Roman" w:hAnsi="Times New Roman"/>
          <w:bCs/>
          <w:i/>
          <w:iCs/>
          <w:sz w:val="24"/>
          <w:szCs w:val="24"/>
          <w:u w:val="single"/>
        </w:rPr>
        <w:t xml:space="preserve"> робочих днів з дати підписання видаткових накладних</w:t>
      </w:r>
      <w:r w:rsidR="004B034B" w:rsidRPr="004F3EA5">
        <w:rPr>
          <w:rFonts w:ascii="Times New Roman" w:hAnsi="Times New Roman"/>
          <w:i/>
          <w:sz w:val="24"/>
          <w:szCs w:val="24"/>
          <w:u w:val="single"/>
        </w:rPr>
        <w:t xml:space="preserve">. </w:t>
      </w:r>
    </w:p>
    <w:p w14:paraId="021687DD" w14:textId="77777777" w:rsidR="00E75712" w:rsidRPr="00695875"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Style w:val="ab"/>
        <w:tblW w:w="10060" w:type="dxa"/>
        <w:tblInd w:w="-142" w:type="dxa"/>
        <w:tblLook w:val="04A0" w:firstRow="1" w:lastRow="0" w:firstColumn="1" w:lastColumn="0" w:noHBand="0" w:noVBand="1"/>
      </w:tblPr>
      <w:tblGrid>
        <w:gridCol w:w="563"/>
        <w:gridCol w:w="4536"/>
        <w:gridCol w:w="4961"/>
      </w:tblGrid>
      <w:tr w:rsidR="008C5885" w:rsidRPr="002C3429" w14:paraId="59909656" w14:textId="77777777" w:rsidTr="00E75712">
        <w:tc>
          <w:tcPr>
            <w:tcW w:w="563" w:type="dxa"/>
            <w:shd w:val="clear" w:color="auto" w:fill="D9D9D9" w:themeFill="background1" w:themeFillShade="D9"/>
          </w:tcPr>
          <w:p w14:paraId="50E8F6F3"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w:t>
            </w:r>
          </w:p>
        </w:tc>
        <w:tc>
          <w:tcPr>
            <w:tcW w:w="9497" w:type="dxa"/>
            <w:gridSpan w:val="2"/>
            <w:shd w:val="clear" w:color="auto" w:fill="D9D9D9" w:themeFill="background1" w:themeFillShade="D9"/>
          </w:tcPr>
          <w:p w14:paraId="14569B4D" w14:textId="77777777" w:rsidR="008C5885" w:rsidRPr="002C3429"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r w:rsidRPr="002C3429">
              <w:rPr>
                <w:rFonts w:ascii="Times New Roman" w:hAnsi="Times New Roman"/>
                <w:sz w:val="24"/>
                <w:szCs w:val="24"/>
              </w:rPr>
              <w:t>Відомості про учасника*</w:t>
            </w:r>
          </w:p>
        </w:tc>
      </w:tr>
      <w:tr w:rsidR="008C5885" w:rsidRPr="002C3429" w14:paraId="62A84A4A" w14:textId="77777777" w:rsidTr="00E75712">
        <w:tc>
          <w:tcPr>
            <w:tcW w:w="563" w:type="dxa"/>
          </w:tcPr>
          <w:p w14:paraId="1AE45861"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w:t>
            </w:r>
          </w:p>
        </w:tc>
        <w:tc>
          <w:tcPr>
            <w:tcW w:w="4536" w:type="dxa"/>
          </w:tcPr>
          <w:p w14:paraId="451C02EE" w14:textId="77777777" w:rsidR="008C588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2C3429">
              <w:rPr>
                <w:rFonts w:ascii="Times New Roman" w:hAnsi="Times New Roman"/>
                <w:color w:val="000000"/>
                <w:sz w:val="24"/>
                <w:szCs w:val="24"/>
              </w:rPr>
              <w:t>Найменування юридичної особи:</w:t>
            </w:r>
          </w:p>
          <w:p w14:paraId="451F53BC" w14:textId="3566D592" w:rsidR="00E75712" w:rsidRPr="002C3429"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961" w:type="dxa"/>
            <w:shd w:val="clear" w:color="auto" w:fill="FFFF00"/>
          </w:tcPr>
          <w:p w14:paraId="5DDC2C9C"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09587E03" w14:textId="77777777" w:rsidTr="00E75712">
        <w:tc>
          <w:tcPr>
            <w:tcW w:w="563" w:type="dxa"/>
          </w:tcPr>
          <w:p w14:paraId="6D36EF1E"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2</w:t>
            </w:r>
          </w:p>
        </w:tc>
        <w:tc>
          <w:tcPr>
            <w:tcW w:w="4536" w:type="dxa"/>
          </w:tcPr>
          <w:p w14:paraId="1D35483E" w14:textId="77777777" w:rsidR="008C588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2C3429">
              <w:rPr>
                <w:rFonts w:ascii="Times New Roman" w:hAnsi="Times New Roman"/>
                <w:color w:val="000000"/>
                <w:sz w:val="24"/>
                <w:szCs w:val="24"/>
              </w:rPr>
              <w:t>Юридична адреса:</w:t>
            </w:r>
          </w:p>
          <w:p w14:paraId="6F8043DD" w14:textId="5EA93A7A" w:rsidR="00E75712" w:rsidRPr="002C3429"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961" w:type="dxa"/>
            <w:shd w:val="clear" w:color="auto" w:fill="FFFF00"/>
          </w:tcPr>
          <w:p w14:paraId="26B859C4"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2732A9B7" w14:textId="77777777" w:rsidTr="00E75712">
        <w:tc>
          <w:tcPr>
            <w:tcW w:w="563" w:type="dxa"/>
          </w:tcPr>
          <w:p w14:paraId="22E6E959"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3</w:t>
            </w:r>
          </w:p>
        </w:tc>
        <w:tc>
          <w:tcPr>
            <w:tcW w:w="4536" w:type="dxa"/>
          </w:tcPr>
          <w:p w14:paraId="0F92ADE9"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9268E6D"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5FC0489B" w14:textId="77777777" w:rsidTr="00E75712">
        <w:tc>
          <w:tcPr>
            <w:tcW w:w="563" w:type="dxa"/>
          </w:tcPr>
          <w:p w14:paraId="5DA59B35"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4</w:t>
            </w:r>
          </w:p>
        </w:tc>
        <w:tc>
          <w:tcPr>
            <w:tcW w:w="4536" w:type="dxa"/>
          </w:tcPr>
          <w:p w14:paraId="35403644"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7B6EABC3"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C879EDE" w14:textId="77777777" w:rsidTr="00E75712">
        <w:tc>
          <w:tcPr>
            <w:tcW w:w="563" w:type="dxa"/>
          </w:tcPr>
          <w:p w14:paraId="6EAE4A62"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5</w:t>
            </w:r>
          </w:p>
        </w:tc>
        <w:tc>
          <w:tcPr>
            <w:tcW w:w="4536" w:type="dxa"/>
          </w:tcPr>
          <w:p w14:paraId="2F6876E8"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Контактна особа:</w:t>
            </w:r>
          </w:p>
        </w:tc>
        <w:tc>
          <w:tcPr>
            <w:tcW w:w="4961" w:type="dxa"/>
            <w:shd w:val="clear" w:color="auto" w:fill="FFFF00"/>
          </w:tcPr>
          <w:p w14:paraId="55A66BEF"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7FB397CD" w14:textId="77777777" w:rsidTr="00E75712">
        <w:tc>
          <w:tcPr>
            <w:tcW w:w="563" w:type="dxa"/>
          </w:tcPr>
          <w:p w14:paraId="29E68BD5"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6</w:t>
            </w:r>
          </w:p>
        </w:tc>
        <w:tc>
          <w:tcPr>
            <w:tcW w:w="4536" w:type="dxa"/>
          </w:tcPr>
          <w:p w14:paraId="0C8F347D"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Номер моб. телефону контактної особи:</w:t>
            </w:r>
          </w:p>
        </w:tc>
        <w:tc>
          <w:tcPr>
            <w:tcW w:w="4961" w:type="dxa"/>
            <w:shd w:val="clear" w:color="auto" w:fill="FFFF00"/>
          </w:tcPr>
          <w:p w14:paraId="6CDD452C"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58E34B85" w14:textId="77777777" w:rsidTr="00E75712">
        <w:tc>
          <w:tcPr>
            <w:tcW w:w="563" w:type="dxa"/>
          </w:tcPr>
          <w:p w14:paraId="27D38631"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7</w:t>
            </w:r>
          </w:p>
        </w:tc>
        <w:tc>
          <w:tcPr>
            <w:tcW w:w="4536" w:type="dxa"/>
          </w:tcPr>
          <w:p w14:paraId="78CFBCDF"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Електронна пошта контактної особи:</w:t>
            </w:r>
          </w:p>
        </w:tc>
        <w:tc>
          <w:tcPr>
            <w:tcW w:w="4961" w:type="dxa"/>
            <w:shd w:val="clear" w:color="auto" w:fill="FFFF00"/>
          </w:tcPr>
          <w:p w14:paraId="548DA442"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35AE8655" w14:textId="77777777" w:rsidTr="00E75712">
        <w:tc>
          <w:tcPr>
            <w:tcW w:w="563" w:type="dxa"/>
          </w:tcPr>
          <w:p w14:paraId="22D51B77"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8</w:t>
            </w:r>
          </w:p>
        </w:tc>
        <w:tc>
          <w:tcPr>
            <w:tcW w:w="4536" w:type="dxa"/>
          </w:tcPr>
          <w:p w14:paraId="648B5827"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Адреса веб-сайту (за наявності):</w:t>
            </w:r>
          </w:p>
        </w:tc>
        <w:tc>
          <w:tcPr>
            <w:tcW w:w="4961" w:type="dxa"/>
            <w:shd w:val="clear" w:color="auto" w:fill="FFFF00"/>
          </w:tcPr>
          <w:p w14:paraId="50C1CBA6"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43729D9" w14:textId="77777777" w:rsidTr="00E75712">
        <w:tc>
          <w:tcPr>
            <w:tcW w:w="563" w:type="dxa"/>
          </w:tcPr>
          <w:p w14:paraId="03643B5B"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9</w:t>
            </w:r>
          </w:p>
        </w:tc>
        <w:tc>
          <w:tcPr>
            <w:tcW w:w="4536" w:type="dxa"/>
          </w:tcPr>
          <w:p w14:paraId="3745C8AF"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Банківські реквізити:</w:t>
            </w:r>
          </w:p>
        </w:tc>
        <w:tc>
          <w:tcPr>
            <w:tcW w:w="4961" w:type="dxa"/>
            <w:shd w:val="clear" w:color="auto" w:fill="FFFF00"/>
          </w:tcPr>
          <w:p w14:paraId="0B30A503"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3FB7291D" w14:textId="77777777" w:rsidTr="00E75712">
        <w:tc>
          <w:tcPr>
            <w:tcW w:w="563" w:type="dxa"/>
          </w:tcPr>
          <w:p w14:paraId="334D47CB"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10</w:t>
            </w:r>
          </w:p>
        </w:tc>
        <w:tc>
          <w:tcPr>
            <w:tcW w:w="4536" w:type="dxa"/>
          </w:tcPr>
          <w:p w14:paraId="36C8080B" w14:textId="1703DB60"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2C3429">
              <w:rPr>
                <w:rFonts w:ascii="Times New Roman" w:hAnsi="Times New Roman"/>
                <w:color w:val="000000"/>
                <w:sz w:val="24"/>
                <w:szCs w:val="24"/>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2C3429">
              <w:rPr>
                <w:rFonts w:ascii="Times New Roman" w:hAnsi="Times New Roman"/>
                <w:color w:val="000000"/>
                <w:sz w:val="24"/>
                <w:szCs w:val="24"/>
              </w:rPr>
              <w:t>поставляти</w:t>
            </w:r>
            <w:r w:rsidRPr="002C3429">
              <w:rPr>
                <w:rFonts w:ascii="Times New Roman" w:hAnsi="Times New Roman"/>
                <w:color w:val="000000"/>
                <w:sz w:val="24"/>
                <w:szCs w:val="24"/>
              </w:rPr>
              <w:t xml:space="preserve"> відповідн</w:t>
            </w:r>
            <w:r w:rsidR="00445426" w:rsidRPr="002C3429">
              <w:rPr>
                <w:rFonts w:ascii="Times New Roman" w:hAnsi="Times New Roman"/>
                <w:color w:val="000000"/>
                <w:sz w:val="24"/>
                <w:szCs w:val="24"/>
              </w:rPr>
              <w:t>ий товар:</w:t>
            </w:r>
          </w:p>
        </w:tc>
        <w:tc>
          <w:tcPr>
            <w:tcW w:w="4961" w:type="dxa"/>
            <w:shd w:val="clear" w:color="auto" w:fill="FFFF00"/>
          </w:tcPr>
          <w:p w14:paraId="32E96AE9"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989D528" w14:textId="77777777" w:rsidTr="00E75712">
        <w:tc>
          <w:tcPr>
            <w:tcW w:w="563" w:type="dxa"/>
          </w:tcPr>
          <w:p w14:paraId="70B10769"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11</w:t>
            </w:r>
          </w:p>
        </w:tc>
        <w:tc>
          <w:tcPr>
            <w:tcW w:w="4536" w:type="dxa"/>
          </w:tcPr>
          <w:p w14:paraId="52764B18"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2C3429">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1F2BAC9D"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67C33C5E" w14:textId="348F276D"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DB2E4D" w:rsidRPr="00691F4E" w14:paraId="5CA05056" w14:textId="77777777" w:rsidTr="00691F4E">
        <w:trPr>
          <w:trHeight w:val="765"/>
        </w:trPr>
        <w:tc>
          <w:tcPr>
            <w:tcW w:w="568"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16047E" w:rsidRDefault="00DB2E4D" w:rsidP="00586ADC">
            <w:pPr>
              <w:spacing w:after="0" w:line="240" w:lineRule="auto"/>
              <w:jc w:val="center"/>
              <w:rPr>
                <w:rFonts w:ascii="Times New Roman" w:hAnsi="Times New Roman"/>
                <w:b/>
                <w:bCs/>
                <w:color w:val="000000"/>
                <w:sz w:val="23"/>
                <w:szCs w:val="23"/>
              </w:rPr>
            </w:pPr>
            <w:r w:rsidRPr="0016047E">
              <w:rPr>
                <w:rFonts w:ascii="Times New Roman" w:hAnsi="Times New Roman"/>
                <w:b/>
                <w:bCs/>
                <w:color w:val="000000"/>
                <w:sz w:val="23"/>
                <w:szCs w:val="23"/>
              </w:rPr>
              <w:t>Умови співпраці*</w:t>
            </w:r>
          </w:p>
        </w:tc>
        <w:tc>
          <w:tcPr>
            <w:tcW w:w="1843" w:type="dxa"/>
            <w:shd w:val="clear" w:color="000000" w:fill="BFBFBF"/>
            <w:hideMark/>
          </w:tcPr>
          <w:p w14:paraId="568F9051" w14:textId="77777777" w:rsidR="00DB2E4D" w:rsidRPr="0016047E" w:rsidRDefault="00DB2E4D" w:rsidP="00586ADC">
            <w:pPr>
              <w:spacing w:after="0" w:line="240" w:lineRule="auto"/>
              <w:jc w:val="center"/>
              <w:rPr>
                <w:rFonts w:ascii="Times New Roman" w:hAnsi="Times New Roman"/>
                <w:b/>
                <w:bCs/>
                <w:color w:val="000000"/>
              </w:rPr>
            </w:pPr>
            <w:r w:rsidRPr="0016047E">
              <w:rPr>
                <w:rFonts w:ascii="Times New Roman" w:hAnsi="Times New Roman"/>
                <w:b/>
                <w:bCs/>
                <w:color w:val="000000"/>
              </w:rPr>
              <w:t>Відповідність вимогам / згода</w:t>
            </w:r>
            <w:r w:rsidRPr="0016047E">
              <w:rPr>
                <w:rFonts w:ascii="Times New Roman" w:hAnsi="Times New Roman"/>
                <w:b/>
                <w:bCs/>
                <w:color w:val="000000"/>
              </w:rPr>
              <w:br/>
              <w:t>(ТАК / НІ)</w:t>
            </w:r>
          </w:p>
        </w:tc>
      </w:tr>
      <w:tr w:rsidR="00DB2E4D" w:rsidRPr="00691F4E" w14:paraId="00E89A4C" w14:textId="77777777" w:rsidTr="00691F4E">
        <w:trPr>
          <w:trHeight w:val="510"/>
        </w:trPr>
        <w:tc>
          <w:tcPr>
            <w:tcW w:w="568"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1</w:t>
            </w:r>
          </w:p>
        </w:tc>
        <w:tc>
          <w:tcPr>
            <w:tcW w:w="2551" w:type="dxa"/>
            <w:shd w:val="clear" w:color="auto" w:fill="auto"/>
            <w:hideMark/>
          </w:tcPr>
          <w:p w14:paraId="0BBF60C9"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Загальний термін договору:</w:t>
            </w:r>
          </w:p>
        </w:tc>
        <w:tc>
          <w:tcPr>
            <w:tcW w:w="1701" w:type="dxa"/>
            <w:shd w:val="clear" w:color="auto" w:fill="auto"/>
            <w:hideMark/>
          </w:tcPr>
          <w:p w14:paraId="47F0B63E" w14:textId="77777777" w:rsidR="00DB2E4D" w:rsidRPr="0016047E" w:rsidRDefault="00DB2E4D" w:rsidP="00586ADC">
            <w:pPr>
              <w:spacing w:after="0" w:line="240" w:lineRule="auto"/>
              <w:jc w:val="right"/>
              <w:rPr>
                <w:rFonts w:ascii="Times New Roman" w:hAnsi="Times New Roman"/>
                <w:sz w:val="23"/>
                <w:szCs w:val="23"/>
              </w:rPr>
            </w:pPr>
            <w:r w:rsidRPr="0016047E">
              <w:rPr>
                <w:rFonts w:ascii="Times New Roman" w:hAnsi="Times New Roman"/>
                <w:sz w:val="23"/>
                <w:szCs w:val="23"/>
              </w:rPr>
              <w:t>початок:</w:t>
            </w:r>
          </w:p>
        </w:tc>
        <w:tc>
          <w:tcPr>
            <w:tcW w:w="1467" w:type="dxa"/>
            <w:shd w:val="clear" w:color="auto" w:fill="auto"/>
            <w:hideMark/>
          </w:tcPr>
          <w:p w14:paraId="788C3D57" w14:textId="77777777" w:rsidR="00DB2E4D" w:rsidRPr="0016047E" w:rsidRDefault="00DB2E4D" w:rsidP="00586ADC">
            <w:pPr>
              <w:spacing w:after="0" w:line="240" w:lineRule="auto"/>
              <w:jc w:val="right"/>
              <w:rPr>
                <w:rFonts w:ascii="Times New Roman" w:hAnsi="Times New Roman"/>
                <w:sz w:val="23"/>
                <w:szCs w:val="23"/>
              </w:rPr>
            </w:pPr>
            <w:r w:rsidRPr="0016047E">
              <w:rPr>
                <w:rFonts w:ascii="Times New Roman" w:hAnsi="Times New Roman"/>
                <w:sz w:val="23"/>
                <w:szCs w:val="23"/>
              </w:rPr>
              <w:t>З моменту підписання договору</w:t>
            </w:r>
          </w:p>
        </w:tc>
        <w:tc>
          <w:tcPr>
            <w:tcW w:w="3778" w:type="dxa"/>
            <w:gridSpan w:val="2"/>
            <w:shd w:val="clear" w:color="auto" w:fill="auto"/>
            <w:hideMark/>
          </w:tcPr>
          <w:p w14:paraId="371A241F" w14:textId="1DC1F8D0" w:rsidR="00DB2E4D" w:rsidRPr="0016047E" w:rsidRDefault="00DB2E4D" w:rsidP="00586ADC">
            <w:pPr>
              <w:spacing w:after="0" w:line="240" w:lineRule="auto"/>
              <w:jc w:val="center"/>
              <w:rPr>
                <w:rFonts w:ascii="Times New Roman" w:hAnsi="Times New Roman"/>
                <w:sz w:val="23"/>
                <w:szCs w:val="23"/>
              </w:rPr>
            </w:pPr>
            <w:r w:rsidRPr="0016047E">
              <w:rPr>
                <w:rFonts w:ascii="Times New Roman" w:hAnsi="Times New Roman"/>
                <w:sz w:val="23"/>
                <w:szCs w:val="23"/>
              </w:rPr>
              <w:t>кінець: 31.12.20</w:t>
            </w:r>
            <w:r w:rsidR="00694D7D" w:rsidRPr="0016047E">
              <w:rPr>
                <w:rFonts w:ascii="Times New Roman" w:hAnsi="Times New Roman"/>
                <w:sz w:val="23"/>
                <w:szCs w:val="23"/>
              </w:rPr>
              <w:t>2</w:t>
            </w:r>
            <w:r w:rsidR="008D4266">
              <w:rPr>
                <w:rFonts w:ascii="Times New Roman" w:hAnsi="Times New Roman"/>
                <w:sz w:val="23"/>
                <w:szCs w:val="23"/>
              </w:rPr>
              <w:t>3</w:t>
            </w:r>
          </w:p>
        </w:tc>
      </w:tr>
      <w:tr w:rsidR="00DB2E4D" w:rsidRPr="00691F4E" w14:paraId="015A7026" w14:textId="77777777" w:rsidTr="00812A73">
        <w:trPr>
          <w:trHeight w:val="416"/>
        </w:trPr>
        <w:tc>
          <w:tcPr>
            <w:tcW w:w="568"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551" w:type="dxa"/>
            <w:shd w:val="clear" w:color="auto" w:fill="auto"/>
            <w:hideMark/>
          </w:tcPr>
          <w:p w14:paraId="5DD7F3CB"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Умови оплати:</w:t>
            </w:r>
          </w:p>
        </w:tc>
        <w:tc>
          <w:tcPr>
            <w:tcW w:w="5103" w:type="dxa"/>
            <w:gridSpan w:val="3"/>
            <w:shd w:val="clear" w:color="auto" w:fill="auto"/>
            <w:hideMark/>
          </w:tcPr>
          <w:p w14:paraId="40B08A30" w14:textId="71BFEB4B" w:rsidR="00DB2E4D" w:rsidRPr="0016047E" w:rsidRDefault="00812A73" w:rsidP="00C80BEC">
            <w:pPr>
              <w:spacing w:after="0" w:line="240" w:lineRule="auto"/>
              <w:rPr>
                <w:rFonts w:ascii="Times New Roman" w:hAnsi="Times New Roman"/>
                <w:sz w:val="23"/>
                <w:szCs w:val="23"/>
              </w:rPr>
            </w:pPr>
            <w:r>
              <w:rPr>
                <w:rFonts w:ascii="Times New Roman" w:hAnsi="Times New Roman"/>
                <w:sz w:val="23"/>
                <w:szCs w:val="23"/>
              </w:rPr>
              <w:t>О</w:t>
            </w:r>
            <w:r w:rsidR="004B034B" w:rsidRPr="004B034B">
              <w:rPr>
                <w:rFonts w:ascii="Times New Roman" w:hAnsi="Times New Roman"/>
                <w:sz w:val="23"/>
                <w:szCs w:val="23"/>
              </w:rPr>
              <w:t xml:space="preserve">плата  – </w:t>
            </w:r>
            <w:r w:rsidR="005A2F39" w:rsidRPr="005A2F39">
              <w:rPr>
                <w:rFonts w:ascii="Times New Roman" w:hAnsi="Times New Roman"/>
                <w:sz w:val="23"/>
                <w:szCs w:val="23"/>
              </w:rPr>
              <w:t>за фактом постачання товару</w:t>
            </w:r>
            <w:r w:rsidR="005A2F39">
              <w:rPr>
                <w:rFonts w:ascii="Times New Roman" w:hAnsi="Times New Roman"/>
                <w:sz w:val="23"/>
                <w:szCs w:val="23"/>
              </w:rPr>
              <w:t xml:space="preserve"> - </w:t>
            </w:r>
            <w:r w:rsidR="005A2F39" w:rsidRPr="005A2F39">
              <w:rPr>
                <w:rFonts w:ascii="Times New Roman" w:hAnsi="Times New Roman"/>
                <w:sz w:val="23"/>
                <w:szCs w:val="23"/>
              </w:rPr>
              <w:t xml:space="preserve"> протягом 10 робочих днів з дати підписання </w:t>
            </w:r>
            <w:r w:rsidR="005A2F39" w:rsidRPr="005A2F39">
              <w:rPr>
                <w:rFonts w:ascii="Times New Roman" w:hAnsi="Times New Roman"/>
                <w:sz w:val="23"/>
                <w:szCs w:val="23"/>
              </w:rPr>
              <w:lastRenderedPageBreak/>
              <w:t>видаткових накладних</w:t>
            </w:r>
            <w:r w:rsidR="00C80BEC" w:rsidRPr="0016047E">
              <w:rPr>
                <w:rFonts w:ascii="Times New Roman" w:eastAsia="Arial" w:hAnsi="Times New Roman"/>
                <w:sz w:val="23"/>
                <w:szCs w:val="23"/>
              </w:rPr>
              <w:t>.</w:t>
            </w:r>
          </w:p>
        </w:tc>
        <w:tc>
          <w:tcPr>
            <w:tcW w:w="1843"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lastRenderedPageBreak/>
              <w:t> </w:t>
            </w:r>
          </w:p>
        </w:tc>
      </w:tr>
      <w:tr w:rsidR="00DB2E4D" w:rsidRPr="00691F4E" w14:paraId="2B2CA7C8" w14:textId="77777777" w:rsidTr="00691F4E">
        <w:trPr>
          <w:trHeight w:val="255"/>
        </w:trPr>
        <w:tc>
          <w:tcPr>
            <w:tcW w:w="568"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551" w:type="dxa"/>
            <w:shd w:val="clear" w:color="auto" w:fill="auto"/>
            <w:hideMark/>
          </w:tcPr>
          <w:p w14:paraId="12AC835B"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Розрахунок</w:t>
            </w:r>
          </w:p>
        </w:tc>
        <w:tc>
          <w:tcPr>
            <w:tcW w:w="5103" w:type="dxa"/>
            <w:gridSpan w:val="3"/>
            <w:shd w:val="clear" w:color="auto" w:fill="auto"/>
            <w:hideMark/>
          </w:tcPr>
          <w:p w14:paraId="7F37F25C" w14:textId="3514E310"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Безготівковий розрахунок</w:t>
            </w:r>
            <w:r w:rsidR="00C80BEC" w:rsidRPr="0016047E">
              <w:rPr>
                <w:rFonts w:ascii="Times New Roman" w:hAnsi="Times New Roman"/>
                <w:sz w:val="23"/>
                <w:szCs w:val="23"/>
              </w:rPr>
              <w:t>.</w:t>
            </w:r>
          </w:p>
        </w:tc>
        <w:tc>
          <w:tcPr>
            <w:tcW w:w="1843"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924218">
        <w:trPr>
          <w:trHeight w:val="405"/>
        </w:trPr>
        <w:tc>
          <w:tcPr>
            <w:tcW w:w="568" w:type="dxa"/>
            <w:shd w:val="clear" w:color="auto" w:fill="auto"/>
            <w:noWrap/>
          </w:tcPr>
          <w:p w14:paraId="7CE8523A" w14:textId="12EE89F5" w:rsidR="00DB2E4D" w:rsidRPr="00691F4E" w:rsidRDefault="00924218" w:rsidP="00586ADC">
            <w:pPr>
              <w:spacing w:after="0" w:line="240" w:lineRule="auto"/>
              <w:jc w:val="center"/>
              <w:rPr>
                <w:rFonts w:ascii="Times New Roman" w:hAnsi="Times New Roman"/>
                <w:sz w:val="24"/>
                <w:szCs w:val="24"/>
              </w:rPr>
            </w:pPr>
            <w:r>
              <w:rPr>
                <w:rFonts w:ascii="Times New Roman" w:hAnsi="Times New Roman"/>
                <w:sz w:val="24"/>
                <w:szCs w:val="24"/>
              </w:rPr>
              <w:t>4</w:t>
            </w:r>
          </w:p>
        </w:tc>
        <w:tc>
          <w:tcPr>
            <w:tcW w:w="2551" w:type="dxa"/>
            <w:shd w:val="clear" w:color="auto" w:fill="auto"/>
            <w:hideMark/>
          </w:tcPr>
          <w:p w14:paraId="77A7816A"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Штрафні санкції:</w:t>
            </w:r>
          </w:p>
        </w:tc>
        <w:tc>
          <w:tcPr>
            <w:tcW w:w="5103" w:type="dxa"/>
            <w:gridSpan w:val="3"/>
            <w:shd w:val="clear" w:color="auto" w:fill="auto"/>
            <w:hideMark/>
          </w:tcPr>
          <w:p w14:paraId="701CB392" w14:textId="3BAE9EF5"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Згідно умов договору</w:t>
            </w:r>
            <w:r w:rsidR="00C80BEC" w:rsidRPr="0016047E">
              <w:rPr>
                <w:rFonts w:ascii="Times New Roman" w:hAnsi="Times New Roman"/>
                <w:sz w:val="23"/>
                <w:szCs w:val="23"/>
              </w:rPr>
              <w:t>.</w:t>
            </w:r>
          </w:p>
        </w:tc>
        <w:tc>
          <w:tcPr>
            <w:tcW w:w="1843"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924218">
        <w:trPr>
          <w:trHeight w:val="420"/>
        </w:trPr>
        <w:tc>
          <w:tcPr>
            <w:tcW w:w="568" w:type="dxa"/>
            <w:shd w:val="clear" w:color="auto" w:fill="auto"/>
            <w:noWrap/>
          </w:tcPr>
          <w:p w14:paraId="5F83B311" w14:textId="642F3D1D" w:rsidR="00DB2E4D" w:rsidRPr="00691F4E" w:rsidRDefault="00924218" w:rsidP="00586ADC">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hideMark/>
          </w:tcPr>
          <w:p w14:paraId="5A797C99" w14:textId="422E989C"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 xml:space="preserve">Умови </w:t>
            </w:r>
            <w:r w:rsidR="00445426" w:rsidRPr="0016047E">
              <w:rPr>
                <w:rFonts w:ascii="Times New Roman" w:hAnsi="Times New Roman"/>
                <w:b/>
                <w:bCs/>
                <w:sz w:val="23"/>
                <w:szCs w:val="23"/>
              </w:rPr>
              <w:t>постачання товару</w:t>
            </w:r>
          </w:p>
        </w:tc>
        <w:tc>
          <w:tcPr>
            <w:tcW w:w="5103" w:type="dxa"/>
            <w:gridSpan w:val="3"/>
            <w:shd w:val="clear" w:color="auto" w:fill="auto"/>
            <w:hideMark/>
          </w:tcPr>
          <w:p w14:paraId="01ADE93B" w14:textId="6DCBBA15"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Згідно умов договору</w:t>
            </w:r>
            <w:r w:rsidR="00C80BEC" w:rsidRPr="0016047E">
              <w:rPr>
                <w:rFonts w:ascii="Times New Roman" w:hAnsi="Times New Roman"/>
                <w:sz w:val="23"/>
                <w:szCs w:val="23"/>
              </w:rPr>
              <w:t>.</w:t>
            </w:r>
          </w:p>
        </w:tc>
        <w:tc>
          <w:tcPr>
            <w:tcW w:w="1843"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924218">
        <w:trPr>
          <w:trHeight w:val="563"/>
        </w:trPr>
        <w:tc>
          <w:tcPr>
            <w:tcW w:w="568" w:type="dxa"/>
            <w:shd w:val="clear" w:color="auto" w:fill="auto"/>
            <w:noWrap/>
          </w:tcPr>
          <w:p w14:paraId="3D81FEB5" w14:textId="03487BD2" w:rsidR="00DB2E4D" w:rsidRPr="00691F4E" w:rsidRDefault="00924218" w:rsidP="00586ADC">
            <w:pPr>
              <w:spacing w:after="0" w:line="240" w:lineRule="auto"/>
              <w:jc w:val="center"/>
              <w:rPr>
                <w:rFonts w:ascii="Times New Roman" w:hAnsi="Times New Roman"/>
                <w:sz w:val="24"/>
                <w:szCs w:val="24"/>
              </w:rPr>
            </w:pPr>
            <w:r>
              <w:rPr>
                <w:rFonts w:ascii="Times New Roman" w:hAnsi="Times New Roman"/>
                <w:sz w:val="24"/>
                <w:szCs w:val="24"/>
              </w:rPr>
              <w:t>6</w:t>
            </w:r>
          </w:p>
        </w:tc>
        <w:tc>
          <w:tcPr>
            <w:tcW w:w="2551" w:type="dxa"/>
            <w:shd w:val="clear" w:color="auto" w:fill="auto"/>
            <w:hideMark/>
          </w:tcPr>
          <w:p w14:paraId="3F154A92"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Дозволяється оплата ПДВ за проектом:</w:t>
            </w:r>
          </w:p>
        </w:tc>
        <w:tc>
          <w:tcPr>
            <w:tcW w:w="5103" w:type="dxa"/>
            <w:gridSpan w:val="3"/>
            <w:shd w:val="clear" w:color="auto" w:fill="auto"/>
            <w:hideMark/>
          </w:tcPr>
          <w:p w14:paraId="2EDA98E9" w14:textId="77777777"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924218">
        <w:trPr>
          <w:trHeight w:val="765"/>
        </w:trPr>
        <w:tc>
          <w:tcPr>
            <w:tcW w:w="568" w:type="dxa"/>
            <w:shd w:val="clear" w:color="auto" w:fill="auto"/>
            <w:noWrap/>
          </w:tcPr>
          <w:p w14:paraId="35A87940" w14:textId="0EC2EB8D" w:rsidR="00DB2E4D" w:rsidRPr="00691F4E" w:rsidRDefault="00924218" w:rsidP="00586ADC">
            <w:pPr>
              <w:spacing w:after="0" w:line="240" w:lineRule="auto"/>
              <w:jc w:val="center"/>
              <w:rPr>
                <w:rFonts w:ascii="Times New Roman" w:hAnsi="Times New Roman"/>
                <w:sz w:val="24"/>
                <w:szCs w:val="24"/>
              </w:rPr>
            </w:pPr>
            <w:r>
              <w:rPr>
                <w:rFonts w:ascii="Times New Roman" w:hAnsi="Times New Roman"/>
                <w:sz w:val="24"/>
                <w:szCs w:val="24"/>
              </w:rPr>
              <w:t>7</w:t>
            </w:r>
          </w:p>
        </w:tc>
        <w:tc>
          <w:tcPr>
            <w:tcW w:w="2551" w:type="dxa"/>
            <w:shd w:val="clear" w:color="auto" w:fill="auto"/>
            <w:hideMark/>
          </w:tcPr>
          <w:p w14:paraId="1B4052D6"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Фіксована вартість товару, робіт або послуг:</w:t>
            </w:r>
          </w:p>
        </w:tc>
        <w:tc>
          <w:tcPr>
            <w:tcW w:w="5103" w:type="dxa"/>
            <w:gridSpan w:val="3"/>
            <w:shd w:val="clear" w:color="auto" w:fill="auto"/>
            <w:hideMark/>
          </w:tcPr>
          <w:p w14:paraId="0DB69344" w14:textId="5B191F1E"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Вартість товару, робіт або послуг не може бути змінена протягом строку дії договору</w:t>
            </w:r>
            <w:r w:rsidR="00C80BEC" w:rsidRPr="0016047E">
              <w:rPr>
                <w:rFonts w:ascii="Times New Roman" w:hAnsi="Times New Roman"/>
                <w:sz w:val="23"/>
                <w:szCs w:val="23"/>
              </w:rPr>
              <w:t>.</w:t>
            </w:r>
          </w:p>
        </w:tc>
        <w:tc>
          <w:tcPr>
            <w:tcW w:w="1843"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522DC346" w14:textId="77777777" w:rsidR="00924218" w:rsidRDefault="00924218" w:rsidP="00DB2E4D">
      <w:pPr>
        <w:spacing w:after="0" w:line="240" w:lineRule="auto"/>
        <w:ind w:left="-284" w:right="-142" w:firstLine="568"/>
        <w:jc w:val="both"/>
        <w:rPr>
          <w:rFonts w:ascii="Times New Roman" w:hAnsi="Times New Roman"/>
          <w:color w:val="000000"/>
          <w:sz w:val="24"/>
          <w:szCs w:val="24"/>
        </w:rPr>
      </w:pPr>
    </w:p>
    <w:p w14:paraId="1087FB18" w14:textId="66D345E8" w:rsidR="00DB2E4D" w:rsidRPr="00853F47" w:rsidRDefault="00DB2E4D" w:rsidP="00DB2E4D">
      <w:pPr>
        <w:spacing w:after="0" w:line="240" w:lineRule="auto"/>
        <w:ind w:left="-284" w:right="-142" w:firstLine="568"/>
        <w:jc w:val="both"/>
        <w:rPr>
          <w:rFonts w:ascii="Times New Roman" w:hAnsi="Times New Roman"/>
          <w:sz w:val="24"/>
          <w:szCs w:val="24"/>
        </w:rPr>
      </w:pPr>
      <w:r w:rsidRPr="00691F4E">
        <w:rPr>
          <w:rFonts w:ascii="Times New Roman" w:hAnsi="Times New Roman"/>
          <w:color w:val="000000"/>
          <w:sz w:val="24"/>
          <w:szCs w:val="24"/>
        </w:rPr>
        <w:t>*</w:t>
      </w:r>
      <w:r w:rsidRPr="00853F47">
        <w:rPr>
          <w:rFonts w:ascii="Times New Roman" w:hAnsi="Times New Roman"/>
          <w:color w:val="000000"/>
          <w:sz w:val="24"/>
          <w:szCs w:val="24"/>
        </w:rPr>
        <w:t>Неприйняття умов співпраці призводить до автоматичної дискваліфікації</w:t>
      </w:r>
    </w:p>
    <w:p w14:paraId="3EBBDACE" w14:textId="39DF7C5D" w:rsidR="00FE4979" w:rsidRPr="00853F47" w:rsidRDefault="00FE4979" w:rsidP="00C80BEC">
      <w:pPr>
        <w:spacing w:after="0" w:line="240" w:lineRule="auto"/>
        <w:ind w:firstLine="426"/>
        <w:jc w:val="both"/>
        <w:rPr>
          <w:rFonts w:ascii="Times New Roman" w:hAnsi="Times New Roman"/>
          <w:sz w:val="24"/>
          <w:szCs w:val="24"/>
        </w:rPr>
      </w:pPr>
      <w:r w:rsidRPr="00853F47">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5A2F39">
        <w:rPr>
          <w:rFonts w:ascii="Times New Roman" w:hAnsi="Times New Roman"/>
          <w:sz w:val="24"/>
          <w:szCs w:val="24"/>
        </w:rPr>
        <w:t xml:space="preserve">         </w:t>
      </w:r>
      <w:r w:rsidRPr="00853F47">
        <w:rPr>
          <w:rFonts w:ascii="Times New Roman" w:hAnsi="Times New Roman"/>
          <w:sz w:val="24"/>
          <w:szCs w:val="24"/>
        </w:rPr>
        <w:t>20 %.</w:t>
      </w:r>
    </w:p>
    <w:p w14:paraId="6D56054A" w14:textId="5AA13718" w:rsidR="008C5885" w:rsidRPr="00853F47" w:rsidRDefault="008C5885" w:rsidP="00C80BEC">
      <w:pPr>
        <w:spacing w:after="0" w:line="240" w:lineRule="auto"/>
        <w:ind w:firstLine="426"/>
        <w:jc w:val="both"/>
        <w:rPr>
          <w:rFonts w:ascii="Times New Roman" w:hAnsi="Times New Roman"/>
          <w:sz w:val="24"/>
          <w:szCs w:val="24"/>
        </w:rPr>
      </w:pPr>
      <w:r w:rsidRPr="00853F47">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4F3EA5" w:rsidRPr="004F3EA5">
        <w:rPr>
          <w:rFonts w:ascii="Times New Roman" w:hAnsi="Times New Roman"/>
          <w:sz w:val="24"/>
          <w:szCs w:val="24"/>
        </w:rPr>
        <w:t>ДК 021:2015 - 33760000-5 - Туалетний папір, носові хустинки, рушники для рук і серветки (Туалетний папір в міні-рулонах)</w:t>
      </w:r>
      <w:r w:rsidR="007627DD" w:rsidRPr="00853F47">
        <w:rPr>
          <w:rFonts w:ascii="Times New Roman" w:hAnsi="Times New Roman"/>
          <w:sz w:val="24"/>
          <w:szCs w:val="24"/>
        </w:rPr>
        <w:t xml:space="preserve"> </w:t>
      </w:r>
      <w:r w:rsidRPr="00853F47">
        <w:rPr>
          <w:rFonts w:ascii="Times New Roman" w:hAnsi="Times New Roman"/>
          <w:sz w:val="24"/>
          <w:szCs w:val="24"/>
        </w:rPr>
        <w:t>в рамках про</w:t>
      </w:r>
      <w:r w:rsidR="0016047E" w:rsidRPr="00853F47">
        <w:rPr>
          <w:rFonts w:ascii="Times New Roman" w:hAnsi="Times New Roman"/>
          <w:sz w:val="24"/>
          <w:szCs w:val="24"/>
        </w:rPr>
        <w:t>грами</w:t>
      </w:r>
      <w:r w:rsidRPr="00853F47">
        <w:rPr>
          <w:rFonts w:ascii="Times New Roman" w:hAnsi="Times New Roman"/>
          <w:sz w:val="24"/>
          <w:szCs w:val="24"/>
        </w:rPr>
        <w:t xml:space="preserve"> Глобального Фонду на умовах, які викладені у Оголошенні та пропозиції. </w:t>
      </w:r>
    </w:p>
    <w:p w14:paraId="1815EAEF" w14:textId="77777777" w:rsidR="008C5885" w:rsidRPr="00853F47" w:rsidRDefault="008C5885" w:rsidP="00C80BEC">
      <w:pPr>
        <w:suppressAutoHyphens/>
        <w:spacing w:after="0" w:line="240" w:lineRule="auto"/>
        <w:ind w:firstLine="426"/>
        <w:jc w:val="both"/>
        <w:rPr>
          <w:rFonts w:ascii="Times New Roman" w:hAnsi="Times New Roman"/>
          <w:sz w:val="24"/>
          <w:szCs w:val="24"/>
        </w:rPr>
      </w:pPr>
      <w:r w:rsidRPr="00853F47">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853F47" w:rsidRDefault="008C5885" w:rsidP="00C80BEC">
      <w:pPr>
        <w:tabs>
          <w:tab w:val="right" w:pos="9356"/>
        </w:tabs>
        <w:suppressAutoHyphens/>
        <w:spacing w:after="0" w:line="240" w:lineRule="auto"/>
        <w:ind w:firstLine="426"/>
        <w:jc w:val="both"/>
        <w:rPr>
          <w:rFonts w:ascii="Times New Roman" w:hAnsi="Times New Roman"/>
          <w:sz w:val="24"/>
          <w:szCs w:val="24"/>
        </w:rPr>
      </w:pPr>
      <w:r w:rsidRPr="00853F47">
        <w:rPr>
          <w:rFonts w:ascii="Times New Roman" w:hAnsi="Times New Roman"/>
          <w:bCs/>
          <w:iCs/>
          <w:sz w:val="24"/>
          <w:szCs w:val="24"/>
        </w:rPr>
        <w:t xml:space="preserve">Повідомляємо, що </w:t>
      </w:r>
      <w:r w:rsidRPr="00853F47">
        <w:rPr>
          <w:rFonts w:ascii="Times New Roman" w:hAnsi="Times New Roman"/>
          <w:b/>
          <w:bCs/>
          <w:iCs/>
          <w:sz w:val="24"/>
          <w:szCs w:val="24"/>
        </w:rPr>
        <w:t>ми ознайомлені</w:t>
      </w:r>
      <w:r w:rsidRPr="00853F47">
        <w:rPr>
          <w:rFonts w:ascii="Times New Roman" w:hAnsi="Times New Roman"/>
          <w:bCs/>
          <w:iCs/>
          <w:sz w:val="24"/>
          <w:szCs w:val="24"/>
        </w:rPr>
        <w:t xml:space="preserve"> з </w:t>
      </w:r>
      <w:r w:rsidRPr="00853F47">
        <w:rPr>
          <w:rFonts w:ascii="Times New Roman" w:hAnsi="Times New Roman"/>
          <w:sz w:val="24"/>
          <w:szCs w:val="24"/>
        </w:rPr>
        <w:t xml:space="preserve">Постановою  Кабінету Міністрів України </w:t>
      </w:r>
      <w:r w:rsidRPr="00853F47">
        <w:rPr>
          <w:rFonts w:ascii="Times New Roman" w:eastAsia="Arial" w:hAnsi="Times New Roman"/>
          <w:sz w:val="24"/>
          <w:szCs w:val="24"/>
        </w:rPr>
        <w:t xml:space="preserve">від 17 квітня 2013 р. № 284 </w:t>
      </w:r>
      <w:r w:rsidRPr="00853F47">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853F47">
        <w:rPr>
          <w:rFonts w:ascii="Times New Roman" w:hAnsi="Times New Roman"/>
          <w:b/>
          <w:sz w:val="24"/>
          <w:szCs w:val="24"/>
        </w:rPr>
        <w:t>зобов’язуємось дотримуватись їх умов.</w:t>
      </w:r>
    </w:p>
    <w:p w14:paraId="60409BDD" w14:textId="03421AB9" w:rsidR="008C5885" w:rsidRPr="00853F47" w:rsidRDefault="008C5885" w:rsidP="00C80BEC">
      <w:pPr>
        <w:suppressAutoHyphens/>
        <w:spacing w:after="0" w:line="240" w:lineRule="auto"/>
        <w:ind w:firstLine="426"/>
        <w:jc w:val="both"/>
        <w:rPr>
          <w:rFonts w:ascii="Times New Roman" w:hAnsi="Times New Roman"/>
          <w:sz w:val="24"/>
          <w:szCs w:val="24"/>
        </w:rPr>
      </w:pPr>
      <w:r w:rsidRPr="00853F4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A07DD1D" w14:textId="6C2843FA" w:rsidR="00CC3E1B" w:rsidRPr="00853F47" w:rsidRDefault="00CC3E1B" w:rsidP="00C80BEC">
      <w:pPr>
        <w:suppressAutoHyphens/>
        <w:spacing w:after="0" w:line="240" w:lineRule="auto"/>
        <w:ind w:firstLine="426"/>
        <w:jc w:val="both"/>
        <w:rPr>
          <w:rFonts w:ascii="Times New Roman" w:hAnsi="Times New Roman"/>
          <w:sz w:val="24"/>
          <w:szCs w:val="24"/>
        </w:rPr>
      </w:pPr>
    </w:p>
    <w:p w14:paraId="5FC4C092" w14:textId="77777777" w:rsidR="00812A73" w:rsidRPr="0016047E" w:rsidRDefault="00812A73" w:rsidP="00C80BEC">
      <w:pPr>
        <w:suppressAutoHyphens/>
        <w:spacing w:after="0" w:line="240" w:lineRule="auto"/>
        <w:ind w:firstLine="426"/>
        <w:jc w:val="both"/>
        <w:rPr>
          <w:rFonts w:ascii="Times New Roman" w:hAnsi="Times New Roman"/>
          <w:sz w:val="23"/>
          <w:szCs w:val="23"/>
        </w:rPr>
      </w:pPr>
    </w:p>
    <w:p w14:paraId="29A845A1" w14:textId="3BBF3CDD" w:rsidR="008C5885" w:rsidRDefault="008C5885" w:rsidP="00C80BEC">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Дата:  «____»_____________ 20</w:t>
      </w:r>
      <w:r w:rsidR="00CC3E1B">
        <w:rPr>
          <w:rFonts w:ascii="Times New Roman" w:hAnsi="Times New Roman"/>
          <w:sz w:val="24"/>
          <w:szCs w:val="24"/>
        </w:rPr>
        <w:t>2</w:t>
      </w:r>
      <w:r w:rsidR="00E9245B">
        <w:rPr>
          <w:rFonts w:ascii="Times New Roman" w:hAnsi="Times New Roman"/>
          <w:sz w:val="24"/>
          <w:szCs w:val="24"/>
        </w:rPr>
        <w:t>3</w:t>
      </w:r>
      <w:r w:rsidRPr="00FE4979">
        <w:rPr>
          <w:rFonts w:ascii="Times New Roman" w:hAnsi="Times New Roman"/>
          <w:sz w:val="24"/>
          <w:szCs w:val="24"/>
        </w:rPr>
        <w:t xml:space="preserve"> р.</w:t>
      </w:r>
    </w:p>
    <w:p w14:paraId="12AF57E4" w14:textId="6BCB7ED9" w:rsidR="00CD16C2" w:rsidRDefault="00CD16C2" w:rsidP="00C80BEC">
      <w:pPr>
        <w:suppressAutoHyphens/>
        <w:spacing w:after="0" w:line="240" w:lineRule="auto"/>
        <w:ind w:firstLine="426"/>
        <w:jc w:val="both"/>
        <w:rPr>
          <w:rFonts w:ascii="Times New Roman" w:hAnsi="Times New Roman"/>
          <w:sz w:val="24"/>
          <w:szCs w:val="24"/>
        </w:rPr>
      </w:pPr>
    </w:p>
    <w:p w14:paraId="78CE2D6F" w14:textId="77777777" w:rsidR="00CD16C2" w:rsidRPr="00FE4979" w:rsidRDefault="00CD16C2"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694D7D" w14:paraId="73BDCA75" w14:textId="77777777" w:rsidTr="008C5885">
        <w:tc>
          <w:tcPr>
            <w:tcW w:w="4859" w:type="dxa"/>
          </w:tcPr>
          <w:p w14:paraId="7F302C6E" w14:textId="77777777" w:rsidR="00FE4979" w:rsidRPr="00694D7D"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7B715B2B" w14:textId="7B4BA708"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28A03EF4"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4D0FD727" w14:textId="77777777"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356AA0C4" w14:textId="77777777" w:rsidR="00E75712" w:rsidRDefault="00E75712" w:rsidP="00C80BEC">
      <w:pPr>
        <w:spacing w:after="0" w:line="240" w:lineRule="auto"/>
        <w:ind w:left="4820"/>
        <w:rPr>
          <w:rFonts w:ascii="Times New Roman" w:hAnsi="Times New Roman"/>
          <w:sz w:val="26"/>
          <w:szCs w:val="26"/>
        </w:rPr>
      </w:pPr>
    </w:p>
    <w:p w14:paraId="492102E4" w14:textId="77777777" w:rsidR="008D4266" w:rsidRDefault="008D4266" w:rsidP="00C80BEC">
      <w:pPr>
        <w:spacing w:after="0" w:line="240" w:lineRule="auto"/>
        <w:ind w:left="4820"/>
        <w:rPr>
          <w:rFonts w:ascii="Times New Roman" w:hAnsi="Times New Roman"/>
          <w:sz w:val="26"/>
          <w:szCs w:val="26"/>
        </w:rPr>
      </w:pPr>
    </w:p>
    <w:p w14:paraId="391B33CE" w14:textId="77777777" w:rsidR="00924218" w:rsidRDefault="00924218" w:rsidP="00C80BEC">
      <w:pPr>
        <w:spacing w:after="0" w:line="240" w:lineRule="auto"/>
        <w:ind w:left="4820"/>
        <w:rPr>
          <w:rFonts w:ascii="Times New Roman" w:hAnsi="Times New Roman"/>
          <w:sz w:val="26"/>
          <w:szCs w:val="26"/>
        </w:rPr>
      </w:pPr>
    </w:p>
    <w:p w14:paraId="17FA7B57" w14:textId="77777777" w:rsidR="004F3EA5" w:rsidRDefault="004F3EA5" w:rsidP="00C80BEC">
      <w:pPr>
        <w:spacing w:after="0" w:line="240" w:lineRule="auto"/>
        <w:ind w:left="4820"/>
        <w:rPr>
          <w:rFonts w:ascii="Times New Roman" w:hAnsi="Times New Roman"/>
          <w:sz w:val="26"/>
          <w:szCs w:val="26"/>
        </w:rPr>
      </w:pPr>
    </w:p>
    <w:p w14:paraId="4C5B6301" w14:textId="77777777" w:rsidR="004F3EA5" w:rsidRDefault="004F3EA5" w:rsidP="00C80BEC">
      <w:pPr>
        <w:spacing w:after="0" w:line="240" w:lineRule="auto"/>
        <w:ind w:left="4820"/>
        <w:rPr>
          <w:rFonts w:ascii="Times New Roman" w:hAnsi="Times New Roman"/>
          <w:sz w:val="26"/>
          <w:szCs w:val="26"/>
        </w:rPr>
      </w:pPr>
    </w:p>
    <w:p w14:paraId="7DAC8D23" w14:textId="7F5A7585" w:rsidR="00C80BEC" w:rsidRPr="004F3EA5" w:rsidRDefault="001E4D5E" w:rsidP="00C80BEC">
      <w:pPr>
        <w:spacing w:after="0" w:line="240" w:lineRule="auto"/>
        <w:ind w:left="4820"/>
        <w:rPr>
          <w:rFonts w:ascii="Times New Roman" w:hAnsi="Times New Roman"/>
          <w:sz w:val="24"/>
          <w:szCs w:val="24"/>
        </w:rPr>
      </w:pPr>
      <w:r w:rsidRPr="004F3EA5">
        <w:rPr>
          <w:rFonts w:ascii="Times New Roman" w:hAnsi="Times New Roman"/>
          <w:sz w:val="24"/>
          <w:szCs w:val="24"/>
        </w:rPr>
        <w:lastRenderedPageBreak/>
        <w:t xml:space="preserve">Додаток № </w:t>
      </w:r>
      <w:r w:rsidR="00CD16C2" w:rsidRPr="004F3EA5">
        <w:rPr>
          <w:rFonts w:ascii="Times New Roman" w:hAnsi="Times New Roman"/>
          <w:sz w:val="24"/>
          <w:szCs w:val="24"/>
        </w:rPr>
        <w:t>3</w:t>
      </w:r>
    </w:p>
    <w:p w14:paraId="66DAE3AC" w14:textId="77777777" w:rsidR="00C80BEC" w:rsidRPr="004F3EA5" w:rsidRDefault="00C80BEC" w:rsidP="00C80BEC">
      <w:pPr>
        <w:spacing w:after="0" w:line="240" w:lineRule="auto"/>
        <w:ind w:left="4820"/>
        <w:rPr>
          <w:rFonts w:ascii="Times New Roman" w:hAnsi="Times New Roman"/>
          <w:sz w:val="24"/>
          <w:szCs w:val="24"/>
        </w:rPr>
      </w:pPr>
      <w:r w:rsidRPr="004F3EA5">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4F3EA5" w:rsidRDefault="00C80BEC" w:rsidP="00C80BEC">
      <w:pPr>
        <w:spacing w:after="0" w:line="240" w:lineRule="auto"/>
        <w:ind w:left="4820"/>
        <w:rPr>
          <w:rFonts w:ascii="Times New Roman" w:hAnsi="Times New Roman"/>
          <w:sz w:val="24"/>
          <w:szCs w:val="24"/>
        </w:rPr>
      </w:pPr>
    </w:p>
    <w:p w14:paraId="04B3CCCD" w14:textId="77777777" w:rsidR="00C80BEC" w:rsidRPr="004F3EA5" w:rsidRDefault="00C80BEC" w:rsidP="00C80BEC">
      <w:pPr>
        <w:pStyle w:val="af5"/>
        <w:spacing w:before="0" w:beforeAutospacing="0" w:after="0" w:afterAutospacing="0"/>
        <w:jc w:val="center"/>
        <w:rPr>
          <w:rFonts w:ascii="Times New Roman" w:hAnsi="Times New Roman" w:cs="Times New Roman"/>
          <w:b/>
        </w:rPr>
      </w:pPr>
      <w:r w:rsidRPr="004F3EA5">
        <w:rPr>
          <w:rFonts w:ascii="Times New Roman" w:hAnsi="Times New Roman" w:cs="Times New Roman"/>
          <w:b/>
          <w:color w:val="000000"/>
        </w:rPr>
        <w:t>ДЕКЛАРАЦІЯ КОНФЛІКТУ ІНТЕРЕСІВ</w:t>
      </w:r>
    </w:p>
    <w:p w14:paraId="00C47FB6" w14:textId="77777777" w:rsidR="00C80BEC" w:rsidRPr="004F3EA5" w:rsidRDefault="00C80BEC" w:rsidP="00C80BEC">
      <w:pPr>
        <w:pStyle w:val="af5"/>
        <w:spacing w:before="0" w:beforeAutospacing="0" w:after="0" w:afterAutospacing="0"/>
        <w:jc w:val="center"/>
        <w:rPr>
          <w:rFonts w:ascii="Times New Roman" w:hAnsi="Times New Roman" w:cs="Times New Roman"/>
        </w:rPr>
      </w:pPr>
      <w:r w:rsidRPr="004F3EA5">
        <w:rPr>
          <w:rFonts w:ascii="Times New Roman" w:hAnsi="Times New Roman" w:cs="Times New Roman"/>
          <w:color w:val="000000"/>
        </w:rPr>
        <w:t>Учасника тендерної процедури</w:t>
      </w:r>
    </w:p>
    <w:p w14:paraId="538D31B2" w14:textId="3078375D" w:rsidR="00C80BEC" w:rsidRPr="004F3EA5" w:rsidRDefault="00C80BEC" w:rsidP="00BE2973">
      <w:pPr>
        <w:pStyle w:val="af5"/>
        <w:spacing w:before="0" w:beforeAutospacing="0" w:after="0" w:afterAutospacing="0"/>
        <w:ind w:firstLine="709"/>
        <w:jc w:val="both"/>
        <w:rPr>
          <w:rFonts w:ascii="Times New Roman" w:hAnsi="Times New Roman" w:cs="Times New Roman"/>
        </w:rPr>
      </w:pPr>
      <w:r w:rsidRPr="004F3EA5">
        <w:rPr>
          <w:rFonts w:ascii="Times New Roman" w:hAnsi="Times New Roman" w:cs="Times New Roman"/>
          <w:color w:val="000000"/>
        </w:rPr>
        <w:t>Щодо тендерної процедури</w:t>
      </w:r>
      <w:r w:rsidRPr="004F3EA5">
        <w:t xml:space="preserve"> </w:t>
      </w:r>
      <w:r w:rsidR="00C15924" w:rsidRPr="004F3EA5">
        <w:rPr>
          <w:rFonts w:ascii="Times New Roman" w:hAnsi="Times New Roman" w:cs="Times New Roman"/>
          <w:color w:val="000000"/>
        </w:rPr>
        <w:t>«Запит цінових пропозицій»</w:t>
      </w:r>
      <w:r w:rsidRPr="004F3EA5">
        <w:rPr>
          <w:rFonts w:ascii="Times New Roman" w:hAnsi="Times New Roman" w:cs="Times New Roman"/>
          <w:color w:val="000000"/>
        </w:rPr>
        <w:t xml:space="preserve"> на закупівлю </w:t>
      </w:r>
      <w:r w:rsidR="004F3EA5" w:rsidRPr="004F3EA5">
        <w:rPr>
          <w:rFonts w:ascii="Times New Roman" w:hAnsi="Times New Roman"/>
        </w:rPr>
        <w:t>ДК 021:2015 - 33760000-5 - Туалетний папір, носові хустинки, рушники для рук і серветки (Туалетний папір в міні-рулонах)</w:t>
      </w:r>
      <w:r w:rsidR="00D72C71" w:rsidRPr="004F3EA5">
        <w:rPr>
          <w:rFonts w:ascii="Times New Roman" w:hAnsi="Times New Roman" w:cs="Times New Roman"/>
          <w:color w:val="000000"/>
        </w:rPr>
        <w:t xml:space="preserve">, </w:t>
      </w:r>
      <w:r w:rsidRPr="004F3EA5">
        <w:rPr>
          <w:rFonts w:ascii="Times New Roman" w:hAnsi="Times New Roman" w:cs="Times New Roman"/>
          <w:color w:val="000000"/>
        </w:rPr>
        <w:t>в рамках реалізації про</w:t>
      </w:r>
      <w:r w:rsidR="00D72C71" w:rsidRPr="004F3EA5">
        <w:rPr>
          <w:rFonts w:ascii="Times New Roman" w:hAnsi="Times New Roman" w:cs="Times New Roman"/>
          <w:color w:val="000000"/>
        </w:rPr>
        <w:t>грами</w:t>
      </w:r>
      <w:r w:rsidRPr="004F3EA5">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4F3EA5" w:rsidRDefault="00C80BEC" w:rsidP="00C80BEC">
      <w:pPr>
        <w:spacing w:after="0" w:line="240" w:lineRule="auto"/>
        <w:rPr>
          <w:rFonts w:ascii="Times New Roman" w:hAnsi="Times New Roman"/>
          <w:sz w:val="24"/>
          <w:szCs w:val="24"/>
        </w:rPr>
      </w:pPr>
    </w:p>
    <w:p w14:paraId="3BF6C29B" w14:textId="77777777" w:rsidR="00C80BEC" w:rsidRPr="004F3EA5" w:rsidRDefault="00C80BEC" w:rsidP="00C80BEC">
      <w:pPr>
        <w:pStyle w:val="af5"/>
        <w:spacing w:before="0" w:beforeAutospacing="0" w:after="0" w:afterAutospacing="0"/>
        <w:ind w:firstLine="709"/>
        <w:jc w:val="both"/>
        <w:rPr>
          <w:rFonts w:ascii="Times New Roman" w:hAnsi="Times New Roman" w:cs="Times New Roman"/>
        </w:rPr>
      </w:pPr>
      <w:r w:rsidRPr="004F3EA5">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6B91FED6" w14:textId="0EF0B498" w:rsidR="00C80BEC" w:rsidRPr="004F3EA5" w:rsidRDefault="00C80BEC" w:rsidP="00C80BEC">
      <w:pPr>
        <w:pStyle w:val="af5"/>
        <w:spacing w:before="0" w:beforeAutospacing="0" w:after="0" w:afterAutospacing="0"/>
        <w:jc w:val="both"/>
        <w:rPr>
          <w:rFonts w:ascii="Times New Roman" w:hAnsi="Times New Roman" w:cs="Times New Roman"/>
        </w:rPr>
      </w:pPr>
      <w:r w:rsidRPr="004F3EA5">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913"/>
        <w:gridCol w:w="1423"/>
        <w:gridCol w:w="1519"/>
      </w:tblGrid>
      <w:tr w:rsidR="00C80BEC" w:rsidRPr="004F3EA5"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4F3EA5" w:rsidRDefault="00C80BEC" w:rsidP="00717950">
            <w:pPr>
              <w:pStyle w:val="af5"/>
              <w:spacing w:before="0" w:beforeAutospacing="0" w:after="0" w:afterAutospacing="0"/>
              <w:jc w:val="center"/>
              <w:rPr>
                <w:rFonts w:ascii="Times New Roman" w:hAnsi="Times New Roman" w:cs="Times New Roman"/>
                <w:sz w:val="22"/>
                <w:szCs w:val="22"/>
              </w:rPr>
            </w:pPr>
            <w:r w:rsidRPr="004F3EA5">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4F3EA5" w:rsidRDefault="00C80BEC" w:rsidP="00717950">
            <w:pPr>
              <w:pStyle w:val="af5"/>
              <w:spacing w:before="0" w:beforeAutospacing="0" w:after="0" w:afterAutospacing="0"/>
              <w:jc w:val="center"/>
              <w:rPr>
                <w:rFonts w:ascii="Times New Roman" w:hAnsi="Times New Roman" w:cs="Times New Roman"/>
                <w:sz w:val="22"/>
                <w:szCs w:val="22"/>
              </w:rPr>
            </w:pPr>
            <w:r w:rsidRPr="004F3EA5">
              <w:rPr>
                <w:rFonts w:ascii="Times New Roman" w:hAnsi="Times New Roman" w:cs="Times New Roman"/>
                <w:color w:val="000000"/>
                <w:sz w:val="22"/>
                <w:szCs w:val="22"/>
              </w:rPr>
              <w:t>Відповідь</w:t>
            </w:r>
          </w:p>
          <w:p w14:paraId="53DE4772" w14:textId="77777777" w:rsidR="00C80BEC" w:rsidRPr="004F3EA5" w:rsidRDefault="00C80BEC" w:rsidP="00717950">
            <w:pPr>
              <w:pStyle w:val="af5"/>
              <w:spacing w:before="0" w:beforeAutospacing="0" w:after="0" w:afterAutospacing="0"/>
              <w:jc w:val="center"/>
              <w:rPr>
                <w:rFonts w:ascii="Times New Roman" w:hAnsi="Times New Roman" w:cs="Times New Roman"/>
                <w:sz w:val="22"/>
                <w:szCs w:val="22"/>
              </w:rPr>
            </w:pPr>
            <w:r w:rsidRPr="004F3EA5">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4F3EA5" w:rsidRDefault="00C80BEC" w:rsidP="00717950">
            <w:pPr>
              <w:pStyle w:val="af5"/>
              <w:spacing w:before="0" w:beforeAutospacing="0" w:after="0" w:afterAutospacing="0"/>
              <w:jc w:val="center"/>
              <w:rPr>
                <w:rFonts w:ascii="Times New Roman" w:hAnsi="Times New Roman" w:cs="Times New Roman"/>
                <w:sz w:val="22"/>
                <w:szCs w:val="22"/>
              </w:rPr>
            </w:pPr>
            <w:r w:rsidRPr="004F3EA5">
              <w:rPr>
                <w:rFonts w:ascii="Times New Roman" w:hAnsi="Times New Roman" w:cs="Times New Roman"/>
                <w:color w:val="000000"/>
                <w:sz w:val="22"/>
                <w:szCs w:val="22"/>
              </w:rPr>
              <w:t>Роз’яснення</w:t>
            </w:r>
          </w:p>
          <w:p w14:paraId="576632FC" w14:textId="77777777" w:rsidR="00C80BEC" w:rsidRPr="004F3EA5" w:rsidRDefault="00C80BEC" w:rsidP="00717950">
            <w:pPr>
              <w:pStyle w:val="af5"/>
              <w:spacing w:before="0" w:beforeAutospacing="0" w:after="0" w:afterAutospacing="0"/>
              <w:jc w:val="center"/>
              <w:rPr>
                <w:rFonts w:ascii="Times New Roman" w:hAnsi="Times New Roman" w:cs="Times New Roman"/>
                <w:sz w:val="22"/>
                <w:szCs w:val="22"/>
              </w:rPr>
            </w:pPr>
            <w:r w:rsidRPr="004F3EA5">
              <w:rPr>
                <w:rFonts w:ascii="Times New Roman" w:hAnsi="Times New Roman" w:cs="Times New Roman"/>
                <w:color w:val="000000"/>
                <w:sz w:val="22"/>
                <w:szCs w:val="22"/>
              </w:rPr>
              <w:t xml:space="preserve"> якщо відповідь «Так»</w:t>
            </w:r>
          </w:p>
        </w:tc>
      </w:tr>
      <w:tr w:rsidR="00C80BEC" w:rsidRPr="004F3EA5"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4F3EA5" w:rsidRDefault="00C80BEC" w:rsidP="00717950">
            <w:pPr>
              <w:pStyle w:val="af5"/>
              <w:spacing w:before="0" w:beforeAutospacing="0" w:after="0" w:afterAutospacing="0"/>
              <w:jc w:val="both"/>
              <w:rPr>
                <w:rFonts w:ascii="Times New Roman" w:hAnsi="Times New Roman" w:cs="Times New Roman"/>
              </w:rPr>
            </w:pPr>
            <w:r w:rsidRPr="004F3EA5">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4F3EA5"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4F3EA5" w:rsidRDefault="00C80BEC" w:rsidP="00717950">
            <w:pPr>
              <w:rPr>
                <w:rFonts w:ascii="Times New Roman" w:hAnsi="Times New Roman"/>
                <w:sz w:val="24"/>
                <w:szCs w:val="24"/>
              </w:rPr>
            </w:pPr>
          </w:p>
        </w:tc>
      </w:tr>
      <w:tr w:rsidR="00C80BEC" w:rsidRPr="004F3EA5"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4F3EA5" w:rsidRDefault="00C80BEC" w:rsidP="00717950">
            <w:pPr>
              <w:pStyle w:val="af5"/>
              <w:spacing w:before="0" w:beforeAutospacing="0" w:after="0" w:afterAutospacing="0"/>
              <w:jc w:val="both"/>
              <w:rPr>
                <w:rFonts w:ascii="Times New Roman" w:hAnsi="Times New Roman" w:cs="Times New Roman"/>
              </w:rPr>
            </w:pPr>
            <w:r w:rsidRPr="004F3EA5">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4F3EA5"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4F3EA5" w:rsidRDefault="00C80BEC" w:rsidP="00717950">
            <w:pPr>
              <w:rPr>
                <w:rFonts w:ascii="Times New Roman" w:hAnsi="Times New Roman"/>
                <w:sz w:val="24"/>
                <w:szCs w:val="24"/>
              </w:rPr>
            </w:pPr>
          </w:p>
        </w:tc>
      </w:tr>
      <w:tr w:rsidR="00C80BEC" w:rsidRPr="004F3EA5"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4F3EA5" w:rsidRDefault="00C80BEC" w:rsidP="00717950">
            <w:pPr>
              <w:pStyle w:val="af5"/>
              <w:spacing w:before="0" w:beforeAutospacing="0" w:after="0" w:afterAutospacing="0"/>
              <w:jc w:val="both"/>
              <w:rPr>
                <w:rFonts w:ascii="Times New Roman" w:hAnsi="Times New Roman" w:cs="Times New Roman"/>
              </w:rPr>
            </w:pPr>
            <w:r w:rsidRPr="004F3EA5">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4F3EA5">
              <w:rPr>
                <w:rFonts w:ascii="Times New Roman" w:hAnsi="Times New Roman" w:cs="Times New Roman"/>
                <w:color w:val="000000"/>
              </w:rPr>
              <w:t>сприйнято</w:t>
            </w:r>
            <w:r w:rsidRPr="004F3EA5">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4F3EA5"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4F3EA5" w:rsidRDefault="00C80BEC" w:rsidP="00717950">
            <w:pPr>
              <w:rPr>
                <w:rFonts w:ascii="Times New Roman" w:hAnsi="Times New Roman"/>
                <w:sz w:val="24"/>
                <w:szCs w:val="24"/>
              </w:rPr>
            </w:pPr>
          </w:p>
        </w:tc>
      </w:tr>
    </w:tbl>
    <w:p w14:paraId="31235308" w14:textId="77777777" w:rsidR="00C80BEC" w:rsidRPr="004F3EA5" w:rsidRDefault="00C80BEC" w:rsidP="00C80BEC">
      <w:pPr>
        <w:pStyle w:val="af5"/>
        <w:spacing w:before="0" w:beforeAutospacing="0" w:after="0" w:afterAutospacing="0"/>
        <w:jc w:val="both"/>
        <w:rPr>
          <w:rFonts w:ascii="Times New Roman" w:hAnsi="Times New Roman" w:cs="Times New Roman"/>
          <w:sz w:val="23"/>
          <w:szCs w:val="23"/>
        </w:rPr>
      </w:pPr>
      <w:r w:rsidRPr="004F3EA5">
        <w:rPr>
          <w:rFonts w:ascii="Times New Roman" w:hAnsi="Times New Roman" w:cs="Times New Roman"/>
          <w:b/>
          <w:bCs/>
          <w:color w:val="000000"/>
          <w:shd w:val="clear" w:color="auto" w:fill="FFFFFF"/>
        </w:rPr>
        <w:t>*</w:t>
      </w:r>
      <w:r w:rsidRPr="004F3EA5">
        <w:rPr>
          <w:rFonts w:ascii="Times New Roman" w:hAnsi="Times New Roman" w:cs="Times New Roman"/>
          <w:color w:val="000000"/>
          <w:sz w:val="23"/>
          <w:szCs w:val="23"/>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C4E666D" w:rsidR="00C80BEC" w:rsidRPr="004F3EA5" w:rsidRDefault="00C80BEC" w:rsidP="00C80BEC">
      <w:pPr>
        <w:pStyle w:val="af5"/>
        <w:spacing w:before="0" w:beforeAutospacing="0" w:after="0" w:afterAutospacing="0"/>
        <w:jc w:val="both"/>
        <w:rPr>
          <w:rFonts w:ascii="Times New Roman" w:hAnsi="Times New Roman" w:cs="Times New Roman"/>
          <w:sz w:val="23"/>
          <w:szCs w:val="23"/>
        </w:rPr>
      </w:pPr>
      <w:r w:rsidRPr="004F3EA5">
        <w:rPr>
          <w:rFonts w:ascii="Times New Roman" w:hAnsi="Times New Roman" w:cs="Times New Roman"/>
          <w:b/>
          <w:bCs/>
          <w:color w:val="000000"/>
          <w:sz w:val="23"/>
          <w:szCs w:val="23"/>
          <w:shd w:val="clear" w:color="auto" w:fill="FFFFFF"/>
        </w:rPr>
        <w:t>**</w:t>
      </w:r>
      <w:r w:rsidRPr="004F3EA5">
        <w:rPr>
          <w:rFonts w:ascii="Times New Roman" w:hAnsi="Times New Roman" w:cs="Times New Roman"/>
          <w:color w:val="000000"/>
          <w:sz w:val="23"/>
          <w:szCs w:val="23"/>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4F3EA5">
          <w:rPr>
            <w:rStyle w:val="a7"/>
            <w:rFonts w:ascii="Times New Roman" w:hAnsi="Times New Roman"/>
            <w:color w:val="000000"/>
            <w:sz w:val="23"/>
            <w:szCs w:val="23"/>
          </w:rPr>
          <w:t>частині першій</w:t>
        </w:r>
      </w:hyperlink>
      <w:r w:rsidRPr="004F3EA5">
        <w:rPr>
          <w:rFonts w:ascii="Times New Roman" w:hAnsi="Times New Roman" w:cs="Times New Roman"/>
          <w:color w:val="000000"/>
          <w:sz w:val="23"/>
          <w:szCs w:val="23"/>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802CA7E" w14:textId="77777777" w:rsidR="004654BD" w:rsidRDefault="004654BD" w:rsidP="00C80BEC">
      <w:pPr>
        <w:rPr>
          <w:rFonts w:ascii="Times New Roman" w:hAnsi="Times New Roman"/>
          <w:sz w:val="24"/>
          <w:szCs w:val="24"/>
        </w:rPr>
      </w:pPr>
    </w:p>
    <w:p w14:paraId="037194FD" w14:textId="53B31393" w:rsidR="00C80BEC" w:rsidRPr="004F3EA5" w:rsidRDefault="00C80BEC" w:rsidP="00C80BEC">
      <w:pPr>
        <w:rPr>
          <w:rFonts w:ascii="Times New Roman" w:hAnsi="Times New Roman"/>
          <w:sz w:val="24"/>
          <w:szCs w:val="24"/>
        </w:rPr>
      </w:pPr>
      <w:r w:rsidRPr="004F3EA5">
        <w:rPr>
          <w:rFonts w:ascii="Times New Roman" w:hAnsi="Times New Roman"/>
          <w:sz w:val="24"/>
          <w:szCs w:val="24"/>
        </w:rPr>
        <w:t>«__»______20___</w:t>
      </w:r>
      <w:r w:rsidRPr="004F3EA5">
        <w:rPr>
          <w:rFonts w:ascii="Times New Roman" w:hAnsi="Times New Roman"/>
          <w:sz w:val="24"/>
          <w:szCs w:val="24"/>
        </w:rPr>
        <w:tab/>
      </w:r>
      <w:r w:rsidRPr="004F3EA5">
        <w:rPr>
          <w:rFonts w:ascii="Times New Roman" w:hAnsi="Times New Roman"/>
          <w:sz w:val="24"/>
          <w:szCs w:val="24"/>
        </w:rPr>
        <w:tab/>
      </w:r>
      <w:r w:rsidRPr="004F3EA5">
        <w:rPr>
          <w:rFonts w:ascii="Times New Roman" w:hAnsi="Times New Roman"/>
          <w:sz w:val="24"/>
          <w:szCs w:val="24"/>
        </w:rPr>
        <w:tab/>
        <w:t>_________</w:t>
      </w:r>
      <w:r w:rsidRPr="004F3EA5">
        <w:rPr>
          <w:rFonts w:ascii="Times New Roman" w:hAnsi="Times New Roman"/>
          <w:sz w:val="24"/>
          <w:szCs w:val="24"/>
        </w:rPr>
        <w:tab/>
      </w:r>
      <w:r w:rsidRPr="004F3EA5">
        <w:rPr>
          <w:rFonts w:ascii="Times New Roman" w:hAnsi="Times New Roman"/>
          <w:sz w:val="24"/>
          <w:szCs w:val="24"/>
        </w:rPr>
        <w:tab/>
      </w:r>
      <w:r w:rsidRPr="004F3EA5">
        <w:rPr>
          <w:rFonts w:ascii="Times New Roman" w:hAnsi="Times New Roman"/>
          <w:sz w:val="24"/>
          <w:szCs w:val="24"/>
        </w:rPr>
        <w:tab/>
        <w:t>________________</w:t>
      </w:r>
    </w:p>
    <w:p w14:paraId="376D5AB8" w14:textId="1FF45562" w:rsidR="00C80BEC" w:rsidRPr="004654BD" w:rsidRDefault="00C80BEC" w:rsidP="00C80BEC">
      <w:pPr>
        <w:rPr>
          <w:rFonts w:ascii="Times New Roman" w:hAnsi="Times New Roman"/>
          <w:sz w:val="23"/>
          <w:szCs w:val="23"/>
        </w:rPr>
      </w:pPr>
      <w:r w:rsidRPr="004F3EA5">
        <w:rPr>
          <w:rFonts w:ascii="Times New Roman" w:hAnsi="Times New Roman"/>
          <w:sz w:val="24"/>
          <w:szCs w:val="24"/>
        </w:rPr>
        <w:tab/>
      </w:r>
      <w:r w:rsidRPr="004F3EA5">
        <w:rPr>
          <w:rFonts w:ascii="Times New Roman" w:hAnsi="Times New Roman"/>
          <w:sz w:val="24"/>
          <w:szCs w:val="24"/>
        </w:rPr>
        <w:tab/>
      </w:r>
      <w:r w:rsidRPr="004F3EA5">
        <w:rPr>
          <w:rFonts w:ascii="Times New Roman" w:hAnsi="Times New Roman"/>
          <w:sz w:val="24"/>
          <w:szCs w:val="24"/>
        </w:rPr>
        <w:tab/>
      </w:r>
      <w:r w:rsidRPr="004F3EA5">
        <w:rPr>
          <w:rFonts w:ascii="Times New Roman" w:hAnsi="Times New Roman"/>
          <w:sz w:val="24"/>
          <w:szCs w:val="24"/>
        </w:rPr>
        <w:tab/>
      </w:r>
      <w:r w:rsidRPr="004F3EA5">
        <w:rPr>
          <w:rFonts w:ascii="Times New Roman" w:hAnsi="Times New Roman"/>
          <w:sz w:val="24"/>
          <w:szCs w:val="24"/>
        </w:rPr>
        <w:tab/>
        <w:t xml:space="preserve">  </w:t>
      </w:r>
      <w:r w:rsidRPr="004654BD">
        <w:rPr>
          <w:rFonts w:ascii="Times New Roman" w:hAnsi="Times New Roman"/>
          <w:sz w:val="23"/>
          <w:szCs w:val="23"/>
        </w:rPr>
        <w:t>(підпис)</w:t>
      </w:r>
      <w:r w:rsidRPr="004654BD">
        <w:rPr>
          <w:rFonts w:ascii="Times New Roman" w:hAnsi="Times New Roman"/>
          <w:sz w:val="23"/>
          <w:szCs w:val="23"/>
        </w:rPr>
        <w:tab/>
      </w:r>
      <w:r w:rsidRPr="004654BD">
        <w:rPr>
          <w:rFonts w:ascii="Times New Roman" w:hAnsi="Times New Roman"/>
          <w:sz w:val="23"/>
          <w:szCs w:val="23"/>
        </w:rPr>
        <w:tab/>
      </w:r>
      <w:r w:rsidRPr="004654BD">
        <w:rPr>
          <w:rFonts w:ascii="Times New Roman" w:hAnsi="Times New Roman"/>
          <w:sz w:val="23"/>
          <w:szCs w:val="23"/>
        </w:rPr>
        <w:tab/>
      </w:r>
      <w:r w:rsidRPr="004654BD">
        <w:rPr>
          <w:rFonts w:ascii="Times New Roman" w:hAnsi="Times New Roman"/>
          <w:sz w:val="23"/>
          <w:szCs w:val="23"/>
        </w:rPr>
        <w:tab/>
        <w:t xml:space="preserve">   П.І.Б.</w:t>
      </w:r>
    </w:p>
    <w:p w14:paraId="31CE9464" w14:textId="7F44B933" w:rsidR="00295E76" w:rsidRPr="004654BD" w:rsidRDefault="00295E76" w:rsidP="008C5885">
      <w:pPr>
        <w:spacing w:after="0" w:line="240" w:lineRule="auto"/>
        <w:ind w:left="5812"/>
        <w:jc w:val="right"/>
        <w:rPr>
          <w:rFonts w:asciiTheme="minorHAnsi" w:hAnsiTheme="minorHAnsi"/>
          <w:sz w:val="24"/>
          <w:szCs w:val="24"/>
        </w:rPr>
      </w:pPr>
      <w:r w:rsidRPr="004654BD">
        <w:rPr>
          <w:rFonts w:ascii="Times New Roman" w:hAnsi="Times New Roman"/>
          <w:b/>
          <w:bCs/>
          <w:sz w:val="24"/>
          <w:szCs w:val="24"/>
        </w:rPr>
        <w:lastRenderedPageBreak/>
        <w:t xml:space="preserve">Додаток № </w:t>
      </w:r>
      <w:r w:rsidR="00CD16C2" w:rsidRPr="004654BD">
        <w:rPr>
          <w:rFonts w:ascii="Times New Roman" w:hAnsi="Times New Roman"/>
          <w:b/>
          <w:bCs/>
          <w:sz w:val="24"/>
          <w:szCs w:val="24"/>
        </w:rPr>
        <w:t>4</w:t>
      </w:r>
    </w:p>
    <w:p w14:paraId="5D1F821D" w14:textId="1EFF7086" w:rsidR="00295E76" w:rsidRDefault="00295E76" w:rsidP="00330BF0">
      <w:pPr>
        <w:spacing w:after="120" w:line="240" w:lineRule="auto"/>
        <w:ind w:left="360"/>
        <w:jc w:val="both"/>
        <w:rPr>
          <w:rFonts w:asciiTheme="minorHAnsi" w:hAnsiTheme="minorHAnsi"/>
          <w:sz w:val="26"/>
          <w:szCs w:val="26"/>
        </w:rPr>
      </w:pPr>
    </w:p>
    <w:p w14:paraId="1CCF7ECF" w14:textId="51D2A93B" w:rsidR="00295E76" w:rsidRPr="006D5ACB" w:rsidRDefault="008B37EF"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4DCC2984">
            <wp:simplePos x="0" y="0"/>
            <wp:positionH relativeFrom="margin">
              <wp:posOffset>78105</wp:posOffset>
            </wp:positionH>
            <wp:positionV relativeFrom="margin">
              <wp:posOffset>530335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b/>
          <w:bCs/>
          <w:sz w:val="26"/>
          <w:szCs w:val="26"/>
          <w:lang w:val="uk-UA"/>
        </w:rPr>
        <w:t>The Global Fund</w:t>
      </w:r>
    </w:p>
    <w:p w14:paraId="5F4090BB" w14:textId="634861F4" w:rsidR="00295E76"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6AE2BF88" w14:textId="77777777" w:rsidR="00E9245B" w:rsidRPr="006D5ACB" w:rsidRDefault="00E9245B" w:rsidP="00330BF0">
      <w:pPr>
        <w:pStyle w:val="Default"/>
        <w:rPr>
          <w:sz w:val="26"/>
          <w:szCs w:val="26"/>
          <w:lang w:val="uk-UA"/>
        </w:rPr>
      </w:pPr>
    </w:p>
    <w:p w14:paraId="4AFD455A" w14:textId="238AD5FF" w:rsidR="00295E76" w:rsidRPr="006D5ACB" w:rsidRDefault="00295E76" w:rsidP="00330BF0">
      <w:pPr>
        <w:pStyle w:val="Default"/>
        <w:jc w:val="both"/>
        <w:rPr>
          <w:sz w:val="26"/>
          <w:szCs w:val="26"/>
          <w:lang w:val="uk-UA"/>
        </w:rPr>
      </w:pPr>
    </w:p>
    <w:p w14:paraId="51303374" w14:textId="77777777" w:rsidR="00E9245B" w:rsidRPr="00D85AB9" w:rsidRDefault="00E9245B" w:rsidP="00E9245B">
      <w:pPr>
        <w:pStyle w:val="Default"/>
        <w:jc w:val="center"/>
        <w:rPr>
          <w:b/>
          <w:lang w:val="uk-UA"/>
        </w:rPr>
      </w:pPr>
      <w:r w:rsidRPr="00D85AB9">
        <w:rPr>
          <w:b/>
          <w:lang w:val="uk-UA"/>
        </w:rPr>
        <w:t>КОДЕКС ПОВЕДІНКИ ПОСТАЧАЛЬНИКІВ*</w:t>
      </w:r>
    </w:p>
    <w:p w14:paraId="4132B93D" w14:textId="77777777" w:rsidR="00E9245B" w:rsidRPr="00D85AB9" w:rsidRDefault="00E9245B" w:rsidP="00E9245B">
      <w:pPr>
        <w:pStyle w:val="Default"/>
        <w:jc w:val="both"/>
        <w:rPr>
          <w:b/>
          <w:lang w:val="uk-UA"/>
        </w:rPr>
      </w:pPr>
    </w:p>
    <w:p w14:paraId="51F939AB" w14:textId="77777777" w:rsidR="00E9245B" w:rsidRPr="00D85AB9" w:rsidRDefault="00E9245B" w:rsidP="00E9245B">
      <w:pPr>
        <w:pStyle w:val="Default"/>
        <w:numPr>
          <w:ilvl w:val="0"/>
          <w:numId w:val="29"/>
        </w:numPr>
        <w:jc w:val="both"/>
        <w:rPr>
          <w:b/>
          <w:lang w:val="uk-UA"/>
        </w:rPr>
      </w:pPr>
      <w:r w:rsidRPr="00D85AB9">
        <w:rPr>
          <w:b/>
          <w:lang w:val="uk-UA"/>
        </w:rPr>
        <w:t>Вступ</w:t>
      </w:r>
    </w:p>
    <w:p w14:paraId="61262D29" w14:textId="77777777" w:rsidR="00E9245B" w:rsidRPr="00D85AB9" w:rsidRDefault="00E9245B" w:rsidP="00E9245B">
      <w:pPr>
        <w:pStyle w:val="Default"/>
        <w:jc w:val="both"/>
        <w:rPr>
          <w:lang w:val="uk-UA"/>
        </w:rPr>
      </w:pPr>
    </w:p>
    <w:p w14:paraId="109F6825" w14:textId="77777777" w:rsidR="00E9245B" w:rsidRPr="00D85AB9" w:rsidRDefault="00E9245B" w:rsidP="00E9245B">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E6B1CA5" w14:textId="77777777" w:rsidR="00E9245B" w:rsidRPr="00D85AB9" w:rsidRDefault="00E9245B" w:rsidP="00E9245B">
      <w:pPr>
        <w:pStyle w:val="Default"/>
        <w:jc w:val="both"/>
        <w:rPr>
          <w:lang w:val="uk-UA"/>
        </w:rPr>
      </w:pPr>
    </w:p>
    <w:p w14:paraId="7E36D189" w14:textId="77777777" w:rsidR="00E9245B" w:rsidRPr="00D85AB9" w:rsidRDefault="00E9245B" w:rsidP="00E9245B">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8116EAE" w14:textId="77777777" w:rsidR="00E9245B" w:rsidRPr="00D85AB9" w:rsidRDefault="00E9245B" w:rsidP="00E9245B">
      <w:pPr>
        <w:pStyle w:val="Default"/>
        <w:jc w:val="both"/>
        <w:rPr>
          <w:lang w:val="uk-UA"/>
        </w:rPr>
      </w:pPr>
    </w:p>
    <w:p w14:paraId="6FCFD111" w14:textId="77777777" w:rsidR="00E9245B" w:rsidRPr="00D85AB9" w:rsidRDefault="00E9245B" w:rsidP="00E9245B">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2945A70" w14:textId="77777777" w:rsidR="00E9245B" w:rsidRPr="00D85AB9" w:rsidRDefault="00E9245B" w:rsidP="00E9245B">
      <w:pPr>
        <w:pStyle w:val="Default"/>
        <w:jc w:val="both"/>
        <w:rPr>
          <w:lang w:val="uk-UA"/>
        </w:rPr>
      </w:pPr>
    </w:p>
    <w:p w14:paraId="605E2578" w14:textId="77777777" w:rsidR="00E9245B" w:rsidRDefault="00E9245B" w:rsidP="00E9245B">
      <w:pPr>
        <w:pStyle w:val="Default"/>
        <w:jc w:val="both"/>
        <w:rPr>
          <w:lang w:val="uk-UA"/>
        </w:rPr>
      </w:pPr>
      <w:r w:rsidRPr="00D85AB9">
        <w:rPr>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6D061EF" w14:textId="77777777" w:rsidR="00E9245B" w:rsidRPr="00D85AB9" w:rsidRDefault="00E9245B" w:rsidP="00E9245B">
      <w:pPr>
        <w:pStyle w:val="Default"/>
        <w:jc w:val="both"/>
        <w:rPr>
          <w:lang w:val="uk-UA"/>
        </w:rPr>
      </w:pPr>
    </w:p>
    <w:p w14:paraId="5349D288" w14:textId="77777777" w:rsidR="00E9245B" w:rsidRPr="00D85AB9" w:rsidRDefault="00E9245B" w:rsidP="00E9245B">
      <w:pPr>
        <w:pStyle w:val="Default"/>
        <w:numPr>
          <w:ilvl w:val="0"/>
          <w:numId w:val="29"/>
        </w:numPr>
        <w:jc w:val="both"/>
        <w:rPr>
          <w:b/>
          <w:lang w:val="uk-UA"/>
        </w:rPr>
      </w:pPr>
      <w:r w:rsidRPr="00D85AB9">
        <w:rPr>
          <w:b/>
          <w:lang w:val="uk-UA"/>
        </w:rPr>
        <w:t xml:space="preserve">Мандат цього Кодексу </w:t>
      </w:r>
    </w:p>
    <w:p w14:paraId="521E9AE6" w14:textId="77777777" w:rsidR="00E9245B" w:rsidRPr="00D85AB9" w:rsidRDefault="00E9245B" w:rsidP="00E9245B">
      <w:pPr>
        <w:pStyle w:val="Default"/>
        <w:jc w:val="both"/>
        <w:rPr>
          <w:lang w:val="uk-UA"/>
        </w:rPr>
      </w:pPr>
    </w:p>
    <w:p w14:paraId="7B294E2E" w14:textId="77777777" w:rsidR="00E9245B" w:rsidRPr="00D85AB9" w:rsidRDefault="00E9245B" w:rsidP="00E9245B">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7AA938BD" w14:textId="77777777" w:rsidR="00E9245B" w:rsidRPr="00D85AB9" w:rsidRDefault="00E9245B" w:rsidP="00E9245B">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48F29894" w14:textId="77777777" w:rsidR="00E9245B" w:rsidRPr="00D85AB9" w:rsidRDefault="00E9245B" w:rsidP="00E9245B">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DD45197" w14:textId="77777777" w:rsidR="00E9245B" w:rsidRPr="00D85AB9" w:rsidRDefault="00E9245B" w:rsidP="00E9245B">
      <w:pPr>
        <w:pStyle w:val="Default"/>
        <w:jc w:val="both"/>
        <w:rPr>
          <w:lang w:val="uk-UA"/>
        </w:rPr>
      </w:pPr>
    </w:p>
    <w:p w14:paraId="754ACFF0" w14:textId="77777777" w:rsidR="00E9245B" w:rsidRPr="00D85AB9" w:rsidRDefault="00E9245B" w:rsidP="00E9245B">
      <w:pPr>
        <w:pStyle w:val="Default"/>
        <w:jc w:val="both"/>
        <w:rPr>
          <w:lang w:val="uk-UA"/>
        </w:rPr>
      </w:pPr>
      <w:r w:rsidRPr="00D85AB9">
        <w:rPr>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2183255" w14:textId="77777777" w:rsidR="00E9245B" w:rsidRPr="00D85AB9" w:rsidRDefault="00E9245B" w:rsidP="00E9245B">
      <w:pPr>
        <w:pStyle w:val="Default"/>
        <w:jc w:val="both"/>
        <w:rPr>
          <w:b/>
          <w:lang w:val="uk-UA"/>
        </w:rPr>
      </w:pPr>
    </w:p>
    <w:p w14:paraId="054FC25F" w14:textId="77777777" w:rsidR="00E9245B" w:rsidRPr="00D85AB9" w:rsidRDefault="00E9245B" w:rsidP="00E9245B">
      <w:pPr>
        <w:pStyle w:val="Default"/>
        <w:numPr>
          <w:ilvl w:val="0"/>
          <w:numId w:val="29"/>
        </w:numPr>
        <w:jc w:val="both"/>
        <w:rPr>
          <w:b/>
          <w:lang w:val="uk-UA"/>
        </w:rPr>
      </w:pPr>
      <w:r w:rsidRPr="00D85AB9">
        <w:rPr>
          <w:b/>
          <w:lang w:val="uk-UA"/>
        </w:rPr>
        <w:t xml:space="preserve">Чесність та прозорість діяльності </w:t>
      </w:r>
    </w:p>
    <w:p w14:paraId="5FE061AB" w14:textId="77777777" w:rsidR="00E9245B" w:rsidRPr="00D85AB9" w:rsidRDefault="00E9245B" w:rsidP="00E9245B">
      <w:pPr>
        <w:pStyle w:val="Default"/>
        <w:jc w:val="both"/>
        <w:rPr>
          <w:lang w:val="uk-UA"/>
        </w:rPr>
      </w:pPr>
    </w:p>
    <w:p w14:paraId="3E0FCEF0" w14:textId="77777777" w:rsidR="00E9245B" w:rsidRPr="00D85AB9" w:rsidRDefault="00E9245B" w:rsidP="00E9245B">
      <w:pPr>
        <w:pStyle w:val="Default"/>
        <w:jc w:val="both"/>
        <w:rPr>
          <w:lang w:val="uk-UA"/>
        </w:rPr>
      </w:pPr>
      <w:r w:rsidRPr="00D85AB9">
        <w:rPr>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F82A3A7" w14:textId="77777777" w:rsidR="00E9245B" w:rsidRPr="00D85AB9" w:rsidRDefault="00E9245B" w:rsidP="00E9245B">
      <w:pPr>
        <w:pStyle w:val="Default"/>
        <w:jc w:val="both"/>
        <w:rPr>
          <w:lang w:val="uk-UA"/>
        </w:rPr>
      </w:pPr>
    </w:p>
    <w:p w14:paraId="51CD2F09" w14:textId="77777777" w:rsidR="00E9245B" w:rsidRPr="00D85AB9" w:rsidRDefault="00E9245B" w:rsidP="00E9245B">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7923F5D" w14:textId="77777777" w:rsidR="00E9245B" w:rsidRPr="00D85AB9" w:rsidRDefault="00E9245B" w:rsidP="00E9245B">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095BD7B" w14:textId="77777777" w:rsidR="00E9245B" w:rsidRPr="00D85AB9" w:rsidRDefault="00E9245B" w:rsidP="00E9245B">
      <w:pPr>
        <w:pStyle w:val="Default"/>
        <w:jc w:val="both"/>
        <w:rPr>
          <w:lang w:val="uk-UA"/>
        </w:rPr>
      </w:pPr>
    </w:p>
    <w:p w14:paraId="1B930AB3" w14:textId="77777777" w:rsidR="00E9245B" w:rsidRPr="00D85AB9" w:rsidRDefault="00E9245B" w:rsidP="00E9245B">
      <w:pPr>
        <w:pStyle w:val="Default"/>
        <w:jc w:val="both"/>
        <w:rPr>
          <w:lang w:val="uk-UA"/>
        </w:rPr>
      </w:pPr>
      <w:r w:rsidRPr="00D85AB9">
        <w:rPr>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30E47E5" w14:textId="77777777" w:rsidR="00E9245B" w:rsidRPr="00D85AB9" w:rsidRDefault="00E9245B" w:rsidP="00E9245B">
      <w:pPr>
        <w:pStyle w:val="Default"/>
        <w:jc w:val="both"/>
        <w:rPr>
          <w:lang w:val="uk-UA"/>
        </w:rPr>
      </w:pPr>
    </w:p>
    <w:p w14:paraId="05E9185A" w14:textId="77777777" w:rsidR="00E9245B" w:rsidRPr="00D85AB9" w:rsidRDefault="00E9245B" w:rsidP="00E9245B">
      <w:pPr>
        <w:pStyle w:val="Default"/>
        <w:numPr>
          <w:ilvl w:val="0"/>
          <w:numId w:val="32"/>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A57E76C" w14:textId="77777777" w:rsidR="00E9245B" w:rsidRPr="00D85AB9" w:rsidRDefault="00E9245B" w:rsidP="00E9245B">
      <w:pPr>
        <w:pStyle w:val="Default"/>
        <w:jc w:val="both"/>
        <w:rPr>
          <w:lang w:val="uk-UA"/>
        </w:rPr>
      </w:pPr>
    </w:p>
    <w:p w14:paraId="7955F2F2" w14:textId="77777777" w:rsidR="00E9245B" w:rsidRPr="00D85AB9" w:rsidRDefault="00E9245B" w:rsidP="00E9245B">
      <w:pPr>
        <w:pStyle w:val="Default"/>
        <w:numPr>
          <w:ilvl w:val="0"/>
          <w:numId w:val="32"/>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1563083" w14:textId="77777777" w:rsidR="00E9245B" w:rsidRPr="00D85AB9" w:rsidRDefault="00E9245B" w:rsidP="00E9245B">
      <w:pPr>
        <w:pStyle w:val="Default"/>
        <w:jc w:val="both"/>
        <w:rPr>
          <w:lang w:val="uk-UA"/>
        </w:rPr>
      </w:pPr>
    </w:p>
    <w:p w14:paraId="12900283" w14:textId="77777777" w:rsidR="00E9245B" w:rsidRPr="00D85AB9" w:rsidRDefault="00E9245B" w:rsidP="00E9245B">
      <w:pPr>
        <w:pStyle w:val="Default"/>
        <w:numPr>
          <w:ilvl w:val="0"/>
          <w:numId w:val="32"/>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9BD04E0" w14:textId="77777777" w:rsidR="00E9245B" w:rsidRPr="00D85AB9" w:rsidRDefault="00E9245B" w:rsidP="00E9245B">
      <w:pPr>
        <w:pStyle w:val="Default"/>
        <w:jc w:val="both"/>
        <w:rPr>
          <w:lang w:val="uk-UA"/>
        </w:rPr>
      </w:pPr>
    </w:p>
    <w:p w14:paraId="2370E270" w14:textId="77777777" w:rsidR="00E9245B" w:rsidRPr="00D85AB9" w:rsidRDefault="00E9245B" w:rsidP="00E9245B">
      <w:pPr>
        <w:pStyle w:val="Default"/>
        <w:numPr>
          <w:ilvl w:val="0"/>
          <w:numId w:val="32"/>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CABAD18" w14:textId="77777777" w:rsidR="00E9245B" w:rsidRPr="00D85AB9" w:rsidRDefault="00E9245B" w:rsidP="00E9245B">
      <w:pPr>
        <w:pStyle w:val="Default"/>
        <w:jc w:val="both"/>
        <w:rPr>
          <w:lang w:val="uk-UA"/>
        </w:rPr>
      </w:pPr>
    </w:p>
    <w:p w14:paraId="211C335C" w14:textId="77777777" w:rsidR="00E9245B" w:rsidRPr="00D85AB9" w:rsidRDefault="00E9245B" w:rsidP="00E9245B">
      <w:pPr>
        <w:pStyle w:val="Default"/>
        <w:numPr>
          <w:ilvl w:val="0"/>
          <w:numId w:val="32"/>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1EB0864" w14:textId="77777777" w:rsidR="00E9245B" w:rsidRPr="00D85AB9" w:rsidRDefault="00E9245B" w:rsidP="00E9245B">
      <w:pPr>
        <w:pStyle w:val="Default"/>
        <w:jc w:val="both"/>
        <w:rPr>
          <w:lang w:val="uk-UA"/>
        </w:rPr>
      </w:pPr>
    </w:p>
    <w:p w14:paraId="40ADD878" w14:textId="77777777" w:rsidR="00E9245B" w:rsidRPr="00D85AB9" w:rsidRDefault="00E9245B" w:rsidP="00E9245B">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w:t>
      </w:r>
      <w:r w:rsidRPr="00D85AB9">
        <w:rPr>
          <w:lang w:val="uk-UA"/>
        </w:rPr>
        <w:lastRenderedPageBreak/>
        <w:t xml:space="preserve">визначені Глобальним Фондом або реципієнтом гранту стосовно процесів закупівель або виконання положень угоди. </w:t>
      </w:r>
    </w:p>
    <w:p w14:paraId="68563BE6" w14:textId="77777777" w:rsidR="00E9245B" w:rsidRPr="00D85AB9" w:rsidRDefault="00E9245B" w:rsidP="00E9245B">
      <w:pPr>
        <w:pStyle w:val="Default"/>
        <w:jc w:val="both"/>
        <w:rPr>
          <w:lang w:val="uk-UA"/>
        </w:rPr>
      </w:pPr>
    </w:p>
    <w:p w14:paraId="4F44CB42" w14:textId="77777777" w:rsidR="00E9245B" w:rsidRPr="00D85AB9" w:rsidRDefault="00E9245B" w:rsidP="00E9245B">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1D36819D" w14:textId="77777777" w:rsidR="00E9245B" w:rsidRDefault="00E9245B" w:rsidP="00E9245B">
      <w:pPr>
        <w:pStyle w:val="Default"/>
        <w:jc w:val="both"/>
        <w:rPr>
          <w:b/>
          <w:lang w:val="uk-UA"/>
        </w:rPr>
      </w:pPr>
    </w:p>
    <w:p w14:paraId="464C52F9" w14:textId="77777777" w:rsidR="00E9245B" w:rsidRPr="00D85AB9" w:rsidRDefault="00E9245B" w:rsidP="00E9245B">
      <w:pPr>
        <w:pStyle w:val="Default"/>
        <w:numPr>
          <w:ilvl w:val="0"/>
          <w:numId w:val="29"/>
        </w:numPr>
        <w:jc w:val="both"/>
        <w:rPr>
          <w:b/>
          <w:lang w:val="uk-UA"/>
        </w:rPr>
      </w:pPr>
      <w:r w:rsidRPr="00D85AB9">
        <w:rPr>
          <w:b/>
          <w:lang w:val="uk-UA"/>
        </w:rPr>
        <w:t xml:space="preserve">Дотримання законодавства </w:t>
      </w:r>
    </w:p>
    <w:p w14:paraId="791800A8" w14:textId="77777777" w:rsidR="00E9245B" w:rsidRPr="00D85AB9" w:rsidRDefault="00E9245B" w:rsidP="00E9245B">
      <w:pPr>
        <w:pStyle w:val="Default"/>
        <w:jc w:val="both"/>
        <w:rPr>
          <w:lang w:val="uk-UA"/>
        </w:rPr>
      </w:pPr>
    </w:p>
    <w:p w14:paraId="28DE23F2" w14:textId="77777777" w:rsidR="00E9245B" w:rsidRPr="00D85AB9" w:rsidRDefault="00E9245B" w:rsidP="00E9245B">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D15B894" w14:textId="77777777" w:rsidR="00E9245B" w:rsidRPr="00D85AB9" w:rsidRDefault="00E9245B" w:rsidP="00E9245B">
      <w:pPr>
        <w:pStyle w:val="Default"/>
        <w:jc w:val="both"/>
        <w:rPr>
          <w:lang w:val="uk-UA"/>
        </w:rPr>
      </w:pPr>
    </w:p>
    <w:p w14:paraId="7556F269" w14:textId="77777777" w:rsidR="00E9245B" w:rsidRPr="00D85AB9" w:rsidRDefault="00E9245B" w:rsidP="00E9245B">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39E8EAC" w14:textId="77777777" w:rsidR="00E9245B" w:rsidRPr="00D85AB9" w:rsidRDefault="00E9245B" w:rsidP="00E9245B">
      <w:pPr>
        <w:pStyle w:val="Default"/>
        <w:jc w:val="both"/>
        <w:rPr>
          <w:lang w:val="uk-UA"/>
        </w:rPr>
      </w:pPr>
    </w:p>
    <w:p w14:paraId="14D41EF3" w14:textId="77777777" w:rsidR="00E9245B" w:rsidRPr="00D85AB9" w:rsidRDefault="00E9245B" w:rsidP="00E9245B">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8B4082D" w14:textId="77777777" w:rsidR="00E9245B" w:rsidRDefault="00E9245B" w:rsidP="00E9245B">
      <w:pPr>
        <w:pStyle w:val="Default"/>
        <w:jc w:val="both"/>
        <w:rPr>
          <w:lang w:val="uk-UA"/>
        </w:rPr>
      </w:pPr>
    </w:p>
    <w:p w14:paraId="2E2A63F6" w14:textId="77777777" w:rsidR="00E9245B" w:rsidRPr="00D85AB9" w:rsidRDefault="00E9245B" w:rsidP="00E9245B">
      <w:pPr>
        <w:pStyle w:val="Default"/>
        <w:numPr>
          <w:ilvl w:val="0"/>
          <w:numId w:val="29"/>
        </w:numPr>
        <w:jc w:val="both"/>
        <w:rPr>
          <w:b/>
          <w:lang w:val="uk-UA"/>
        </w:rPr>
      </w:pPr>
      <w:r w:rsidRPr="00D85AB9">
        <w:rPr>
          <w:b/>
          <w:lang w:val="uk-UA"/>
        </w:rPr>
        <w:t xml:space="preserve">Доступ та співпраця </w:t>
      </w:r>
    </w:p>
    <w:p w14:paraId="2B499256" w14:textId="77777777" w:rsidR="00E9245B" w:rsidRPr="00D85AB9" w:rsidRDefault="00E9245B" w:rsidP="00E9245B">
      <w:pPr>
        <w:pStyle w:val="Default"/>
        <w:jc w:val="both"/>
        <w:rPr>
          <w:lang w:val="uk-UA"/>
        </w:rPr>
      </w:pPr>
    </w:p>
    <w:p w14:paraId="407FA909" w14:textId="77777777" w:rsidR="00E9245B" w:rsidRPr="00D85AB9" w:rsidRDefault="00E9245B" w:rsidP="00E9245B">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C849628" w14:textId="77777777" w:rsidR="00E9245B" w:rsidRPr="00D85AB9" w:rsidRDefault="00E9245B" w:rsidP="00E9245B">
      <w:pPr>
        <w:pStyle w:val="Default"/>
        <w:jc w:val="both"/>
        <w:rPr>
          <w:lang w:val="uk-UA"/>
        </w:rPr>
      </w:pPr>
    </w:p>
    <w:p w14:paraId="05817F36" w14:textId="77777777" w:rsidR="00E9245B" w:rsidRPr="00D85AB9" w:rsidRDefault="00E9245B" w:rsidP="00E9245B">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3F9E5B3" w14:textId="77777777" w:rsidR="00E9245B" w:rsidRPr="00D85AB9" w:rsidRDefault="00E9245B" w:rsidP="00E9245B">
      <w:pPr>
        <w:pStyle w:val="Default"/>
        <w:jc w:val="both"/>
        <w:rPr>
          <w:lang w:val="uk-UA"/>
        </w:rPr>
      </w:pPr>
    </w:p>
    <w:p w14:paraId="34EDEEE0" w14:textId="77777777" w:rsidR="00E9245B" w:rsidRPr="00D85AB9" w:rsidRDefault="00E9245B" w:rsidP="00E9245B">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26F1E1F7" w14:textId="77777777" w:rsidR="00E9245B" w:rsidRPr="00D85AB9" w:rsidRDefault="00E9245B" w:rsidP="00E9245B">
      <w:pPr>
        <w:pStyle w:val="Default"/>
        <w:jc w:val="both"/>
        <w:rPr>
          <w:lang w:val="uk-UA"/>
        </w:rPr>
      </w:pPr>
    </w:p>
    <w:p w14:paraId="28768B5C" w14:textId="77777777" w:rsidR="00E9245B" w:rsidRPr="00D85AB9" w:rsidRDefault="00E9245B" w:rsidP="00E9245B">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w:t>
      </w:r>
      <w:r w:rsidRPr="00D85AB9">
        <w:rPr>
          <w:lang w:val="uk-UA"/>
        </w:rPr>
        <w:lastRenderedPageBreak/>
        <w:t xml:space="preserve">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6CD1EF6" w14:textId="57424EBA" w:rsidR="00E9245B" w:rsidRDefault="00E9245B" w:rsidP="00E9245B">
      <w:pPr>
        <w:pStyle w:val="Default"/>
        <w:jc w:val="both"/>
        <w:rPr>
          <w:b/>
          <w:lang w:val="uk-UA"/>
        </w:rPr>
      </w:pPr>
    </w:p>
    <w:p w14:paraId="25D317A7" w14:textId="77777777" w:rsidR="002D1516" w:rsidRPr="00D85AB9" w:rsidRDefault="002D1516" w:rsidP="00E9245B">
      <w:pPr>
        <w:pStyle w:val="Default"/>
        <w:jc w:val="both"/>
        <w:rPr>
          <w:b/>
          <w:lang w:val="uk-UA"/>
        </w:rPr>
      </w:pPr>
    </w:p>
    <w:p w14:paraId="6629BBB3" w14:textId="77777777" w:rsidR="00E9245B" w:rsidRPr="00D85AB9" w:rsidRDefault="00E9245B" w:rsidP="00E9245B">
      <w:pPr>
        <w:pStyle w:val="Default"/>
        <w:numPr>
          <w:ilvl w:val="0"/>
          <w:numId w:val="29"/>
        </w:numPr>
        <w:jc w:val="both"/>
        <w:rPr>
          <w:b/>
          <w:lang w:val="uk-UA"/>
        </w:rPr>
      </w:pPr>
      <w:r w:rsidRPr="00D85AB9">
        <w:rPr>
          <w:b/>
          <w:lang w:val="uk-UA"/>
        </w:rPr>
        <w:t xml:space="preserve">Публікації та реклама </w:t>
      </w:r>
    </w:p>
    <w:p w14:paraId="6A12B74A" w14:textId="77777777" w:rsidR="00E9245B" w:rsidRPr="00D85AB9" w:rsidRDefault="00E9245B" w:rsidP="00E9245B">
      <w:pPr>
        <w:pStyle w:val="Default"/>
        <w:jc w:val="both"/>
        <w:rPr>
          <w:lang w:val="uk-UA"/>
        </w:rPr>
      </w:pPr>
    </w:p>
    <w:p w14:paraId="6B0E75FC" w14:textId="77777777" w:rsidR="00E9245B" w:rsidRPr="00D85AB9" w:rsidRDefault="00E9245B" w:rsidP="00E9245B">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4D1382A" w14:textId="40C7076E" w:rsidR="00E9245B" w:rsidRDefault="00E9245B" w:rsidP="00E9245B">
      <w:pPr>
        <w:pStyle w:val="Default"/>
        <w:jc w:val="both"/>
        <w:rPr>
          <w:lang w:val="uk-UA"/>
        </w:rPr>
      </w:pPr>
      <w:r w:rsidRPr="00D85AB9">
        <w:rPr>
          <w:lang w:val="uk-UA"/>
        </w:rPr>
        <w:t xml:space="preserve"> </w:t>
      </w:r>
    </w:p>
    <w:p w14:paraId="2E74F0B0" w14:textId="77777777" w:rsidR="002D1516" w:rsidRDefault="002D1516" w:rsidP="00E9245B">
      <w:pPr>
        <w:pStyle w:val="Default"/>
        <w:jc w:val="both"/>
        <w:rPr>
          <w:lang w:val="uk-UA"/>
        </w:rPr>
      </w:pPr>
    </w:p>
    <w:p w14:paraId="6AF2A9DC" w14:textId="77777777" w:rsidR="00E9245B" w:rsidRPr="00D85AB9" w:rsidRDefault="00E9245B" w:rsidP="00E9245B">
      <w:pPr>
        <w:pStyle w:val="Default"/>
        <w:numPr>
          <w:ilvl w:val="0"/>
          <w:numId w:val="29"/>
        </w:numPr>
        <w:jc w:val="both"/>
        <w:rPr>
          <w:b/>
          <w:lang w:val="uk-UA"/>
        </w:rPr>
      </w:pPr>
      <w:r w:rsidRPr="00D85AB9">
        <w:rPr>
          <w:b/>
          <w:lang w:val="uk-UA"/>
        </w:rPr>
        <w:t xml:space="preserve">Повне і відкрите надання інформації і конфлікти інтересів </w:t>
      </w:r>
    </w:p>
    <w:p w14:paraId="7A6B5B2C" w14:textId="77777777" w:rsidR="00E9245B" w:rsidRPr="00D85AB9" w:rsidRDefault="00E9245B" w:rsidP="00E9245B">
      <w:pPr>
        <w:pStyle w:val="Default"/>
        <w:jc w:val="both"/>
        <w:rPr>
          <w:lang w:val="uk-UA"/>
        </w:rPr>
      </w:pPr>
    </w:p>
    <w:p w14:paraId="0395A9BD" w14:textId="77777777" w:rsidR="00E9245B" w:rsidRPr="00D85AB9" w:rsidRDefault="00E9245B" w:rsidP="00E9245B">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F9D69CA" w14:textId="77777777" w:rsidR="00E9245B" w:rsidRPr="00D85AB9" w:rsidRDefault="00E9245B" w:rsidP="00E9245B">
      <w:pPr>
        <w:pStyle w:val="Default"/>
        <w:jc w:val="both"/>
        <w:rPr>
          <w:lang w:val="uk-UA"/>
        </w:rPr>
      </w:pPr>
    </w:p>
    <w:p w14:paraId="74F031B6" w14:textId="77777777" w:rsidR="00E9245B" w:rsidRPr="00D85AB9" w:rsidRDefault="00E9245B" w:rsidP="00E9245B">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DB01053" w14:textId="77777777" w:rsidR="00E9245B" w:rsidRPr="00D85AB9" w:rsidRDefault="00E9245B" w:rsidP="00E9245B">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66F07B6" w14:textId="77777777" w:rsidR="00E9245B" w:rsidRPr="00D85AB9" w:rsidRDefault="00E9245B" w:rsidP="00E9245B">
      <w:pPr>
        <w:pStyle w:val="Default"/>
        <w:jc w:val="both"/>
        <w:rPr>
          <w:lang w:val="uk-UA"/>
        </w:rPr>
      </w:pPr>
    </w:p>
    <w:p w14:paraId="0C879681" w14:textId="77777777" w:rsidR="00E9245B" w:rsidRPr="00D85AB9" w:rsidRDefault="00E9245B" w:rsidP="00E9245B">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48A58DFB" w14:textId="77777777" w:rsidR="00E9245B" w:rsidRPr="00D85AB9" w:rsidRDefault="00E9245B" w:rsidP="00E9245B">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1244BC17" w14:textId="77777777" w:rsidR="00E9245B" w:rsidRPr="00D85AB9" w:rsidRDefault="00E9245B" w:rsidP="00E9245B">
      <w:pPr>
        <w:pStyle w:val="Default"/>
        <w:jc w:val="both"/>
        <w:rPr>
          <w:lang w:val="uk-UA"/>
        </w:rPr>
      </w:pPr>
    </w:p>
    <w:p w14:paraId="71F07307" w14:textId="77777777" w:rsidR="00E9245B" w:rsidRPr="00D85AB9" w:rsidRDefault="00E9245B" w:rsidP="00E9245B">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4AF9CC83" w14:textId="2E3F3298" w:rsidR="00E9245B" w:rsidRDefault="00E9245B" w:rsidP="00E9245B">
      <w:pPr>
        <w:pStyle w:val="Default"/>
        <w:jc w:val="both"/>
        <w:rPr>
          <w:lang w:val="uk-UA"/>
        </w:rPr>
      </w:pPr>
      <w:r w:rsidRPr="00D85AB9">
        <w:rPr>
          <w:lang w:val="uk-UA"/>
        </w:rPr>
        <w:t xml:space="preserve"> </w:t>
      </w:r>
    </w:p>
    <w:p w14:paraId="4984AB4A" w14:textId="77777777" w:rsidR="002D1516" w:rsidRPr="00D85AB9" w:rsidRDefault="002D1516" w:rsidP="00E9245B">
      <w:pPr>
        <w:pStyle w:val="Default"/>
        <w:jc w:val="both"/>
        <w:rPr>
          <w:lang w:val="uk-UA"/>
        </w:rPr>
      </w:pPr>
    </w:p>
    <w:p w14:paraId="6C279FBE" w14:textId="77777777" w:rsidR="00E9245B" w:rsidRPr="00D85AB9" w:rsidRDefault="00E9245B" w:rsidP="00E9245B">
      <w:pPr>
        <w:pStyle w:val="Default"/>
        <w:numPr>
          <w:ilvl w:val="0"/>
          <w:numId w:val="29"/>
        </w:numPr>
        <w:jc w:val="both"/>
        <w:rPr>
          <w:b/>
          <w:lang w:val="uk-UA"/>
        </w:rPr>
      </w:pPr>
      <w:r w:rsidRPr="00D85AB9">
        <w:rPr>
          <w:b/>
          <w:lang w:val="uk-UA"/>
        </w:rPr>
        <w:lastRenderedPageBreak/>
        <w:t xml:space="preserve">Глобальний Договір ООН про корпоративну соціальну відповідальність </w:t>
      </w:r>
    </w:p>
    <w:p w14:paraId="47283A47" w14:textId="77777777" w:rsidR="00E9245B" w:rsidRPr="00D85AB9" w:rsidRDefault="00E9245B" w:rsidP="00E9245B">
      <w:pPr>
        <w:pStyle w:val="Default"/>
        <w:jc w:val="both"/>
        <w:rPr>
          <w:lang w:val="uk-UA"/>
        </w:rPr>
      </w:pPr>
    </w:p>
    <w:p w14:paraId="6D50922D" w14:textId="77777777" w:rsidR="00E9245B" w:rsidRPr="00D85AB9" w:rsidRDefault="00E9245B" w:rsidP="00E9245B">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4704C720" w14:textId="77777777" w:rsidR="00E9245B" w:rsidRPr="00D85AB9" w:rsidRDefault="00E9245B" w:rsidP="00E9245B">
      <w:pPr>
        <w:pStyle w:val="Default"/>
        <w:jc w:val="both"/>
        <w:rPr>
          <w:lang w:val="uk-UA"/>
        </w:rPr>
      </w:pPr>
    </w:p>
    <w:p w14:paraId="1D57FD5B" w14:textId="77777777" w:rsidR="00E9245B" w:rsidRPr="00D85AB9" w:rsidRDefault="00E9245B" w:rsidP="00E9245B">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539F40A8" w14:textId="77777777" w:rsidR="00E9245B" w:rsidRPr="00D85AB9" w:rsidRDefault="00E9245B" w:rsidP="00E9245B">
      <w:pPr>
        <w:pStyle w:val="Default"/>
        <w:jc w:val="both"/>
        <w:rPr>
          <w:lang w:val="uk-UA"/>
        </w:rPr>
      </w:pPr>
    </w:p>
    <w:p w14:paraId="1F805A81" w14:textId="77777777" w:rsidR="00E9245B" w:rsidRPr="00D85AB9" w:rsidRDefault="00E9245B" w:rsidP="00E9245B">
      <w:pPr>
        <w:pStyle w:val="Default"/>
        <w:numPr>
          <w:ilvl w:val="0"/>
          <w:numId w:val="33"/>
        </w:numPr>
        <w:jc w:val="both"/>
        <w:rPr>
          <w:lang w:val="uk-UA"/>
        </w:rPr>
      </w:pPr>
      <w:r w:rsidRPr="00D85AB9">
        <w:rPr>
          <w:lang w:val="uk-UA"/>
        </w:rPr>
        <w:t>підтримка та повага захисту загальновизнаних у світі прав людини;</w:t>
      </w:r>
    </w:p>
    <w:p w14:paraId="1A1CC8CE" w14:textId="77777777" w:rsidR="00E9245B" w:rsidRPr="00D85AB9" w:rsidRDefault="00E9245B" w:rsidP="00E9245B">
      <w:pPr>
        <w:pStyle w:val="Default"/>
        <w:numPr>
          <w:ilvl w:val="0"/>
          <w:numId w:val="33"/>
        </w:numPr>
        <w:jc w:val="both"/>
        <w:rPr>
          <w:lang w:val="uk-UA"/>
        </w:rPr>
      </w:pPr>
      <w:r w:rsidRPr="00D85AB9">
        <w:rPr>
          <w:lang w:val="uk-UA"/>
        </w:rPr>
        <w:t xml:space="preserve">утримання від діяльності або участі в процесах порушення прав людини; </w:t>
      </w:r>
    </w:p>
    <w:p w14:paraId="5D503451" w14:textId="77777777" w:rsidR="00E9245B" w:rsidRPr="00D85AB9" w:rsidRDefault="00E9245B" w:rsidP="00E9245B">
      <w:pPr>
        <w:pStyle w:val="Default"/>
        <w:numPr>
          <w:ilvl w:val="0"/>
          <w:numId w:val="33"/>
        </w:numPr>
        <w:jc w:val="both"/>
        <w:rPr>
          <w:lang w:val="uk-UA"/>
        </w:rPr>
      </w:pPr>
      <w:r w:rsidRPr="00D85AB9">
        <w:rPr>
          <w:lang w:val="uk-UA"/>
        </w:rPr>
        <w:t xml:space="preserve">дотримання свободи спілкування та визнання права на колективні переговори; </w:t>
      </w:r>
    </w:p>
    <w:p w14:paraId="68F3EB14" w14:textId="77777777" w:rsidR="00E9245B" w:rsidRPr="00D85AB9" w:rsidRDefault="00E9245B" w:rsidP="00E9245B">
      <w:pPr>
        <w:pStyle w:val="Default"/>
        <w:numPr>
          <w:ilvl w:val="0"/>
          <w:numId w:val="33"/>
        </w:numPr>
        <w:jc w:val="both"/>
        <w:rPr>
          <w:lang w:val="uk-UA"/>
        </w:rPr>
      </w:pPr>
      <w:r w:rsidRPr="00D85AB9">
        <w:rPr>
          <w:lang w:val="uk-UA"/>
        </w:rPr>
        <w:t xml:space="preserve">підтримка боротьби з будь-якими формами примусової праці; </w:t>
      </w:r>
    </w:p>
    <w:p w14:paraId="708E4E6E" w14:textId="77777777" w:rsidR="00E9245B" w:rsidRPr="00D85AB9" w:rsidRDefault="00E9245B" w:rsidP="00E9245B">
      <w:pPr>
        <w:pStyle w:val="Default"/>
        <w:numPr>
          <w:ilvl w:val="0"/>
          <w:numId w:val="33"/>
        </w:numPr>
        <w:jc w:val="both"/>
        <w:rPr>
          <w:lang w:val="uk-UA"/>
        </w:rPr>
      </w:pPr>
      <w:r w:rsidRPr="00D85AB9">
        <w:rPr>
          <w:lang w:val="uk-UA"/>
        </w:rPr>
        <w:t xml:space="preserve">підтримка дій зі скасування дитячої праці; </w:t>
      </w:r>
    </w:p>
    <w:p w14:paraId="1E63CEF2" w14:textId="77777777" w:rsidR="00E9245B" w:rsidRPr="0051092D" w:rsidRDefault="00E9245B" w:rsidP="00E9245B">
      <w:pPr>
        <w:pStyle w:val="Default"/>
        <w:numPr>
          <w:ilvl w:val="0"/>
          <w:numId w:val="33"/>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7606CC7D" w14:textId="77777777" w:rsidR="00E9245B" w:rsidRPr="00D85AB9" w:rsidRDefault="00E9245B" w:rsidP="00E9245B">
      <w:pPr>
        <w:pStyle w:val="Default"/>
        <w:numPr>
          <w:ilvl w:val="0"/>
          <w:numId w:val="33"/>
        </w:numPr>
        <w:jc w:val="both"/>
        <w:rPr>
          <w:lang w:val="uk-UA"/>
        </w:rPr>
      </w:pPr>
      <w:r w:rsidRPr="00D85AB9">
        <w:rPr>
          <w:lang w:val="uk-UA"/>
        </w:rPr>
        <w:t xml:space="preserve">підтримка запобіжних заходів зі збереження навколишнього середовища; </w:t>
      </w:r>
    </w:p>
    <w:p w14:paraId="7DDFC88C" w14:textId="77777777" w:rsidR="00E9245B" w:rsidRPr="00D85AB9" w:rsidRDefault="00E9245B" w:rsidP="00E9245B">
      <w:pPr>
        <w:pStyle w:val="Default"/>
        <w:numPr>
          <w:ilvl w:val="0"/>
          <w:numId w:val="33"/>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0D1DADDB" w14:textId="77777777" w:rsidR="00E9245B" w:rsidRPr="00D85AB9" w:rsidRDefault="00E9245B" w:rsidP="00E9245B">
      <w:pPr>
        <w:pStyle w:val="Default"/>
        <w:numPr>
          <w:ilvl w:val="0"/>
          <w:numId w:val="33"/>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46A35BF0" w14:textId="77777777" w:rsidR="00E9245B" w:rsidRPr="00D85AB9" w:rsidRDefault="00E9245B" w:rsidP="00E9245B">
      <w:pPr>
        <w:pStyle w:val="Default"/>
        <w:numPr>
          <w:ilvl w:val="0"/>
          <w:numId w:val="33"/>
        </w:numPr>
        <w:jc w:val="both"/>
        <w:rPr>
          <w:lang w:val="uk-UA"/>
        </w:rPr>
      </w:pPr>
      <w:r w:rsidRPr="00D85AB9">
        <w:rPr>
          <w:lang w:val="uk-UA"/>
        </w:rPr>
        <w:t>протидія корупції у всіх її проявах, включаючи вимагання та хабарництво.</w:t>
      </w:r>
    </w:p>
    <w:p w14:paraId="040AD491" w14:textId="77777777" w:rsidR="00E9245B" w:rsidRDefault="00E9245B" w:rsidP="00E9245B">
      <w:pPr>
        <w:pStyle w:val="Default"/>
        <w:jc w:val="both"/>
        <w:rPr>
          <w:lang w:val="uk-UA"/>
        </w:rPr>
      </w:pPr>
    </w:p>
    <w:p w14:paraId="2E897201" w14:textId="77777777" w:rsidR="00E9245B" w:rsidRPr="00D85AB9" w:rsidRDefault="00E9245B" w:rsidP="00E9245B">
      <w:pPr>
        <w:pStyle w:val="Default"/>
        <w:jc w:val="both"/>
        <w:rPr>
          <w:lang w:val="uk-UA"/>
        </w:rPr>
      </w:pPr>
    </w:p>
    <w:p w14:paraId="69E75419" w14:textId="77777777" w:rsidR="00E9245B" w:rsidRDefault="00E9245B" w:rsidP="00E9245B">
      <w:pPr>
        <w:pStyle w:val="Default"/>
        <w:numPr>
          <w:ilvl w:val="0"/>
          <w:numId w:val="29"/>
        </w:numPr>
        <w:jc w:val="both"/>
        <w:rPr>
          <w:b/>
          <w:lang w:val="uk-UA"/>
        </w:rPr>
      </w:pPr>
      <w:r w:rsidRPr="004D7D6E">
        <w:rPr>
          <w:b/>
          <w:lang w:val="uk-UA"/>
        </w:rPr>
        <w:t xml:space="preserve">Захист дітей </w:t>
      </w:r>
    </w:p>
    <w:p w14:paraId="6A9224B6" w14:textId="77777777" w:rsidR="00E9245B" w:rsidRPr="004D7D6E" w:rsidRDefault="00E9245B" w:rsidP="00E9245B">
      <w:pPr>
        <w:pStyle w:val="Default"/>
        <w:jc w:val="both"/>
        <w:rPr>
          <w:b/>
          <w:lang w:val="uk-UA"/>
        </w:rPr>
      </w:pPr>
    </w:p>
    <w:p w14:paraId="03974DF6" w14:textId="77777777" w:rsidR="00E9245B" w:rsidRPr="00C462A5" w:rsidRDefault="00E9245B" w:rsidP="00E9245B">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E9682CC" w14:textId="77777777" w:rsidR="00E9245B" w:rsidRPr="00C462A5" w:rsidRDefault="00E9245B" w:rsidP="00E9245B">
      <w:pPr>
        <w:pStyle w:val="Default"/>
        <w:jc w:val="both"/>
        <w:rPr>
          <w:color w:val="auto"/>
          <w:lang w:val="uk-UA"/>
        </w:rPr>
      </w:pPr>
    </w:p>
    <w:p w14:paraId="4F24C14C" w14:textId="77777777" w:rsidR="00E9245B" w:rsidRPr="00C462A5" w:rsidRDefault="00E9245B" w:rsidP="00E9245B">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0185DBF" w14:textId="77777777" w:rsidR="00E9245B" w:rsidRPr="00C462A5" w:rsidRDefault="00E9245B" w:rsidP="00E9245B">
      <w:pPr>
        <w:pStyle w:val="Default"/>
        <w:jc w:val="both"/>
        <w:rPr>
          <w:color w:val="auto"/>
          <w:lang w:val="uk-UA"/>
        </w:rPr>
      </w:pPr>
    </w:p>
    <w:p w14:paraId="51D139C2" w14:textId="77777777" w:rsidR="00E9245B" w:rsidRDefault="00E9245B" w:rsidP="00E9245B">
      <w:pPr>
        <w:pStyle w:val="Default"/>
        <w:numPr>
          <w:ilvl w:val="0"/>
          <w:numId w:val="30"/>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62A1AB5B" w14:textId="77777777" w:rsidR="00E9245B" w:rsidRPr="00C462A5" w:rsidRDefault="00E9245B" w:rsidP="00E9245B">
      <w:pPr>
        <w:pStyle w:val="Default"/>
        <w:ind w:left="720"/>
        <w:jc w:val="both"/>
        <w:rPr>
          <w:color w:val="auto"/>
          <w:lang w:val="uk-UA"/>
        </w:rPr>
      </w:pPr>
    </w:p>
    <w:p w14:paraId="6F37A0C4" w14:textId="77777777" w:rsidR="00E9245B" w:rsidRDefault="00E9245B" w:rsidP="00E9245B">
      <w:pPr>
        <w:pStyle w:val="Default"/>
        <w:numPr>
          <w:ilvl w:val="0"/>
          <w:numId w:val="30"/>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441F6FD2" w14:textId="77777777" w:rsidR="00E9245B" w:rsidRDefault="00E9245B" w:rsidP="00E9245B">
      <w:pPr>
        <w:pStyle w:val="a3"/>
        <w:rPr>
          <w:rFonts w:ascii="Arial" w:hAnsi="Arial" w:cs="Arial"/>
          <w:lang w:val="uk-UA"/>
        </w:rPr>
      </w:pPr>
    </w:p>
    <w:p w14:paraId="0511A56F" w14:textId="77777777" w:rsidR="00E9245B" w:rsidRDefault="00E9245B" w:rsidP="00E9245B">
      <w:pPr>
        <w:pStyle w:val="Default"/>
        <w:numPr>
          <w:ilvl w:val="0"/>
          <w:numId w:val="30"/>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11043425" w14:textId="77777777" w:rsidR="00E9245B" w:rsidRDefault="00E9245B" w:rsidP="00E9245B">
      <w:pPr>
        <w:pStyle w:val="a3"/>
        <w:rPr>
          <w:rFonts w:ascii="Arial" w:hAnsi="Arial" w:cs="Arial"/>
          <w:lang w:val="uk-UA"/>
        </w:rPr>
      </w:pPr>
    </w:p>
    <w:p w14:paraId="69513858" w14:textId="77777777" w:rsidR="00E9245B" w:rsidRDefault="00E9245B" w:rsidP="00E9245B">
      <w:pPr>
        <w:pStyle w:val="Default"/>
        <w:numPr>
          <w:ilvl w:val="0"/>
          <w:numId w:val="30"/>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6BEB7E0E" w14:textId="77777777" w:rsidR="00E9245B" w:rsidRDefault="00E9245B" w:rsidP="00E9245B">
      <w:pPr>
        <w:pStyle w:val="a3"/>
        <w:rPr>
          <w:rFonts w:ascii="Arial" w:hAnsi="Arial" w:cs="Arial"/>
          <w:lang w:val="uk-UA"/>
        </w:rPr>
      </w:pPr>
    </w:p>
    <w:p w14:paraId="444FC31E" w14:textId="77777777" w:rsidR="00E9245B" w:rsidRDefault="00E9245B" w:rsidP="00E9245B">
      <w:pPr>
        <w:pStyle w:val="Default"/>
        <w:numPr>
          <w:ilvl w:val="0"/>
          <w:numId w:val="30"/>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42FD1C42" w14:textId="77777777" w:rsidR="00E9245B" w:rsidRDefault="00E9245B" w:rsidP="00E9245B">
      <w:pPr>
        <w:pStyle w:val="a3"/>
        <w:rPr>
          <w:rFonts w:ascii="Arial" w:hAnsi="Arial" w:cs="Arial"/>
          <w:lang w:val="uk-UA"/>
        </w:rPr>
      </w:pPr>
    </w:p>
    <w:p w14:paraId="0331D8F6" w14:textId="77777777" w:rsidR="00E9245B" w:rsidRDefault="00E9245B" w:rsidP="00E9245B">
      <w:pPr>
        <w:pStyle w:val="Default"/>
        <w:numPr>
          <w:ilvl w:val="0"/>
          <w:numId w:val="30"/>
        </w:numPr>
        <w:jc w:val="both"/>
        <w:rPr>
          <w:color w:val="auto"/>
          <w:lang w:val="uk-UA"/>
        </w:rPr>
      </w:pPr>
      <w:r>
        <w:rPr>
          <w:color w:val="auto"/>
          <w:lang w:val="uk-UA"/>
        </w:rPr>
        <w:lastRenderedPageBreak/>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2A5D05B3" w14:textId="77777777" w:rsidR="00E9245B" w:rsidRDefault="00E9245B" w:rsidP="00E9245B">
      <w:pPr>
        <w:pStyle w:val="a3"/>
        <w:rPr>
          <w:rFonts w:ascii="Arial" w:hAnsi="Arial" w:cs="Arial"/>
          <w:lang w:val="uk-UA"/>
        </w:rPr>
      </w:pPr>
    </w:p>
    <w:p w14:paraId="4DB05D93" w14:textId="77777777" w:rsidR="00E9245B" w:rsidRDefault="00E9245B" w:rsidP="00E9245B">
      <w:pPr>
        <w:pStyle w:val="Default"/>
        <w:numPr>
          <w:ilvl w:val="0"/>
          <w:numId w:val="30"/>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0202AE11" w14:textId="77777777" w:rsidR="00E9245B" w:rsidRDefault="00E9245B" w:rsidP="00E9245B">
      <w:pPr>
        <w:pStyle w:val="a3"/>
        <w:rPr>
          <w:rFonts w:ascii="Arial" w:hAnsi="Arial" w:cs="Arial"/>
          <w:lang w:val="uk-UA"/>
        </w:rPr>
      </w:pPr>
    </w:p>
    <w:p w14:paraId="3BDC779A" w14:textId="77777777" w:rsidR="00E9245B" w:rsidRDefault="00E9245B" w:rsidP="00E9245B">
      <w:pPr>
        <w:pStyle w:val="Default"/>
        <w:numPr>
          <w:ilvl w:val="0"/>
          <w:numId w:val="30"/>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13E515FC" w14:textId="77777777" w:rsidR="00E9245B" w:rsidRDefault="00E9245B" w:rsidP="00E9245B">
      <w:pPr>
        <w:pStyle w:val="a3"/>
        <w:rPr>
          <w:rFonts w:ascii="Arial" w:hAnsi="Arial" w:cs="Arial"/>
          <w:lang w:val="uk-UA"/>
        </w:rPr>
      </w:pPr>
    </w:p>
    <w:p w14:paraId="56891027" w14:textId="77777777" w:rsidR="00E9245B" w:rsidRDefault="00E9245B" w:rsidP="00E9245B">
      <w:pPr>
        <w:pStyle w:val="Default"/>
        <w:numPr>
          <w:ilvl w:val="0"/>
          <w:numId w:val="30"/>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633D9D6E" w14:textId="77777777" w:rsidR="00E9245B" w:rsidRDefault="00E9245B" w:rsidP="00E9245B">
      <w:pPr>
        <w:pStyle w:val="a3"/>
        <w:rPr>
          <w:rFonts w:ascii="Arial" w:hAnsi="Arial" w:cs="Arial"/>
          <w:lang w:val="uk-UA"/>
        </w:rPr>
      </w:pPr>
    </w:p>
    <w:p w14:paraId="4DCD6911" w14:textId="77777777" w:rsidR="00E9245B" w:rsidRPr="00C462A5" w:rsidRDefault="00E9245B" w:rsidP="00E9245B">
      <w:pPr>
        <w:pStyle w:val="Default"/>
        <w:numPr>
          <w:ilvl w:val="0"/>
          <w:numId w:val="30"/>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5C447E6D" w14:textId="77777777" w:rsidR="00E9245B" w:rsidRPr="00C462A5" w:rsidRDefault="00E9245B" w:rsidP="00E9245B">
      <w:pPr>
        <w:pStyle w:val="Default"/>
        <w:jc w:val="both"/>
        <w:rPr>
          <w:color w:val="auto"/>
          <w:lang w:val="uk-UA"/>
        </w:rPr>
      </w:pPr>
    </w:p>
    <w:p w14:paraId="4AB2FFDA" w14:textId="77777777" w:rsidR="00E9245B" w:rsidRPr="00C462A5" w:rsidRDefault="00E9245B" w:rsidP="00E9245B">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500E2962" w14:textId="77777777" w:rsidR="00E9245B" w:rsidRPr="00C462A5" w:rsidRDefault="00E9245B" w:rsidP="00E9245B">
      <w:pPr>
        <w:pStyle w:val="Default"/>
        <w:jc w:val="both"/>
        <w:rPr>
          <w:color w:val="auto"/>
          <w:lang w:val="uk-UA"/>
        </w:rPr>
      </w:pPr>
    </w:p>
    <w:p w14:paraId="4A56709D" w14:textId="77777777" w:rsidR="00E9245B" w:rsidRPr="00C462A5" w:rsidRDefault="00E9245B" w:rsidP="00E9245B">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712B12F8" w14:textId="77777777" w:rsidR="00E9245B" w:rsidRDefault="00E9245B" w:rsidP="00E9245B">
      <w:pPr>
        <w:pStyle w:val="Default"/>
        <w:jc w:val="both"/>
        <w:rPr>
          <w:color w:val="auto"/>
          <w:lang w:val="uk-UA"/>
        </w:rPr>
      </w:pPr>
    </w:p>
    <w:p w14:paraId="1C83AF6E" w14:textId="77777777" w:rsidR="00E9245B" w:rsidRPr="00C462A5" w:rsidRDefault="00E9245B" w:rsidP="00E9245B">
      <w:pPr>
        <w:pStyle w:val="Default"/>
        <w:jc w:val="both"/>
        <w:rPr>
          <w:color w:val="auto"/>
          <w:lang w:val="uk-UA"/>
        </w:rPr>
      </w:pPr>
    </w:p>
    <w:p w14:paraId="02EDC1D7" w14:textId="77777777" w:rsidR="00E9245B" w:rsidRPr="00C462A5" w:rsidRDefault="00E9245B" w:rsidP="00E9245B">
      <w:pPr>
        <w:pStyle w:val="Default"/>
        <w:numPr>
          <w:ilvl w:val="0"/>
          <w:numId w:val="29"/>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76321564" w14:textId="77777777" w:rsidR="00E9245B" w:rsidRPr="00C462A5" w:rsidRDefault="00E9245B" w:rsidP="00E9245B">
      <w:pPr>
        <w:pStyle w:val="Default"/>
        <w:ind w:left="720"/>
        <w:jc w:val="both"/>
        <w:rPr>
          <w:b/>
          <w:color w:val="auto"/>
          <w:lang w:val="uk-UA"/>
        </w:rPr>
      </w:pPr>
    </w:p>
    <w:p w14:paraId="7A6B97AF" w14:textId="77777777" w:rsidR="00E9245B" w:rsidRPr="00C462A5" w:rsidRDefault="00E9245B" w:rsidP="00E9245B">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CA71D2C" w14:textId="77777777" w:rsidR="00E9245B" w:rsidRPr="00C462A5" w:rsidRDefault="00E9245B" w:rsidP="00E9245B">
      <w:pPr>
        <w:pStyle w:val="Default"/>
        <w:jc w:val="both"/>
        <w:rPr>
          <w:color w:val="auto"/>
          <w:lang w:val="uk-UA"/>
        </w:rPr>
      </w:pPr>
    </w:p>
    <w:p w14:paraId="0216D98F" w14:textId="77777777" w:rsidR="00E9245B" w:rsidRDefault="00E9245B" w:rsidP="00E9245B">
      <w:pPr>
        <w:pStyle w:val="Default"/>
        <w:numPr>
          <w:ilvl w:val="0"/>
          <w:numId w:val="31"/>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41A4FBBF" w14:textId="77777777" w:rsidR="00E9245B" w:rsidRPr="00C462A5" w:rsidRDefault="00E9245B" w:rsidP="00E9245B">
      <w:pPr>
        <w:pStyle w:val="Default"/>
        <w:ind w:left="720"/>
        <w:jc w:val="both"/>
        <w:rPr>
          <w:color w:val="auto"/>
          <w:lang w:val="uk-UA"/>
        </w:rPr>
      </w:pPr>
    </w:p>
    <w:p w14:paraId="715A9C16" w14:textId="77777777" w:rsidR="00E9245B" w:rsidRDefault="00E9245B" w:rsidP="00E9245B">
      <w:pPr>
        <w:pStyle w:val="Default"/>
        <w:numPr>
          <w:ilvl w:val="0"/>
          <w:numId w:val="31"/>
        </w:numPr>
        <w:jc w:val="both"/>
        <w:rPr>
          <w:color w:val="auto"/>
          <w:lang w:val="uk-UA"/>
        </w:rPr>
      </w:pPr>
      <w:r>
        <w:rPr>
          <w:color w:val="auto"/>
          <w:u w:val="single"/>
          <w:lang w:val="uk-UA"/>
        </w:rPr>
        <w:lastRenderedPageBreak/>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3C22F6B2" w14:textId="77777777" w:rsidR="00E9245B" w:rsidRDefault="00E9245B" w:rsidP="00E9245B">
      <w:pPr>
        <w:pStyle w:val="a3"/>
        <w:rPr>
          <w:rFonts w:ascii="Arial" w:hAnsi="Arial" w:cs="Arial"/>
          <w:lang w:val="uk-UA"/>
        </w:rPr>
      </w:pPr>
    </w:p>
    <w:p w14:paraId="245EEA80" w14:textId="77777777" w:rsidR="00E9245B" w:rsidRPr="00C462A5" w:rsidRDefault="00E9245B" w:rsidP="00E9245B">
      <w:pPr>
        <w:pStyle w:val="Default"/>
        <w:numPr>
          <w:ilvl w:val="0"/>
          <w:numId w:val="31"/>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6856F030" w14:textId="77777777" w:rsidR="00E9245B" w:rsidRPr="00C462A5" w:rsidRDefault="00E9245B" w:rsidP="00E9245B">
      <w:pPr>
        <w:pStyle w:val="Default"/>
        <w:jc w:val="both"/>
        <w:rPr>
          <w:color w:val="auto"/>
          <w:lang w:val="uk-UA"/>
        </w:rPr>
      </w:pPr>
    </w:p>
    <w:p w14:paraId="6A494A69" w14:textId="77777777" w:rsidR="00E9245B" w:rsidRPr="00C462A5" w:rsidRDefault="00E9245B" w:rsidP="00E9245B">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8B88A58" w14:textId="77777777" w:rsidR="00E9245B" w:rsidRPr="00C462A5" w:rsidRDefault="00E9245B" w:rsidP="00E9245B">
      <w:pPr>
        <w:pStyle w:val="Default"/>
        <w:jc w:val="both"/>
        <w:rPr>
          <w:color w:val="auto"/>
          <w:lang w:val="uk-UA"/>
        </w:rPr>
      </w:pPr>
      <w:r w:rsidRPr="00C462A5">
        <w:rPr>
          <w:color w:val="auto"/>
          <w:lang w:val="uk-UA"/>
        </w:rPr>
        <w:t xml:space="preserve"> </w:t>
      </w:r>
    </w:p>
    <w:p w14:paraId="7AA01088" w14:textId="77777777" w:rsidR="00E9245B" w:rsidRPr="00C462A5" w:rsidRDefault="00E9245B" w:rsidP="00E9245B">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9A724F2" w14:textId="77777777" w:rsidR="00E9245B" w:rsidRPr="00C462A5" w:rsidRDefault="00E9245B" w:rsidP="00E9245B">
      <w:pPr>
        <w:pStyle w:val="Default"/>
        <w:jc w:val="both"/>
        <w:rPr>
          <w:color w:val="auto"/>
          <w:lang w:val="uk-UA"/>
        </w:rPr>
      </w:pPr>
    </w:p>
    <w:p w14:paraId="4C413559" w14:textId="77777777" w:rsidR="00E9245B" w:rsidRPr="00C462A5" w:rsidRDefault="00E9245B" w:rsidP="00E9245B">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77777777" w:rsidR="00295E76" w:rsidRPr="00E9245B" w:rsidRDefault="00295E76" w:rsidP="00E9245B">
      <w:pPr>
        <w:pStyle w:val="Default"/>
        <w:jc w:val="center"/>
        <w:rPr>
          <w:sz w:val="26"/>
          <w:szCs w:val="26"/>
          <w:lang w:val="uk-UA"/>
        </w:rPr>
      </w:pPr>
    </w:p>
    <w:sectPr w:rsidR="00295E76" w:rsidRPr="00E9245B" w:rsidSect="004654BD">
      <w:footerReference w:type="default" r:id="rId20"/>
      <w:pgSz w:w="11906" w:h="16838"/>
      <w:pgMar w:top="709" w:right="850"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5460" w14:textId="77777777" w:rsidR="0081181B" w:rsidRDefault="0081181B" w:rsidP="00295E76">
      <w:pPr>
        <w:spacing w:after="0" w:line="240" w:lineRule="auto"/>
      </w:pPr>
      <w:r>
        <w:separator/>
      </w:r>
    </w:p>
  </w:endnote>
  <w:endnote w:type="continuationSeparator" w:id="0">
    <w:p w14:paraId="79DA9495" w14:textId="77777777" w:rsidR="0081181B" w:rsidRDefault="0081181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D2FC9" w:rsidRDefault="000D2FC9">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1</w:t>
    </w:r>
    <w:r>
      <w:rPr>
        <w:caps/>
        <w:color w:val="4472C4" w:themeColor="accent1"/>
      </w:rPr>
      <w:fldChar w:fldCharType="end"/>
    </w:r>
  </w:p>
  <w:p w14:paraId="68E1E8DD" w14:textId="77777777" w:rsidR="000D2FC9" w:rsidRDefault="000D2FC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9C04" w14:textId="77777777" w:rsidR="0081181B" w:rsidRDefault="0081181B" w:rsidP="00295E76">
      <w:pPr>
        <w:spacing w:after="0" w:line="240" w:lineRule="auto"/>
      </w:pPr>
      <w:r>
        <w:separator/>
      </w:r>
    </w:p>
  </w:footnote>
  <w:footnote w:type="continuationSeparator" w:id="0">
    <w:p w14:paraId="1E7BE0CF" w14:textId="77777777" w:rsidR="0081181B" w:rsidRDefault="0081181B"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B22774"/>
    <w:multiLevelType w:val="hybridMultilevel"/>
    <w:tmpl w:val="8F286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875763"/>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BC3C82"/>
    <w:multiLevelType w:val="hybridMultilevel"/>
    <w:tmpl w:val="3D6CB3C6"/>
    <w:lvl w:ilvl="0" w:tplc="C9DC88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2"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2C94B54"/>
    <w:multiLevelType w:val="hybridMultilevel"/>
    <w:tmpl w:val="689EF11A"/>
    <w:lvl w:ilvl="0" w:tplc="DE30870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D741A66"/>
    <w:multiLevelType w:val="hybridMultilevel"/>
    <w:tmpl w:val="30B2A30A"/>
    <w:lvl w:ilvl="0" w:tplc="5880A66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494103"/>
    <w:multiLevelType w:val="hybridMultilevel"/>
    <w:tmpl w:val="C6FE9B40"/>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4C0A7958"/>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0090C95"/>
    <w:multiLevelType w:val="hybridMultilevel"/>
    <w:tmpl w:val="8CB809EE"/>
    <w:lvl w:ilvl="0" w:tplc="EA64804C">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203F72"/>
    <w:multiLevelType w:val="hybridMultilevel"/>
    <w:tmpl w:val="575CE340"/>
    <w:lvl w:ilvl="0" w:tplc="B96AA954">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16cid:durableId="1865485293">
    <w:abstractNumId w:val="22"/>
  </w:num>
  <w:num w:numId="2" w16cid:durableId="176313887">
    <w:abstractNumId w:val="25"/>
  </w:num>
  <w:num w:numId="3" w16cid:durableId="387144981">
    <w:abstractNumId w:val="0"/>
  </w:num>
  <w:num w:numId="4" w16cid:durableId="10378962">
    <w:abstractNumId w:val="27"/>
  </w:num>
  <w:num w:numId="5" w16cid:durableId="2067221207">
    <w:abstractNumId w:val="20"/>
  </w:num>
  <w:num w:numId="6" w16cid:durableId="131603226">
    <w:abstractNumId w:val="17"/>
  </w:num>
  <w:num w:numId="7" w16cid:durableId="620259014">
    <w:abstractNumId w:val="34"/>
  </w:num>
  <w:num w:numId="8" w16cid:durableId="1893688290">
    <w:abstractNumId w:val="4"/>
  </w:num>
  <w:num w:numId="9" w16cid:durableId="149100512">
    <w:abstractNumId w:val="14"/>
  </w:num>
  <w:num w:numId="10" w16cid:durableId="549652634">
    <w:abstractNumId w:val="12"/>
  </w:num>
  <w:num w:numId="11" w16cid:durableId="336613397">
    <w:abstractNumId w:val="24"/>
  </w:num>
  <w:num w:numId="12" w16cid:durableId="954025016">
    <w:abstractNumId w:val="21"/>
  </w:num>
  <w:num w:numId="13" w16cid:durableId="921526543">
    <w:abstractNumId w:val="32"/>
  </w:num>
  <w:num w:numId="14" w16cid:durableId="510491559">
    <w:abstractNumId w:val="23"/>
  </w:num>
  <w:num w:numId="15" w16cid:durableId="571354000">
    <w:abstractNumId w:val="1"/>
  </w:num>
  <w:num w:numId="16" w16cid:durableId="210771149">
    <w:abstractNumId w:val="19"/>
  </w:num>
  <w:num w:numId="17" w16cid:durableId="1678269142">
    <w:abstractNumId w:val="33"/>
  </w:num>
  <w:num w:numId="18" w16cid:durableId="1640770579">
    <w:abstractNumId w:val="9"/>
  </w:num>
  <w:num w:numId="19" w16cid:durableId="1691570376">
    <w:abstractNumId w:val="18"/>
  </w:num>
  <w:num w:numId="20" w16cid:durableId="1241987620">
    <w:abstractNumId w:val="3"/>
  </w:num>
  <w:num w:numId="21" w16cid:durableId="1303344837">
    <w:abstractNumId w:val="31"/>
  </w:num>
  <w:num w:numId="22" w16cid:durableId="1232235964">
    <w:abstractNumId w:val="11"/>
  </w:num>
  <w:num w:numId="23" w16cid:durableId="1571114724">
    <w:abstractNumId w:val="7"/>
  </w:num>
  <w:num w:numId="24" w16cid:durableId="53236228">
    <w:abstractNumId w:val="2"/>
  </w:num>
  <w:num w:numId="25" w16cid:durableId="1821800642">
    <w:abstractNumId w:val="26"/>
  </w:num>
  <w:num w:numId="26" w16cid:durableId="1113475813">
    <w:abstractNumId w:val="10"/>
  </w:num>
  <w:num w:numId="27" w16cid:durableId="2086881283">
    <w:abstractNumId w:val="6"/>
  </w:num>
  <w:num w:numId="28" w16cid:durableId="2013797415">
    <w:abstractNumId w:val="28"/>
  </w:num>
  <w:num w:numId="29" w16cid:durableId="1638489865">
    <w:abstractNumId w:val="5"/>
  </w:num>
  <w:num w:numId="30" w16cid:durableId="864951244">
    <w:abstractNumId w:val="8"/>
  </w:num>
  <w:num w:numId="31" w16cid:durableId="101809401">
    <w:abstractNumId w:val="30"/>
  </w:num>
  <w:num w:numId="32" w16cid:durableId="630091032">
    <w:abstractNumId w:val="15"/>
  </w:num>
  <w:num w:numId="33" w16cid:durableId="224872696">
    <w:abstractNumId w:val="13"/>
  </w:num>
  <w:num w:numId="34" w16cid:durableId="450822229">
    <w:abstractNumId w:val="29"/>
  </w:num>
  <w:num w:numId="35" w16cid:durableId="1279987461">
    <w:abstractNumId w:val="16"/>
  </w:num>
  <w:num w:numId="36" w16cid:durableId="508981180">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B30"/>
    <w:rsid w:val="000000C0"/>
    <w:rsid w:val="00002D70"/>
    <w:rsid w:val="00011D20"/>
    <w:rsid w:val="0001239A"/>
    <w:rsid w:val="00012511"/>
    <w:rsid w:val="00017184"/>
    <w:rsid w:val="00017ACB"/>
    <w:rsid w:val="00020911"/>
    <w:rsid w:val="00023296"/>
    <w:rsid w:val="00031FE1"/>
    <w:rsid w:val="0003308B"/>
    <w:rsid w:val="000334F0"/>
    <w:rsid w:val="00033E0F"/>
    <w:rsid w:val="000409FF"/>
    <w:rsid w:val="00042D07"/>
    <w:rsid w:val="000437AE"/>
    <w:rsid w:val="0004383A"/>
    <w:rsid w:val="00044720"/>
    <w:rsid w:val="00044ED1"/>
    <w:rsid w:val="000462C0"/>
    <w:rsid w:val="000663D1"/>
    <w:rsid w:val="000708F7"/>
    <w:rsid w:val="00075413"/>
    <w:rsid w:val="00080BE4"/>
    <w:rsid w:val="00081BC5"/>
    <w:rsid w:val="00084C0C"/>
    <w:rsid w:val="00086558"/>
    <w:rsid w:val="000871C6"/>
    <w:rsid w:val="00096C62"/>
    <w:rsid w:val="00097099"/>
    <w:rsid w:val="000A1522"/>
    <w:rsid w:val="000A2FCF"/>
    <w:rsid w:val="000A5501"/>
    <w:rsid w:val="000A5FF1"/>
    <w:rsid w:val="000B005F"/>
    <w:rsid w:val="000B00D4"/>
    <w:rsid w:val="000B0D9E"/>
    <w:rsid w:val="000B3B18"/>
    <w:rsid w:val="000B403E"/>
    <w:rsid w:val="000B4DC9"/>
    <w:rsid w:val="000B558F"/>
    <w:rsid w:val="000C06A9"/>
    <w:rsid w:val="000C41D7"/>
    <w:rsid w:val="000C7A3A"/>
    <w:rsid w:val="000D2FC9"/>
    <w:rsid w:val="000E0958"/>
    <w:rsid w:val="000E2C1C"/>
    <w:rsid w:val="000E638B"/>
    <w:rsid w:val="000F2565"/>
    <w:rsid w:val="000F6475"/>
    <w:rsid w:val="000F6A93"/>
    <w:rsid w:val="000F75A9"/>
    <w:rsid w:val="000F7BE7"/>
    <w:rsid w:val="0010131A"/>
    <w:rsid w:val="00103037"/>
    <w:rsid w:val="001054CE"/>
    <w:rsid w:val="00113023"/>
    <w:rsid w:val="0011478C"/>
    <w:rsid w:val="0011622B"/>
    <w:rsid w:val="001170FA"/>
    <w:rsid w:val="00120299"/>
    <w:rsid w:val="00123B69"/>
    <w:rsid w:val="00124490"/>
    <w:rsid w:val="00126FC9"/>
    <w:rsid w:val="00127185"/>
    <w:rsid w:val="00131AE9"/>
    <w:rsid w:val="00131F16"/>
    <w:rsid w:val="00133AE8"/>
    <w:rsid w:val="00134C92"/>
    <w:rsid w:val="00144F41"/>
    <w:rsid w:val="001472E4"/>
    <w:rsid w:val="001534E0"/>
    <w:rsid w:val="00153F0E"/>
    <w:rsid w:val="001554F1"/>
    <w:rsid w:val="0016047E"/>
    <w:rsid w:val="00160B0D"/>
    <w:rsid w:val="00162B4A"/>
    <w:rsid w:val="00164BA2"/>
    <w:rsid w:val="0017233C"/>
    <w:rsid w:val="001735A9"/>
    <w:rsid w:val="00176775"/>
    <w:rsid w:val="00180DE2"/>
    <w:rsid w:val="001839C4"/>
    <w:rsid w:val="001910FD"/>
    <w:rsid w:val="00191535"/>
    <w:rsid w:val="00191CBD"/>
    <w:rsid w:val="00197466"/>
    <w:rsid w:val="001A08AD"/>
    <w:rsid w:val="001A2139"/>
    <w:rsid w:val="001A2708"/>
    <w:rsid w:val="001A5766"/>
    <w:rsid w:val="001A7FD9"/>
    <w:rsid w:val="001B2299"/>
    <w:rsid w:val="001B3BE5"/>
    <w:rsid w:val="001B63CA"/>
    <w:rsid w:val="001C29E4"/>
    <w:rsid w:val="001C2FC8"/>
    <w:rsid w:val="001C44B5"/>
    <w:rsid w:val="001C5F40"/>
    <w:rsid w:val="001C6FE2"/>
    <w:rsid w:val="001C767E"/>
    <w:rsid w:val="001D467B"/>
    <w:rsid w:val="001E0433"/>
    <w:rsid w:val="001E0BE4"/>
    <w:rsid w:val="001E4BC0"/>
    <w:rsid w:val="001E4D5E"/>
    <w:rsid w:val="001E69FF"/>
    <w:rsid w:val="001F1867"/>
    <w:rsid w:val="001F27B3"/>
    <w:rsid w:val="001F3509"/>
    <w:rsid w:val="001F48D7"/>
    <w:rsid w:val="00205ADF"/>
    <w:rsid w:val="00212C1F"/>
    <w:rsid w:val="00215330"/>
    <w:rsid w:val="0022180A"/>
    <w:rsid w:val="002220FE"/>
    <w:rsid w:val="00222948"/>
    <w:rsid w:val="00225B47"/>
    <w:rsid w:val="002300F0"/>
    <w:rsid w:val="00235593"/>
    <w:rsid w:val="0024226D"/>
    <w:rsid w:val="002438EB"/>
    <w:rsid w:val="00250BAE"/>
    <w:rsid w:val="00256067"/>
    <w:rsid w:val="002635DB"/>
    <w:rsid w:val="00264887"/>
    <w:rsid w:val="002658A0"/>
    <w:rsid w:val="00265DF6"/>
    <w:rsid w:val="00266060"/>
    <w:rsid w:val="00275660"/>
    <w:rsid w:val="00276340"/>
    <w:rsid w:val="00282495"/>
    <w:rsid w:val="00283206"/>
    <w:rsid w:val="00295CF1"/>
    <w:rsid w:val="00295E76"/>
    <w:rsid w:val="0029718D"/>
    <w:rsid w:val="002971E6"/>
    <w:rsid w:val="002A3A48"/>
    <w:rsid w:val="002A777C"/>
    <w:rsid w:val="002B53AA"/>
    <w:rsid w:val="002C0CF6"/>
    <w:rsid w:val="002C1A90"/>
    <w:rsid w:val="002C2CF1"/>
    <w:rsid w:val="002C3429"/>
    <w:rsid w:val="002D04E3"/>
    <w:rsid w:val="002D1516"/>
    <w:rsid w:val="002D159A"/>
    <w:rsid w:val="002D60C0"/>
    <w:rsid w:val="002E6A3D"/>
    <w:rsid w:val="002E7B30"/>
    <w:rsid w:val="002F4725"/>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62071"/>
    <w:rsid w:val="00370A12"/>
    <w:rsid w:val="003713D9"/>
    <w:rsid w:val="003737E1"/>
    <w:rsid w:val="0037542B"/>
    <w:rsid w:val="0037562E"/>
    <w:rsid w:val="00383B30"/>
    <w:rsid w:val="003866F2"/>
    <w:rsid w:val="00386CC0"/>
    <w:rsid w:val="0039108A"/>
    <w:rsid w:val="003925E1"/>
    <w:rsid w:val="003927C2"/>
    <w:rsid w:val="00392A11"/>
    <w:rsid w:val="003A0C1B"/>
    <w:rsid w:val="003A16FF"/>
    <w:rsid w:val="003A22AA"/>
    <w:rsid w:val="003A489E"/>
    <w:rsid w:val="003A4D76"/>
    <w:rsid w:val="003B08F2"/>
    <w:rsid w:val="003B0FF6"/>
    <w:rsid w:val="003B1B6A"/>
    <w:rsid w:val="003B52DF"/>
    <w:rsid w:val="003B710A"/>
    <w:rsid w:val="003C0C00"/>
    <w:rsid w:val="003C1221"/>
    <w:rsid w:val="003C1632"/>
    <w:rsid w:val="003C5A40"/>
    <w:rsid w:val="003D3899"/>
    <w:rsid w:val="003D3B78"/>
    <w:rsid w:val="003D3CD6"/>
    <w:rsid w:val="003D48BA"/>
    <w:rsid w:val="003E1E5B"/>
    <w:rsid w:val="003E3E34"/>
    <w:rsid w:val="003E42E7"/>
    <w:rsid w:val="003E4459"/>
    <w:rsid w:val="003E446D"/>
    <w:rsid w:val="003E454B"/>
    <w:rsid w:val="003E5F3E"/>
    <w:rsid w:val="003E65CD"/>
    <w:rsid w:val="003F15EA"/>
    <w:rsid w:val="003F39B1"/>
    <w:rsid w:val="003F5DC2"/>
    <w:rsid w:val="00400ECA"/>
    <w:rsid w:val="00401AA2"/>
    <w:rsid w:val="0040479B"/>
    <w:rsid w:val="00404D79"/>
    <w:rsid w:val="00412E20"/>
    <w:rsid w:val="0041482B"/>
    <w:rsid w:val="00415819"/>
    <w:rsid w:val="00417D36"/>
    <w:rsid w:val="00420215"/>
    <w:rsid w:val="00432647"/>
    <w:rsid w:val="00440B34"/>
    <w:rsid w:val="004419EC"/>
    <w:rsid w:val="00444276"/>
    <w:rsid w:val="00445426"/>
    <w:rsid w:val="00446236"/>
    <w:rsid w:val="00457359"/>
    <w:rsid w:val="004620B9"/>
    <w:rsid w:val="004635EC"/>
    <w:rsid w:val="00464E8B"/>
    <w:rsid w:val="00464FC7"/>
    <w:rsid w:val="004654BD"/>
    <w:rsid w:val="00477748"/>
    <w:rsid w:val="004849BE"/>
    <w:rsid w:val="00486136"/>
    <w:rsid w:val="0048664A"/>
    <w:rsid w:val="004874CA"/>
    <w:rsid w:val="00492793"/>
    <w:rsid w:val="00494D5B"/>
    <w:rsid w:val="00497E59"/>
    <w:rsid w:val="004A1599"/>
    <w:rsid w:val="004A71D3"/>
    <w:rsid w:val="004B034B"/>
    <w:rsid w:val="004B0A83"/>
    <w:rsid w:val="004B1E9B"/>
    <w:rsid w:val="004B5285"/>
    <w:rsid w:val="004B5951"/>
    <w:rsid w:val="004B7A0D"/>
    <w:rsid w:val="004B7B91"/>
    <w:rsid w:val="004C2870"/>
    <w:rsid w:val="004C3A25"/>
    <w:rsid w:val="004C3E29"/>
    <w:rsid w:val="004C4A0C"/>
    <w:rsid w:val="004C5FC1"/>
    <w:rsid w:val="004C702A"/>
    <w:rsid w:val="004D3C0F"/>
    <w:rsid w:val="004E1C6B"/>
    <w:rsid w:val="004E7800"/>
    <w:rsid w:val="004F3EA5"/>
    <w:rsid w:val="004F5C7E"/>
    <w:rsid w:val="005028B6"/>
    <w:rsid w:val="00515E27"/>
    <w:rsid w:val="005163BA"/>
    <w:rsid w:val="00522953"/>
    <w:rsid w:val="0052568D"/>
    <w:rsid w:val="00525874"/>
    <w:rsid w:val="00532887"/>
    <w:rsid w:val="005378A4"/>
    <w:rsid w:val="00537AB7"/>
    <w:rsid w:val="00540F22"/>
    <w:rsid w:val="00555850"/>
    <w:rsid w:val="00556018"/>
    <w:rsid w:val="005623E6"/>
    <w:rsid w:val="00563645"/>
    <w:rsid w:val="00565AFC"/>
    <w:rsid w:val="005679E5"/>
    <w:rsid w:val="00572A9E"/>
    <w:rsid w:val="00572D34"/>
    <w:rsid w:val="00574D58"/>
    <w:rsid w:val="005828AE"/>
    <w:rsid w:val="005829F1"/>
    <w:rsid w:val="00586ADC"/>
    <w:rsid w:val="00595914"/>
    <w:rsid w:val="00596E2E"/>
    <w:rsid w:val="005A24C6"/>
    <w:rsid w:val="005A275B"/>
    <w:rsid w:val="005A2F39"/>
    <w:rsid w:val="005A6EDD"/>
    <w:rsid w:val="005B001C"/>
    <w:rsid w:val="005B0B60"/>
    <w:rsid w:val="005B16AA"/>
    <w:rsid w:val="005B4C64"/>
    <w:rsid w:val="005C4F06"/>
    <w:rsid w:val="005C5EA1"/>
    <w:rsid w:val="005C6EDB"/>
    <w:rsid w:val="005D29D6"/>
    <w:rsid w:val="005D2F2A"/>
    <w:rsid w:val="005E4246"/>
    <w:rsid w:val="005E732A"/>
    <w:rsid w:val="005F2BB6"/>
    <w:rsid w:val="00604064"/>
    <w:rsid w:val="00606A6B"/>
    <w:rsid w:val="00611E19"/>
    <w:rsid w:val="00612759"/>
    <w:rsid w:val="00613EEB"/>
    <w:rsid w:val="0062117F"/>
    <w:rsid w:val="00622221"/>
    <w:rsid w:val="00623C98"/>
    <w:rsid w:val="00635429"/>
    <w:rsid w:val="00645015"/>
    <w:rsid w:val="00645E54"/>
    <w:rsid w:val="00652253"/>
    <w:rsid w:val="006571C3"/>
    <w:rsid w:val="006603B9"/>
    <w:rsid w:val="00665E03"/>
    <w:rsid w:val="0067643E"/>
    <w:rsid w:val="00676C62"/>
    <w:rsid w:val="00682FF0"/>
    <w:rsid w:val="006863B2"/>
    <w:rsid w:val="00691B1B"/>
    <w:rsid w:val="00691F4E"/>
    <w:rsid w:val="00692364"/>
    <w:rsid w:val="00694D7D"/>
    <w:rsid w:val="00697004"/>
    <w:rsid w:val="006A0194"/>
    <w:rsid w:val="006A04A5"/>
    <w:rsid w:val="006A289E"/>
    <w:rsid w:val="006A2F99"/>
    <w:rsid w:val="006B0391"/>
    <w:rsid w:val="006C035B"/>
    <w:rsid w:val="006C044A"/>
    <w:rsid w:val="006C109C"/>
    <w:rsid w:val="006C7E56"/>
    <w:rsid w:val="006D2CA0"/>
    <w:rsid w:val="006D5ACB"/>
    <w:rsid w:val="006E3154"/>
    <w:rsid w:val="006E50B6"/>
    <w:rsid w:val="006F2C1C"/>
    <w:rsid w:val="006F77A5"/>
    <w:rsid w:val="00701B2F"/>
    <w:rsid w:val="007021E6"/>
    <w:rsid w:val="007022A2"/>
    <w:rsid w:val="007023A3"/>
    <w:rsid w:val="007026BE"/>
    <w:rsid w:val="0070431E"/>
    <w:rsid w:val="00707919"/>
    <w:rsid w:val="007149AE"/>
    <w:rsid w:val="00717950"/>
    <w:rsid w:val="00717DAA"/>
    <w:rsid w:val="00731507"/>
    <w:rsid w:val="00734944"/>
    <w:rsid w:val="00735473"/>
    <w:rsid w:val="0074296A"/>
    <w:rsid w:val="00743261"/>
    <w:rsid w:val="00743FCA"/>
    <w:rsid w:val="007470E9"/>
    <w:rsid w:val="00752FC1"/>
    <w:rsid w:val="00756418"/>
    <w:rsid w:val="007622E1"/>
    <w:rsid w:val="007624A7"/>
    <w:rsid w:val="007627DD"/>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22"/>
    <w:rsid w:val="007E43B9"/>
    <w:rsid w:val="007E5B6E"/>
    <w:rsid w:val="007F173C"/>
    <w:rsid w:val="007F2DC4"/>
    <w:rsid w:val="007F41AC"/>
    <w:rsid w:val="007F58A6"/>
    <w:rsid w:val="007F5AC8"/>
    <w:rsid w:val="007F7A68"/>
    <w:rsid w:val="00800E12"/>
    <w:rsid w:val="008040EC"/>
    <w:rsid w:val="00804119"/>
    <w:rsid w:val="00805D3D"/>
    <w:rsid w:val="00806758"/>
    <w:rsid w:val="0081181B"/>
    <w:rsid w:val="00812A73"/>
    <w:rsid w:val="008146C8"/>
    <w:rsid w:val="00820379"/>
    <w:rsid w:val="00823C46"/>
    <w:rsid w:val="00825308"/>
    <w:rsid w:val="00830AE7"/>
    <w:rsid w:val="00835840"/>
    <w:rsid w:val="008358CE"/>
    <w:rsid w:val="008366C1"/>
    <w:rsid w:val="00842A7E"/>
    <w:rsid w:val="00846A33"/>
    <w:rsid w:val="00847E7D"/>
    <w:rsid w:val="00850707"/>
    <w:rsid w:val="00850E33"/>
    <w:rsid w:val="008510C5"/>
    <w:rsid w:val="00852117"/>
    <w:rsid w:val="00853402"/>
    <w:rsid w:val="00853C8F"/>
    <w:rsid w:val="00853F47"/>
    <w:rsid w:val="008602B2"/>
    <w:rsid w:val="008640DF"/>
    <w:rsid w:val="008716CE"/>
    <w:rsid w:val="00875324"/>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B21CB"/>
    <w:rsid w:val="008B287A"/>
    <w:rsid w:val="008B37EF"/>
    <w:rsid w:val="008C2880"/>
    <w:rsid w:val="008C5885"/>
    <w:rsid w:val="008C5900"/>
    <w:rsid w:val="008C5E4E"/>
    <w:rsid w:val="008D0DCE"/>
    <w:rsid w:val="008D2EA6"/>
    <w:rsid w:val="008D3B88"/>
    <w:rsid w:val="008D4266"/>
    <w:rsid w:val="008D552D"/>
    <w:rsid w:val="008E01C1"/>
    <w:rsid w:val="008E37DB"/>
    <w:rsid w:val="008E5719"/>
    <w:rsid w:val="008E5964"/>
    <w:rsid w:val="008E6B7D"/>
    <w:rsid w:val="008F01CE"/>
    <w:rsid w:val="008F03FA"/>
    <w:rsid w:val="008F4C6D"/>
    <w:rsid w:val="00900848"/>
    <w:rsid w:val="00900E3B"/>
    <w:rsid w:val="00907408"/>
    <w:rsid w:val="0090787B"/>
    <w:rsid w:val="00910937"/>
    <w:rsid w:val="00924218"/>
    <w:rsid w:val="0093227F"/>
    <w:rsid w:val="00934CC1"/>
    <w:rsid w:val="00940202"/>
    <w:rsid w:val="00940F26"/>
    <w:rsid w:val="009423A1"/>
    <w:rsid w:val="009454E7"/>
    <w:rsid w:val="00951C3A"/>
    <w:rsid w:val="009534AC"/>
    <w:rsid w:val="00955200"/>
    <w:rsid w:val="0095586D"/>
    <w:rsid w:val="00955E08"/>
    <w:rsid w:val="009565F2"/>
    <w:rsid w:val="00956E9C"/>
    <w:rsid w:val="00962C25"/>
    <w:rsid w:val="00966380"/>
    <w:rsid w:val="00970230"/>
    <w:rsid w:val="00970663"/>
    <w:rsid w:val="00970B34"/>
    <w:rsid w:val="00972520"/>
    <w:rsid w:val="00975F4C"/>
    <w:rsid w:val="0098267A"/>
    <w:rsid w:val="009837F0"/>
    <w:rsid w:val="009847F7"/>
    <w:rsid w:val="0098565E"/>
    <w:rsid w:val="009865A6"/>
    <w:rsid w:val="00991D65"/>
    <w:rsid w:val="0099216A"/>
    <w:rsid w:val="009979A3"/>
    <w:rsid w:val="009A03BF"/>
    <w:rsid w:val="009A397F"/>
    <w:rsid w:val="009B19B2"/>
    <w:rsid w:val="009B21D0"/>
    <w:rsid w:val="009C0456"/>
    <w:rsid w:val="009C130F"/>
    <w:rsid w:val="009D12C5"/>
    <w:rsid w:val="009D2248"/>
    <w:rsid w:val="009D3539"/>
    <w:rsid w:val="009D59C3"/>
    <w:rsid w:val="009E1BEC"/>
    <w:rsid w:val="009E6206"/>
    <w:rsid w:val="009F06F7"/>
    <w:rsid w:val="009F11F5"/>
    <w:rsid w:val="009F2925"/>
    <w:rsid w:val="009F5299"/>
    <w:rsid w:val="009F7F6C"/>
    <w:rsid w:val="00A0125A"/>
    <w:rsid w:val="00A05883"/>
    <w:rsid w:val="00A0622A"/>
    <w:rsid w:val="00A06FA5"/>
    <w:rsid w:val="00A11A47"/>
    <w:rsid w:val="00A12217"/>
    <w:rsid w:val="00A142E3"/>
    <w:rsid w:val="00A168EF"/>
    <w:rsid w:val="00A27ABC"/>
    <w:rsid w:val="00A317E5"/>
    <w:rsid w:val="00A32936"/>
    <w:rsid w:val="00A33A53"/>
    <w:rsid w:val="00A37417"/>
    <w:rsid w:val="00A40BC5"/>
    <w:rsid w:val="00A44F94"/>
    <w:rsid w:val="00A46895"/>
    <w:rsid w:val="00A61D98"/>
    <w:rsid w:val="00A63E46"/>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10AE"/>
    <w:rsid w:val="00AB4645"/>
    <w:rsid w:val="00AB7BC7"/>
    <w:rsid w:val="00AC1B68"/>
    <w:rsid w:val="00AC1D06"/>
    <w:rsid w:val="00AC7AD3"/>
    <w:rsid w:val="00AD0539"/>
    <w:rsid w:val="00AD35AD"/>
    <w:rsid w:val="00AE0100"/>
    <w:rsid w:val="00AE3E27"/>
    <w:rsid w:val="00AE5B6B"/>
    <w:rsid w:val="00AF675B"/>
    <w:rsid w:val="00AF756B"/>
    <w:rsid w:val="00AF7814"/>
    <w:rsid w:val="00B01785"/>
    <w:rsid w:val="00B01E4B"/>
    <w:rsid w:val="00B0402B"/>
    <w:rsid w:val="00B04BDB"/>
    <w:rsid w:val="00B04F37"/>
    <w:rsid w:val="00B07210"/>
    <w:rsid w:val="00B07C30"/>
    <w:rsid w:val="00B13F0B"/>
    <w:rsid w:val="00B17304"/>
    <w:rsid w:val="00B212BA"/>
    <w:rsid w:val="00B23FC8"/>
    <w:rsid w:val="00B27F3F"/>
    <w:rsid w:val="00B32B2F"/>
    <w:rsid w:val="00B338C5"/>
    <w:rsid w:val="00B345FB"/>
    <w:rsid w:val="00B34AE9"/>
    <w:rsid w:val="00B34F56"/>
    <w:rsid w:val="00B36E88"/>
    <w:rsid w:val="00B37D4A"/>
    <w:rsid w:val="00B41075"/>
    <w:rsid w:val="00B47601"/>
    <w:rsid w:val="00B47BE3"/>
    <w:rsid w:val="00B5567B"/>
    <w:rsid w:val="00B64524"/>
    <w:rsid w:val="00B65085"/>
    <w:rsid w:val="00B65459"/>
    <w:rsid w:val="00B658DB"/>
    <w:rsid w:val="00B66BBA"/>
    <w:rsid w:val="00B76D26"/>
    <w:rsid w:val="00B80663"/>
    <w:rsid w:val="00B940A0"/>
    <w:rsid w:val="00B96CEF"/>
    <w:rsid w:val="00BA03EF"/>
    <w:rsid w:val="00BA186C"/>
    <w:rsid w:val="00BA280C"/>
    <w:rsid w:val="00BA53DE"/>
    <w:rsid w:val="00BA6874"/>
    <w:rsid w:val="00BB0CD3"/>
    <w:rsid w:val="00BB6E1F"/>
    <w:rsid w:val="00BB757A"/>
    <w:rsid w:val="00BC3B30"/>
    <w:rsid w:val="00BC660C"/>
    <w:rsid w:val="00BD1202"/>
    <w:rsid w:val="00BD6B2D"/>
    <w:rsid w:val="00BE0E43"/>
    <w:rsid w:val="00BE2961"/>
    <w:rsid w:val="00BE2973"/>
    <w:rsid w:val="00BF0E1C"/>
    <w:rsid w:val="00BF1114"/>
    <w:rsid w:val="00BF13BF"/>
    <w:rsid w:val="00BF2C40"/>
    <w:rsid w:val="00BF2F9E"/>
    <w:rsid w:val="00BF64EB"/>
    <w:rsid w:val="00BF70C5"/>
    <w:rsid w:val="00C01CAE"/>
    <w:rsid w:val="00C064D6"/>
    <w:rsid w:val="00C0664E"/>
    <w:rsid w:val="00C1117D"/>
    <w:rsid w:val="00C15924"/>
    <w:rsid w:val="00C2105D"/>
    <w:rsid w:val="00C22439"/>
    <w:rsid w:val="00C25638"/>
    <w:rsid w:val="00C32C2F"/>
    <w:rsid w:val="00C34FA4"/>
    <w:rsid w:val="00C361F5"/>
    <w:rsid w:val="00C36E33"/>
    <w:rsid w:val="00C3705B"/>
    <w:rsid w:val="00C37C20"/>
    <w:rsid w:val="00C43679"/>
    <w:rsid w:val="00C452E7"/>
    <w:rsid w:val="00C60740"/>
    <w:rsid w:val="00C64754"/>
    <w:rsid w:val="00C64996"/>
    <w:rsid w:val="00C65E6E"/>
    <w:rsid w:val="00C731F2"/>
    <w:rsid w:val="00C7547A"/>
    <w:rsid w:val="00C7689D"/>
    <w:rsid w:val="00C7788D"/>
    <w:rsid w:val="00C80BEC"/>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3E1B"/>
    <w:rsid w:val="00CC728C"/>
    <w:rsid w:val="00CC7F51"/>
    <w:rsid w:val="00CD16C2"/>
    <w:rsid w:val="00CD3E69"/>
    <w:rsid w:val="00CD577C"/>
    <w:rsid w:val="00CD6556"/>
    <w:rsid w:val="00CD7441"/>
    <w:rsid w:val="00CD7503"/>
    <w:rsid w:val="00CD7FCF"/>
    <w:rsid w:val="00CE130B"/>
    <w:rsid w:val="00CE16F1"/>
    <w:rsid w:val="00CE720B"/>
    <w:rsid w:val="00CF3955"/>
    <w:rsid w:val="00CF49C5"/>
    <w:rsid w:val="00CF58CC"/>
    <w:rsid w:val="00D05D6D"/>
    <w:rsid w:val="00D10972"/>
    <w:rsid w:val="00D111BF"/>
    <w:rsid w:val="00D129D5"/>
    <w:rsid w:val="00D13D23"/>
    <w:rsid w:val="00D1591D"/>
    <w:rsid w:val="00D170B0"/>
    <w:rsid w:val="00D175D7"/>
    <w:rsid w:val="00D20725"/>
    <w:rsid w:val="00D21679"/>
    <w:rsid w:val="00D36CA8"/>
    <w:rsid w:val="00D40AD9"/>
    <w:rsid w:val="00D42ADD"/>
    <w:rsid w:val="00D5318F"/>
    <w:rsid w:val="00D5382F"/>
    <w:rsid w:val="00D638FA"/>
    <w:rsid w:val="00D72C71"/>
    <w:rsid w:val="00D8148F"/>
    <w:rsid w:val="00D819A7"/>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B2E4D"/>
    <w:rsid w:val="00DC560E"/>
    <w:rsid w:val="00DD2659"/>
    <w:rsid w:val="00DE2F78"/>
    <w:rsid w:val="00DE3809"/>
    <w:rsid w:val="00DE3FB6"/>
    <w:rsid w:val="00DE7099"/>
    <w:rsid w:val="00E02416"/>
    <w:rsid w:val="00E03437"/>
    <w:rsid w:val="00E0634C"/>
    <w:rsid w:val="00E121B5"/>
    <w:rsid w:val="00E14DC3"/>
    <w:rsid w:val="00E156A1"/>
    <w:rsid w:val="00E1584A"/>
    <w:rsid w:val="00E15EC1"/>
    <w:rsid w:val="00E23A3D"/>
    <w:rsid w:val="00E256CD"/>
    <w:rsid w:val="00E25C16"/>
    <w:rsid w:val="00E263A1"/>
    <w:rsid w:val="00E3188E"/>
    <w:rsid w:val="00E32577"/>
    <w:rsid w:val="00E334DA"/>
    <w:rsid w:val="00E339BD"/>
    <w:rsid w:val="00E3530D"/>
    <w:rsid w:val="00E36005"/>
    <w:rsid w:val="00E36DC2"/>
    <w:rsid w:val="00E36ED1"/>
    <w:rsid w:val="00E37C5B"/>
    <w:rsid w:val="00E51BAB"/>
    <w:rsid w:val="00E572F8"/>
    <w:rsid w:val="00E67197"/>
    <w:rsid w:val="00E75712"/>
    <w:rsid w:val="00E826A5"/>
    <w:rsid w:val="00E9225A"/>
    <w:rsid w:val="00E9245B"/>
    <w:rsid w:val="00E93708"/>
    <w:rsid w:val="00E970FB"/>
    <w:rsid w:val="00E97371"/>
    <w:rsid w:val="00E974FF"/>
    <w:rsid w:val="00EA311A"/>
    <w:rsid w:val="00EA485A"/>
    <w:rsid w:val="00EA5B16"/>
    <w:rsid w:val="00EA7862"/>
    <w:rsid w:val="00EB41B4"/>
    <w:rsid w:val="00EC03BC"/>
    <w:rsid w:val="00EC03BE"/>
    <w:rsid w:val="00EC119B"/>
    <w:rsid w:val="00EC3644"/>
    <w:rsid w:val="00EC3CE2"/>
    <w:rsid w:val="00EC560F"/>
    <w:rsid w:val="00ED3F46"/>
    <w:rsid w:val="00ED589A"/>
    <w:rsid w:val="00EE19CD"/>
    <w:rsid w:val="00EE7F31"/>
    <w:rsid w:val="00EF1B03"/>
    <w:rsid w:val="00EF2D92"/>
    <w:rsid w:val="00EF3914"/>
    <w:rsid w:val="00EF3999"/>
    <w:rsid w:val="00EF5118"/>
    <w:rsid w:val="00EF6B67"/>
    <w:rsid w:val="00F052EF"/>
    <w:rsid w:val="00F14A93"/>
    <w:rsid w:val="00F25464"/>
    <w:rsid w:val="00F31A29"/>
    <w:rsid w:val="00F35B3D"/>
    <w:rsid w:val="00F46FE5"/>
    <w:rsid w:val="00F5048A"/>
    <w:rsid w:val="00F56376"/>
    <w:rsid w:val="00F564C0"/>
    <w:rsid w:val="00F61143"/>
    <w:rsid w:val="00F75972"/>
    <w:rsid w:val="00F75E39"/>
    <w:rsid w:val="00F80F67"/>
    <w:rsid w:val="00F8111C"/>
    <w:rsid w:val="00F86617"/>
    <w:rsid w:val="00FA6F00"/>
    <w:rsid w:val="00FB1C5B"/>
    <w:rsid w:val="00FB5697"/>
    <w:rsid w:val="00FC1EDE"/>
    <w:rsid w:val="00FC264E"/>
    <w:rsid w:val="00FD1052"/>
    <w:rsid w:val="00FD45BB"/>
    <w:rsid w:val="00FD6AB0"/>
    <w:rsid w:val="00FE0100"/>
    <w:rsid w:val="00FE1996"/>
    <w:rsid w:val="00FE4979"/>
    <w:rsid w:val="00FF173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F6B45B95-1374-4D43-A326-EAC7FAD1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15">
    <w:name w:val="Незакрита згадка1"/>
    <w:basedOn w:val="a0"/>
    <w:uiPriority w:val="99"/>
    <w:semiHidden/>
    <w:unhideWhenUsed/>
    <w:rsid w:val="00B13F0B"/>
    <w:rPr>
      <w:color w:val="605E5C"/>
      <w:shd w:val="clear" w:color="auto" w:fill="E1DFDD"/>
    </w:rPr>
  </w:style>
  <w:style w:type="paragraph" w:styleId="af7">
    <w:name w:val="Title"/>
    <w:basedOn w:val="a"/>
    <w:next w:val="a"/>
    <w:link w:val="af8"/>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Назва Знак"/>
    <w:basedOn w:val="a0"/>
    <w:link w:val="af7"/>
    <w:uiPriority w:val="10"/>
    <w:rsid w:val="00D72C71"/>
    <w:rPr>
      <w:rFonts w:asciiTheme="majorHAnsi" w:eastAsiaTheme="majorEastAsia" w:hAnsiTheme="majorHAnsi" w:cstheme="majorBidi"/>
      <w:spacing w:val="-10"/>
      <w:kern w:val="28"/>
      <w:sz w:val="56"/>
      <w:szCs w:val="56"/>
      <w:lang w:eastAsia="uk-UA"/>
    </w:rPr>
  </w:style>
  <w:style w:type="table" w:customStyle="1" w:styleId="4">
    <w:name w:val="Сетка таблицы4"/>
    <w:basedOn w:val="a1"/>
    <w:uiPriority w:val="39"/>
    <w:rsid w:val="00BA03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Основной текст Знак"/>
    <w:basedOn w:val="a0"/>
    <w:uiPriority w:val="99"/>
    <w:semiHidden/>
    <w:qFormat/>
    <w:rsid w:val="00BA03EF"/>
  </w:style>
  <w:style w:type="character" w:customStyle="1" w:styleId="af6">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5"/>
    <w:uiPriority w:val="99"/>
    <w:qFormat/>
    <w:locked/>
    <w:rsid w:val="00BA03EF"/>
    <w:rPr>
      <w:rFonts w:ascii="Arial Unicode MS" w:eastAsia="Arial Unicode MS" w:hAnsi="Arial Unicode MS" w:cs="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33DD4-C530-411E-92FD-05E7EB44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16</Pages>
  <Words>24541</Words>
  <Characters>13989</Characters>
  <Application>Microsoft Office Word</Application>
  <DocSecurity>0</DocSecurity>
  <Lines>116</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Вікторія Клєвцова</cp:lastModifiedBy>
  <cp:revision>54</cp:revision>
  <cp:lastPrinted>2021-06-02T12:34:00Z</cp:lastPrinted>
  <dcterms:created xsi:type="dcterms:W3CDTF">2022-03-16T12:19:00Z</dcterms:created>
  <dcterms:modified xsi:type="dcterms:W3CDTF">2023-08-29T07:39:00Z</dcterms:modified>
</cp:coreProperties>
</file>