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6C370" w14:textId="0ECB16C4" w:rsidR="000C153B" w:rsidRDefault="00D46A0B" w:rsidP="005432B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E7015">
        <w:rPr>
          <w:noProof/>
        </w:rPr>
        <w:drawing>
          <wp:anchor distT="0" distB="0" distL="114300" distR="114300" simplePos="0" relativeHeight="251660288" behindDoc="0" locked="0" layoutInCell="1" allowOverlap="1" wp14:anchorId="661EFBDA" wp14:editId="6BC12BC6">
            <wp:simplePos x="0" y="0"/>
            <wp:positionH relativeFrom="column">
              <wp:posOffset>7453630</wp:posOffset>
            </wp:positionH>
            <wp:positionV relativeFrom="paragraph">
              <wp:posOffset>0</wp:posOffset>
            </wp:positionV>
            <wp:extent cx="1857375" cy="487045"/>
            <wp:effectExtent l="0" t="0" r="9525" b="825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487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F4D" w:rsidRPr="000C153B">
        <w:rPr>
          <w:noProof/>
        </w:rPr>
        <w:drawing>
          <wp:anchor distT="0" distB="0" distL="114300" distR="114300" simplePos="0" relativeHeight="251659264" behindDoc="0" locked="0" layoutInCell="1" allowOverlap="1" wp14:anchorId="0F33EC3B" wp14:editId="1FEA9DB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90675" cy="452120"/>
            <wp:effectExtent l="0" t="0" r="9525" b="508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73"/>
                    <a:stretch/>
                  </pic:blipFill>
                  <pic:spPr bwMode="auto">
                    <a:xfrm>
                      <a:off x="0" y="0"/>
                      <a:ext cx="1590675" cy="452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E47FD3" w14:textId="77777777" w:rsidR="000C153B" w:rsidRDefault="000C153B" w:rsidP="005432B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6C7418F" w14:textId="77777777" w:rsidR="00AF7E82" w:rsidRDefault="00AF7E82" w:rsidP="005432B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52AE529" w14:textId="77777777" w:rsidR="00A27448" w:rsidRPr="00E76798" w:rsidRDefault="00546867" w:rsidP="005432B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7679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ПРОГРАМА </w:t>
      </w:r>
      <w:r w:rsidR="00A27448" w:rsidRPr="00E76798">
        <w:rPr>
          <w:rFonts w:ascii="Times New Roman" w:hAnsi="Times New Roman" w:cs="Times New Roman"/>
          <w:b/>
          <w:sz w:val="24"/>
          <w:szCs w:val="24"/>
          <w:lang w:val="uk-UA"/>
        </w:rPr>
        <w:t>ФОРУМ</w:t>
      </w:r>
      <w:r w:rsidRPr="00E76798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="00A27448" w:rsidRPr="00E7679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ЗАЦІКАВЛЕНИХ СТОРІН</w:t>
      </w:r>
    </w:p>
    <w:p w14:paraId="39A64A69" w14:textId="1BCDDA71" w:rsidR="00FE79C1" w:rsidRDefault="00A27448" w:rsidP="00543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76798">
        <w:rPr>
          <w:rFonts w:ascii="Times New Roman" w:hAnsi="Times New Roman" w:cs="Times New Roman"/>
          <w:b/>
          <w:sz w:val="24"/>
          <w:szCs w:val="24"/>
          <w:lang w:val="uk-UA"/>
        </w:rPr>
        <w:t>з обговорення Національного звіту України за 20</w:t>
      </w:r>
      <w:r w:rsidR="00415D0C">
        <w:rPr>
          <w:rFonts w:ascii="Times New Roman" w:hAnsi="Times New Roman" w:cs="Times New Roman"/>
          <w:b/>
          <w:sz w:val="24"/>
          <w:szCs w:val="24"/>
          <w:lang w:val="uk-UA"/>
        </w:rPr>
        <w:t>20</w:t>
      </w:r>
      <w:r w:rsidRPr="00E7679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рік в рамках </w:t>
      </w:r>
    </w:p>
    <w:p w14:paraId="6DBD148F" w14:textId="4798F49C" w:rsidR="00A27448" w:rsidRPr="00E76798" w:rsidRDefault="00A27448" w:rsidP="00FE7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7679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Глобального моніторингу </w:t>
      </w:r>
      <w:r w:rsidR="00FE79C1">
        <w:rPr>
          <w:rFonts w:ascii="Times New Roman" w:hAnsi="Times New Roman" w:cs="Times New Roman"/>
          <w:b/>
          <w:sz w:val="24"/>
          <w:szCs w:val="24"/>
          <w:lang w:val="uk-UA"/>
        </w:rPr>
        <w:t>епідемії СНІДу: виконання з</w:t>
      </w:r>
      <w:r w:rsidR="00FE79C1" w:rsidRPr="00FE79C1">
        <w:rPr>
          <w:rFonts w:ascii="Times New Roman" w:hAnsi="Times New Roman" w:cs="Times New Roman"/>
          <w:b/>
          <w:sz w:val="24"/>
          <w:szCs w:val="24"/>
          <w:lang w:val="uk-UA"/>
        </w:rPr>
        <w:t>обов'язан</w:t>
      </w:r>
      <w:r w:rsidR="00FE79C1">
        <w:rPr>
          <w:rFonts w:ascii="Times New Roman" w:hAnsi="Times New Roman" w:cs="Times New Roman"/>
          <w:b/>
          <w:sz w:val="24"/>
          <w:szCs w:val="24"/>
          <w:lang w:val="uk-UA"/>
        </w:rPr>
        <w:t>ь</w:t>
      </w:r>
      <w:r w:rsidR="00FE79C1" w:rsidRPr="00FE79C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щодо прискореного досягнення цілей на період до 2020 року і розширен</w:t>
      </w:r>
      <w:r w:rsidR="00FE79C1">
        <w:rPr>
          <w:rFonts w:ascii="Times New Roman" w:hAnsi="Times New Roman" w:cs="Times New Roman"/>
          <w:b/>
          <w:sz w:val="24"/>
          <w:szCs w:val="24"/>
          <w:lang w:val="uk-UA"/>
        </w:rPr>
        <w:t>их</w:t>
      </w:r>
      <w:r w:rsidR="00FE79C1" w:rsidRPr="00FE79C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завдан</w:t>
      </w:r>
      <w:r w:rsidR="00FE79C1">
        <w:rPr>
          <w:rFonts w:ascii="Times New Roman" w:hAnsi="Times New Roman" w:cs="Times New Roman"/>
          <w:b/>
          <w:sz w:val="24"/>
          <w:szCs w:val="24"/>
          <w:lang w:val="uk-UA"/>
        </w:rPr>
        <w:t>ь</w:t>
      </w:r>
      <w:r w:rsidR="00592D9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E79C1" w:rsidRPr="00FE79C1">
        <w:rPr>
          <w:rFonts w:ascii="Times New Roman" w:hAnsi="Times New Roman" w:cs="Times New Roman"/>
          <w:b/>
          <w:sz w:val="24"/>
          <w:szCs w:val="24"/>
          <w:lang w:val="uk-UA"/>
        </w:rPr>
        <w:t>по припиненню епідемії СНІДу</w:t>
      </w:r>
    </w:p>
    <w:p w14:paraId="09CA9276" w14:textId="77777777" w:rsidR="003E795B" w:rsidRPr="00E76798" w:rsidRDefault="003E795B" w:rsidP="003E79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B616A8C" w14:textId="5F1D8A4C" w:rsidR="00A27448" w:rsidRPr="00E76798" w:rsidRDefault="00A27448" w:rsidP="00380942">
      <w:pPr>
        <w:spacing w:before="60" w:after="6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76798">
        <w:rPr>
          <w:rFonts w:ascii="Times New Roman" w:hAnsi="Times New Roman" w:cs="Times New Roman"/>
          <w:b/>
          <w:sz w:val="24"/>
          <w:szCs w:val="24"/>
          <w:lang w:val="uk-UA"/>
        </w:rPr>
        <w:t>Дата проведення:</w:t>
      </w:r>
      <w:r w:rsidR="00DB6AA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3654A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FE79C1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3654AE" w:rsidRPr="005D2DB6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E76798">
        <w:rPr>
          <w:rFonts w:ascii="Times New Roman" w:hAnsi="Times New Roman" w:cs="Times New Roman"/>
          <w:sz w:val="24"/>
          <w:szCs w:val="24"/>
          <w:lang w:val="uk-UA"/>
        </w:rPr>
        <w:t xml:space="preserve"> березня 20</w:t>
      </w:r>
      <w:r w:rsidR="003654AE" w:rsidRPr="005D2DB6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Pr="00E76798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14:paraId="234140BF" w14:textId="0B4F6F1D" w:rsidR="00A27448" w:rsidRPr="00E76798" w:rsidRDefault="00A27448" w:rsidP="00380942">
      <w:pPr>
        <w:spacing w:before="60" w:after="6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7679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Час проведення: </w:t>
      </w:r>
      <w:r w:rsidR="00DB6AA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3654A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9E7146" w:rsidRPr="00E76798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E76798">
        <w:rPr>
          <w:rFonts w:ascii="Times New Roman" w:hAnsi="Times New Roman" w:cs="Times New Roman"/>
          <w:sz w:val="24"/>
          <w:szCs w:val="24"/>
          <w:lang w:val="uk-UA"/>
        </w:rPr>
        <w:t>.00 – 1</w:t>
      </w:r>
      <w:r w:rsidR="00990157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E7679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90157">
        <w:rPr>
          <w:rFonts w:ascii="Times New Roman" w:hAnsi="Times New Roman" w:cs="Times New Roman"/>
          <w:sz w:val="24"/>
          <w:szCs w:val="24"/>
          <w:lang w:val="uk-UA"/>
        </w:rPr>
        <w:t>30</w:t>
      </w:r>
    </w:p>
    <w:p w14:paraId="76FC0FD0" w14:textId="0166556D" w:rsidR="003654AE" w:rsidRDefault="003654AE" w:rsidP="00380942">
      <w:pPr>
        <w:spacing w:before="60" w:after="60" w:line="240" w:lineRule="auto"/>
        <w:ind w:left="2160" w:hanging="21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Організатор: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76798">
        <w:rPr>
          <w:rFonts w:ascii="Times New Roman" w:hAnsi="Times New Roman" w:cs="Times New Roman"/>
          <w:sz w:val="24"/>
          <w:szCs w:val="24"/>
          <w:lang w:val="uk-UA"/>
        </w:rPr>
        <w:t xml:space="preserve">ДУ "Центр громадського здоров’я МОЗ України" </w:t>
      </w:r>
    </w:p>
    <w:p w14:paraId="195DA898" w14:textId="7F51562E" w:rsidR="00143709" w:rsidRPr="000C33B6" w:rsidRDefault="003654AE" w:rsidP="00380942">
      <w:pPr>
        <w:spacing w:before="60" w:after="60" w:line="240" w:lineRule="auto"/>
        <w:ind w:left="2160" w:hanging="21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Онлайн платформа: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hyperlink r:id="rId8" w:history="1">
        <w:r w:rsidRPr="000C33B6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https</w:t>
        </w:r>
        <w:r w:rsidRPr="000C33B6">
          <w:rPr>
            <w:rStyle w:val="a7"/>
            <w:rFonts w:ascii="Times New Roman" w:hAnsi="Times New Roman" w:cs="Times New Roman"/>
            <w:sz w:val="24"/>
            <w:szCs w:val="24"/>
            <w:u w:val="none"/>
            <w:lang w:val="ru-RU"/>
          </w:rPr>
          <w:t>://</w:t>
        </w:r>
        <w:r w:rsidRPr="000C33B6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webinar</w:t>
        </w:r>
        <w:r w:rsidRPr="000C33B6">
          <w:rPr>
            <w:rStyle w:val="a7"/>
            <w:rFonts w:ascii="Times New Roman" w:hAnsi="Times New Roman" w:cs="Times New Roman"/>
            <w:sz w:val="24"/>
            <w:szCs w:val="24"/>
            <w:u w:val="none"/>
            <w:lang w:val="ru-RU"/>
          </w:rPr>
          <w:t>.</w:t>
        </w:r>
        <w:proofErr w:type="spellStart"/>
        <w:r w:rsidRPr="000C33B6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phc</w:t>
        </w:r>
        <w:proofErr w:type="spellEnd"/>
        <w:r w:rsidRPr="000C33B6">
          <w:rPr>
            <w:rStyle w:val="a7"/>
            <w:rFonts w:ascii="Times New Roman" w:hAnsi="Times New Roman" w:cs="Times New Roman"/>
            <w:sz w:val="24"/>
            <w:szCs w:val="24"/>
            <w:u w:val="none"/>
            <w:lang w:val="ru-RU"/>
          </w:rPr>
          <w:t>.</w:t>
        </w:r>
        <w:r w:rsidRPr="000C33B6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org</w:t>
        </w:r>
        <w:r w:rsidRPr="000C33B6">
          <w:rPr>
            <w:rStyle w:val="a7"/>
            <w:rFonts w:ascii="Times New Roman" w:hAnsi="Times New Roman" w:cs="Times New Roman"/>
            <w:sz w:val="24"/>
            <w:szCs w:val="24"/>
            <w:u w:val="none"/>
            <w:lang w:val="ru-RU"/>
          </w:rPr>
          <w:t>.</w:t>
        </w:r>
        <w:proofErr w:type="spellStart"/>
        <w:r w:rsidRPr="000C33B6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ua</w:t>
        </w:r>
        <w:proofErr w:type="spellEnd"/>
        <w:r w:rsidRPr="000C33B6">
          <w:rPr>
            <w:rStyle w:val="a7"/>
            <w:rFonts w:ascii="Times New Roman" w:hAnsi="Times New Roman" w:cs="Times New Roman"/>
            <w:sz w:val="24"/>
            <w:szCs w:val="24"/>
            <w:u w:val="none"/>
            <w:lang w:val="ru-RU"/>
          </w:rPr>
          <w:t>/</w:t>
        </w:r>
        <w:r w:rsidRPr="000C33B6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b</w:t>
        </w:r>
        <w:r w:rsidRPr="000C33B6">
          <w:rPr>
            <w:rStyle w:val="a7"/>
            <w:rFonts w:ascii="Times New Roman" w:hAnsi="Times New Roman" w:cs="Times New Roman"/>
            <w:sz w:val="24"/>
            <w:szCs w:val="24"/>
            <w:u w:val="none"/>
            <w:lang w:val="ru-RU"/>
          </w:rPr>
          <w:t>/</w:t>
        </w:r>
        <w:r w:rsidRPr="000C33B6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pub</w:t>
        </w:r>
        <w:r w:rsidRPr="000C33B6">
          <w:rPr>
            <w:rStyle w:val="a7"/>
            <w:rFonts w:ascii="Times New Roman" w:hAnsi="Times New Roman" w:cs="Times New Roman"/>
            <w:sz w:val="24"/>
            <w:szCs w:val="24"/>
            <w:u w:val="none"/>
            <w:lang w:val="ru-RU"/>
          </w:rPr>
          <w:t>-</w:t>
        </w:r>
        <w:r w:rsidRPr="000C33B6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wp</w:t>
        </w:r>
        <w:r w:rsidRPr="000C33B6">
          <w:rPr>
            <w:rStyle w:val="a7"/>
            <w:rFonts w:ascii="Times New Roman" w:hAnsi="Times New Roman" w:cs="Times New Roman"/>
            <w:sz w:val="24"/>
            <w:szCs w:val="24"/>
            <w:u w:val="none"/>
            <w:lang w:val="ru-RU"/>
          </w:rPr>
          <w:t>4-</w:t>
        </w:r>
        <w:r w:rsidRPr="000C33B6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q</w:t>
        </w:r>
        <w:r w:rsidRPr="000C33B6">
          <w:rPr>
            <w:rStyle w:val="a7"/>
            <w:rFonts w:ascii="Times New Roman" w:hAnsi="Times New Roman" w:cs="Times New Roman"/>
            <w:sz w:val="24"/>
            <w:szCs w:val="24"/>
            <w:u w:val="none"/>
            <w:lang w:val="ru-RU"/>
          </w:rPr>
          <w:t>2</w:t>
        </w:r>
        <w:r w:rsidRPr="000C33B6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q</w:t>
        </w:r>
      </w:hyperlink>
    </w:p>
    <w:p w14:paraId="601BAE10" w14:textId="6798FAA1" w:rsidR="00380942" w:rsidRPr="000C33B6" w:rsidRDefault="003654AE" w:rsidP="00380942">
      <w:pPr>
        <w:spacing w:before="60" w:after="60" w:line="240" w:lineRule="auto"/>
        <w:ind w:left="2160" w:hanging="2160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Попередня реєстрація:</w:t>
      </w:r>
      <w:r w:rsidR="000C33B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hyperlink r:id="rId9" w:history="1">
        <w:r w:rsidR="000C33B6" w:rsidRPr="000C33B6">
          <w:rPr>
            <w:rStyle w:val="a7"/>
            <w:rFonts w:ascii="Times New Roman" w:hAnsi="Times New Roman" w:cs="Times New Roman"/>
            <w:bCs/>
            <w:sz w:val="24"/>
            <w:szCs w:val="24"/>
            <w:u w:val="none"/>
            <w:lang w:val="uk-UA"/>
          </w:rPr>
          <w:t>https://docs.google.com/forms/d/16gOJpYsI3hpyVoKl9V-eY_hRYJSv4GMSVZ_MkpF8RKA/edit</w:t>
        </w:r>
      </w:hyperlink>
    </w:p>
    <w:p w14:paraId="414CC600" w14:textId="77777777" w:rsidR="00380942" w:rsidRPr="003654AE" w:rsidRDefault="00380942" w:rsidP="00DB6AAC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-32"/>
        <w:tblW w:w="4997" w:type="pct"/>
        <w:tblInd w:w="5" w:type="dxa"/>
        <w:tblLook w:val="04A0" w:firstRow="1" w:lastRow="0" w:firstColumn="1" w:lastColumn="0" w:noHBand="0" w:noVBand="1"/>
      </w:tblPr>
      <w:tblGrid>
        <w:gridCol w:w="1418"/>
        <w:gridCol w:w="6515"/>
        <w:gridCol w:w="7052"/>
      </w:tblGrid>
      <w:tr w:rsidR="00380942" w:rsidRPr="00871E10" w14:paraId="1076DAD3" w14:textId="6055291D" w:rsidTr="005D16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73" w:type="pct"/>
          </w:tcPr>
          <w:p w14:paraId="2A315E9C" w14:textId="53A91B1E" w:rsidR="00592D93" w:rsidRPr="00871E10" w:rsidRDefault="00592D93" w:rsidP="00592D93">
            <w:pPr>
              <w:spacing w:before="120" w:after="12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uk-UA"/>
              </w:rPr>
            </w:pPr>
          </w:p>
        </w:tc>
        <w:tc>
          <w:tcPr>
            <w:tcW w:w="2174" w:type="pct"/>
          </w:tcPr>
          <w:p w14:paraId="1D74448F" w14:textId="6246EF3E" w:rsidR="00592D93" w:rsidRPr="00871E10" w:rsidRDefault="00592D93" w:rsidP="00592D93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53" w:type="pct"/>
          </w:tcPr>
          <w:p w14:paraId="3E172FCD" w14:textId="77777777" w:rsidR="00592D93" w:rsidRPr="00871E10" w:rsidRDefault="00592D93" w:rsidP="00592D93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D2554" w:rsidRPr="00871E10" w14:paraId="59ECE013" w14:textId="1A91A564" w:rsidTr="005D1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</w:tcPr>
          <w:p w14:paraId="3E8A9FAF" w14:textId="198231C8" w:rsidR="004D2554" w:rsidRPr="00871E10" w:rsidRDefault="004D2554" w:rsidP="00592D9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1E1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871E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71E1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:00 - 1</w:t>
            </w:r>
            <w:r w:rsidRPr="00871E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71E1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:1</w:t>
            </w:r>
            <w:r w:rsidRPr="00871E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27" w:type="pct"/>
            <w:gridSpan w:val="2"/>
          </w:tcPr>
          <w:p w14:paraId="572DD1A4" w14:textId="7328459A" w:rsidR="004D2554" w:rsidRPr="00871E10" w:rsidRDefault="004D2554" w:rsidP="00592D9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71E1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Відкриття Форуму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зацікавлених сторін</w:t>
            </w:r>
            <w:r w:rsidRPr="00871E1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</w:p>
          <w:p w14:paraId="60829F9A" w14:textId="1386B05C" w:rsidR="004D2554" w:rsidRPr="00871E10" w:rsidRDefault="004D2554" w:rsidP="00592D9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4D2554" w:rsidRPr="00B25A71" w14:paraId="4688D0B2" w14:textId="77777777" w:rsidTr="005D16C6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</w:tcPr>
          <w:p w14:paraId="198C1C02" w14:textId="77777777" w:rsidR="004D2554" w:rsidRPr="00871E10" w:rsidRDefault="004D2554" w:rsidP="00592D9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74" w:type="pct"/>
          </w:tcPr>
          <w:p w14:paraId="2F1B3EB6" w14:textId="0276A05C" w:rsidR="004D2554" w:rsidRPr="004D2554" w:rsidRDefault="004D2554" w:rsidP="00592D9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D255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Привітання учасників.</w:t>
            </w:r>
          </w:p>
        </w:tc>
        <w:tc>
          <w:tcPr>
            <w:tcW w:w="2353" w:type="pct"/>
          </w:tcPr>
          <w:p w14:paraId="67B2ABE1" w14:textId="599330A4" w:rsidR="00380942" w:rsidRDefault="00380942" w:rsidP="004D255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871E10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Роман РОДИНА,</w:t>
            </w:r>
            <w:r w:rsidR="005D2DB6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Генеральний д</w:t>
            </w:r>
            <w:r w:rsidRPr="00871E10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иректор ДУ "Центр громадського здоров’я МОЗ України"</w:t>
            </w:r>
          </w:p>
          <w:p w14:paraId="4341989E" w14:textId="4C78B97E" w:rsidR="004D2554" w:rsidRPr="00871E10" w:rsidRDefault="004D2554" w:rsidP="0038094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871E10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Роман ГАЙЛЕВИЧ,  Директор ЮНЕЙДС в Україні.</w:t>
            </w:r>
          </w:p>
        </w:tc>
      </w:tr>
      <w:tr w:rsidR="00871E10" w:rsidRPr="00B25A71" w14:paraId="4B1E26D1" w14:textId="77777777" w:rsidTr="005D1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</w:tcPr>
          <w:p w14:paraId="49F5FE72" w14:textId="77777777" w:rsidR="00871E10" w:rsidRPr="00871E10" w:rsidRDefault="00871E10" w:rsidP="00592D9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527" w:type="pct"/>
            <w:gridSpan w:val="2"/>
          </w:tcPr>
          <w:p w14:paraId="1914B987" w14:textId="679AB854" w:rsidR="00871E10" w:rsidRPr="00871E10" w:rsidRDefault="00871E10" w:rsidP="00592D9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871E1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Зобов’язання 1.</w:t>
            </w:r>
            <w:r w:rsidRPr="00871E1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871E1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Забезпечити доступ людей, що живуть з ВІЛ, до лікування шляхом виконання цільових показників 90-90-90 до 2020 року</w:t>
            </w:r>
            <w:r w:rsidRPr="00871E1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4D2554" w:rsidRPr="00B25A71" w14:paraId="3D3BF613" w14:textId="0E31D295" w:rsidTr="005D16C6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</w:tcPr>
          <w:p w14:paraId="5234657D" w14:textId="1D620058" w:rsidR="00592D93" w:rsidRPr="00871E10" w:rsidRDefault="00592D93" w:rsidP="00592D9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1E1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10:10-10:</w:t>
            </w:r>
            <w:r w:rsidR="003A652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2174" w:type="pct"/>
          </w:tcPr>
          <w:p w14:paraId="3F265948" w14:textId="47C3AF68" w:rsidR="00380942" w:rsidRPr="00871E10" w:rsidRDefault="00592D93" w:rsidP="0038094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1E10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Каскад послуг з діагностики та лікування ВІЛ-інфекції  (2020).</w:t>
            </w:r>
            <w:r w:rsidR="00664FC6" w:rsidRPr="00871E10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Попередні результати Національної оцінки ситуації з ВІЛ/СНІДу в Україні (</w:t>
            </w:r>
            <w:r w:rsidR="00664FC6" w:rsidRPr="00871E10">
              <w:rPr>
                <w:rFonts w:ascii="Times New Roman" w:hAnsi="Times New Roman" w:cs="Times New Roman"/>
                <w:bCs/>
                <w:sz w:val="20"/>
                <w:szCs w:val="20"/>
              </w:rPr>
              <w:t>Spectrum</w:t>
            </w:r>
            <w:r w:rsidR="00664FC6" w:rsidRPr="005D2DB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)</w:t>
            </w:r>
            <w:r w:rsidR="00664FC6" w:rsidRPr="00871E1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2353" w:type="pct"/>
          </w:tcPr>
          <w:p w14:paraId="2868465E" w14:textId="55E11829" w:rsidR="00592D93" w:rsidRPr="00871E10" w:rsidRDefault="00592D93" w:rsidP="00592D9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71E10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Катерина МАТЮШКІНА, начальник </w:t>
            </w:r>
            <w:r w:rsidR="005D2DB6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В</w:t>
            </w:r>
            <w:r w:rsidRPr="00871E10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ідділу статистики та аналізу ДУ "Центр громадського здоров’я МОЗ України"</w:t>
            </w:r>
          </w:p>
        </w:tc>
      </w:tr>
      <w:tr w:rsidR="00380942" w:rsidRPr="00380942" w14:paraId="32C3FB52" w14:textId="77777777" w:rsidTr="005D1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  <w:shd w:val="clear" w:color="auto" w:fill="auto"/>
          </w:tcPr>
          <w:p w14:paraId="5C22A2BB" w14:textId="77777777" w:rsidR="00380942" w:rsidRPr="00380942" w:rsidRDefault="00380942" w:rsidP="00592D9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74" w:type="pct"/>
            <w:shd w:val="clear" w:color="auto" w:fill="auto"/>
          </w:tcPr>
          <w:p w14:paraId="37C9D532" w14:textId="050F02D3" w:rsidR="00380942" w:rsidRPr="00380942" w:rsidRDefault="00380942" w:rsidP="0038094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k-UA"/>
              </w:rPr>
            </w:pPr>
            <w:r w:rsidRPr="0038094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k-UA"/>
              </w:rPr>
              <w:t>Обговорення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k-UA"/>
              </w:rPr>
              <w:t>, запитання, коментарі.</w:t>
            </w:r>
          </w:p>
        </w:tc>
        <w:tc>
          <w:tcPr>
            <w:tcW w:w="2353" w:type="pct"/>
            <w:shd w:val="clear" w:color="auto" w:fill="auto"/>
          </w:tcPr>
          <w:p w14:paraId="5504C344" w14:textId="7F2CCD18" w:rsidR="00380942" w:rsidRPr="00380942" w:rsidRDefault="00380942" w:rsidP="00592D9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Учасники Форуму</w:t>
            </w:r>
          </w:p>
        </w:tc>
      </w:tr>
      <w:tr w:rsidR="00871E10" w:rsidRPr="00B25A71" w14:paraId="724AD2A0" w14:textId="77777777" w:rsidTr="005D16C6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</w:tcPr>
          <w:p w14:paraId="3AFBD9BF" w14:textId="77777777" w:rsidR="00871E10" w:rsidRPr="00871E10" w:rsidRDefault="00871E10" w:rsidP="00592D9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527" w:type="pct"/>
            <w:gridSpan w:val="2"/>
            <w:shd w:val="clear" w:color="auto" w:fill="FBE4D5" w:themeFill="accent2" w:themeFillTint="33"/>
          </w:tcPr>
          <w:p w14:paraId="473FB68B" w14:textId="3E2D5B3C" w:rsidR="00871E10" w:rsidRPr="00871E10" w:rsidRDefault="00871E10" w:rsidP="00592D9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871E1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Зобов’язання 2</w:t>
            </w:r>
            <w:r w:rsidRPr="00871E1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 Викорінити нові випадки інфікування ВІЛ серед дітей до 2020 року і забезпечити доступ дітям до лікування від ВІЛ до 2018 року</w:t>
            </w:r>
          </w:p>
        </w:tc>
      </w:tr>
      <w:tr w:rsidR="00871E10" w:rsidRPr="00B25A71" w14:paraId="5F59025B" w14:textId="43604C61" w:rsidTr="005D1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  <w:shd w:val="clear" w:color="auto" w:fill="auto"/>
          </w:tcPr>
          <w:p w14:paraId="5F667DA4" w14:textId="4723E9CD" w:rsidR="00592D93" w:rsidRPr="00871E10" w:rsidRDefault="00664FC6" w:rsidP="00592D9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1E1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10:</w:t>
            </w:r>
            <w:r w:rsidR="003809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871E1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0-10:</w:t>
            </w:r>
            <w:r w:rsidR="003809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871E1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2174" w:type="pct"/>
            <w:shd w:val="clear" w:color="auto" w:fill="auto"/>
          </w:tcPr>
          <w:p w14:paraId="79EEF5CF" w14:textId="55D5A5BE" w:rsidR="00592D93" w:rsidRPr="00871E10" w:rsidRDefault="00871E10" w:rsidP="00592D9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71E10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На шляху до елімінації передачі від матері до дитини ВІЛ та сифілісу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.</w:t>
            </w:r>
          </w:p>
        </w:tc>
        <w:tc>
          <w:tcPr>
            <w:tcW w:w="2353" w:type="pct"/>
            <w:shd w:val="clear" w:color="auto" w:fill="auto"/>
          </w:tcPr>
          <w:p w14:paraId="605F02F9" w14:textId="313E914B" w:rsidR="00592D93" w:rsidRPr="00871E10" w:rsidRDefault="00592D93" w:rsidP="00592D9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71E10">
              <w:rPr>
                <w:rFonts w:ascii="Times New Roman" w:hAnsi="Times New Roman" w:cs="Times New Roman"/>
                <w:bCs/>
                <w:i/>
                <w:sz w:val="20"/>
                <w:szCs w:val="20"/>
                <w:lang w:val="uk-UA"/>
              </w:rPr>
              <w:t xml:space="preserve">Віолетта МАРЦИНОВСЬКА, </w:t>
            </w:r>
            <w:r w:rsidR="00664FC6" w:rsidRPr="00871E10">
              <w:rPr>
                <w:rFonts w:ascii="Times New Roman" w:hAnsi="Times New Roman" w:cs="Times New Roman"/>
                <w:bCs/>
                <w:i/>
                <w:sz w:val="20"/>
                <w:szCs w:val="20"/>
                <w:lang w:val="uk-UA"/>
              </w:rPr>
              <w:t xml:space="preserve">головний фахівець з координації програм діагностики та лікування ВІЛ </w:t>
            </w:r>
            <w:r w:rsidRPr="00871E10">
              <w:rPr>
                <w:rFonts w:ascii="Times New Roman" w:hAnsi="Times New Roman" w:cs="Times New Roman"/>
                <w:bCs/>
                <w:i/>
                <w:sz w:val="20"/>
                <w:szCs w:val="20"/>
                <w:lang w:val="uk-UA"/>
              </w:rPr>
              <w:t>ДУ "Центр громадського здоров’я МОЗ України"</w:t>
            </w:r>
          </w:p>
        </w:tc>
      </w:tr>
      <w:tr w:rsidR="00380942" w:rsidRPr="00871E10" w14:paraId="54465A2D" w14:textId="77777777" w:rsidTr="005D16C6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  <w:shd w:val="clear" w:color="auto" w:fill="auto"/>
          </w:tcPr>
          <w:p w14:paraId="51166E0C" w14:textId="77777777" w:rsidR="00380942" w:rsidRPr="00871E10" w:rsidRDefault="00380942" w:rsidP="0038094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74" w:type="pct"/>
            <w:shd w:val="clear" w:color="auto" w:fill="auto"/>
          </w:tcPr>
          <w:p w14:paraId="6488B094" w14:textId="3D4443F5" w:rsidR="00380942" w:rsidRPr="00871E10" w:rsidRDefault="00380942" w:rsidP="0038094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38094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k-UA"/>
              </w:rPr>
              <w:t>Обговорення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k-UA"/>
              </w:rPr>
              <w:t>, запитання, коментарі.</w:t>
            </w:r>
          </w:p>
        </w:tc>
        <w:tc>
          <w:tcPr>
            <w:tcW w:w="2353" w:type="pct"/>
            <w:shd w:val="clear" w:color="auto" w:fill="auto"/>
          </w:tcPr>
          <w:p w14:paraId="6AEAFF05" w14:textId="5308CD60" w:rsidR="00380942" w:rsidRPr="00871E10" w:rsidRDefault="00380942" w:rsidP="0038094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Учасники Форуму</w:t>
            </w:r>
          </w:p>
        </w:tc>
      </w:tr>
      <w:tr w:rsidR="00871E10" w:rsidRPr="00B25A71" w14:paraId="378ABA2C" w14:textId="77777777" w:rsidTr="005D1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</w:tcPr>
          <w:p w14:paraId="2BA7D7FA" w14:textId="77777777" w:rsidR="00871E10" w:rsidRPr="00871E10" w:rsidRDefault="00871E10" w:rsidP="00592D9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527" w:type="pct"/>
            <w:gridSpan w:val="2"/>
          </w:tcPr>
          <w:p w14:paraId="0CB9309D" w14:textId="171B2F96" w:rsidR="00871E10" w:rsidRPr="00871E10" w:rsidRDefault="00871E10" w:rsidP="00592D9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val="uk-UA"/>
              </w:rPr>
            </w:pPr>
            <w:r w:rsidRPr="00871E1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Зобов’язання 3</w:t>
            </w:r>
            <w:r w:rsidRPr="00871E10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.</w:t>
            </w:r>
            <w:r w:rsidRPr="00871E1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871E1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Забезпечити доступ до комбінованої профілактики для</w:t>
            </w:r>
            <w:r w:rsidR="00B7346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871E1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ключових груп населення</w:t>
            </w:r>
            <w:r w:rsidRPr="00871E10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.</w:t>
            </w:r>
          </w:p>
        </w:tc>
      </w:tr>
      <w:tr w:rsidR="00664FC6" w:rsidRPr="00B25A71" w14:paraId="1E0E4182" w14:textId="77777777" w:rsidTr="005D16C6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</w:tcPr>
          <w:p w14:paraId="3F7925F9" w14:textId="04D2A289" w:rsidR="00664FC6" w:rsidRPr="00871E10" w:rsidRDefault="00664FC6" w:rsidP="00592D9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1E1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10:</w:t>
            </w:r>
            <w:r w:rsidR="003A652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</w:t>
            </w:r>
            <w:r w:rsidRPr="00871E1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-1</w:t>
            </w:r>
            <w:r w:rsidR="00B759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871E1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  <w:r w:rsidR="003A652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2174" w:type="pct"/>
          </w:tcPr>
          <w:p w14:paraId="25B286C5" w14:textId="230A670D" w:rsidR="00664FC6" w:rsidRPr="005D16C6" w:rsidRDefault="005D16C6" w:rsidP="00664FC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5D16C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Оцінка чисельності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ключових груп</w:t>
            </w:r>
            <w:r w:rsidRPr="005D16C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методом </w:t>
            </w:r>
            <w:proofErr w:type="spellStart"/>
            <w:r w:rsidRPr="005D16C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scale-up</w:t>
            </w:r>
            <w:proofErr w:type="spellEnd"/>
            <w:r w:rsidRPr="005D16C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в 2020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році</w:t>
            </w:r>
          </w:p>
        </w:tc>
        <w:tc>
          <w:tcPr>
            <w:tcW w:w="2353" w:type="pct"/>
          </w:tcPr>
          <w:p w14:paraId="4CE8E7B7" w14:textId="0C54C1CE" w:rsidR="00664FC6" w:rsidRPr="00871E10" w:rsidRDefault="00664FC6" w:rsidP="00592D9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D16C6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Оксана КОВТУН</w:t>
            </w:r>
            <w:r w:rsidR="005D16C6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,</w:t>
            </w:r>
            <w:r w:rsidRPr="005D16C6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</w:t>
            </w:r>
            <w:r w:rsidRPr="00871E10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МБФ «Альянс громадського здоров’я»</w:t>
            </w:r>
          </w:p>
        </w:tc>
      </w:tr>
      <w:tr w:rsidR="00871E10" w:rsidRPr="00B25A71" w14:paraId="631F374C" w14:textId="3801ED37" w:rsidTr="005D1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  <w:shd w:val="clear" w:color="auto" w:fill="auto"/>
          </w:tcPr>
          <w:p w14:paraId="15BB5EDB" w14:textId="365B766B" w:rsidR="00592D93" w:rsidRPr="00871E10" w:rsidRDefault="00592D93" w:rsidP="00592D9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1E1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3809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871E1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  <w:r w:rsidR="003A652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  <w:r w:rsidRPr="00871E1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-1</w:t>
            </w:r>
            <w:r w:rsidR="003809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871E1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  <w:r w:rsidR="003A652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2174" w:type="pct"/>
            <w:shd w:val="clear" w:color="auto" w:fill="auto"/>
          </w:tcPr>
          <w:p w14:paraId="424B7047" w14:textId="16F15F44" w:rsidR="00592D93" w:rsidRPr="005D16C6" w:rsidRDefault="005D16C6" w:rsidP="00592D9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5D16C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Оцінка ефективності проектів профілактики та тестування серед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ЛВІН</w:t>
            </w:r>
            <w:r w:rsidRPr="005D16C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та ЧСЧ</w:t>
            </w:r>
          </w:p>
        </w:tc>
        <w:tc>
          <w:tcPr>
            <w:tcW w:w="2353" w:type="pct"/>
            <w:shd w:val="clear" w:color="auto" w:fill="auto"/>
          </w:tcPr>
          <w:p w14:paraId="3CF619E4" w14:textId="0FA0FAE4" w:rsidR="00592D93" w:rsidRPr="00871E10" w:rsidRDefault="005D16C6" w:rsidP="00592D9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k-UA"/>
              </w:rPr>
              <w:t xml:space="preserve">Тетяна САЛЮК, </w:t>
            </w:r>
            <w:r w:rsidRPr="005D16C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k-UA"/>
              </w:rPr>
              <w:t>МБФ «Альянс громадського здоров’я»</w:t>
            </w:r>
          </w:p>
        </w:tc>
      </w:tr>
      <w:tr w:rsidR="005D16C6" w:rsidRPr="00B25A71" w14:paraId="33DBE535" w14:textId="77777777" w:rsidTr="005D16C6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  <w:shd w:val="clear" w:color="auto" w:fill="auto"/>
          </w:tcPr>
          <w:p w14:paraId="6B04A234" w14:textId="5985CF22" w:rsidR="005D16C6" w:rsidRPr="00871E10" w:rsidRDefault="005D16C6" w:rsidP="005D16C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11:</w:t>
            </w:r>
            <w:r w:rsidR="003A652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-11:</w:t>
            </w:r>
            <w:r w:rsidR="003A652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45</w:t>
            </w:r>
          </w:p>
        </w:tc>
        <w:tc>
          <w:tcPr>
            <w:tcW w:w="2174" w:type="pct"/>
            <w:shd w:val="clear" w:color="auto" w:fill="auto"/>
          </w:tcPr>
          <w:p w14:paraId="2BCF99B5" w14:textId="20728298" w:rsidR="005D16C6" w:rsidRPr="00871E10" w:rsidRDefault="005D16C6" w:rsidP="005D16C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871E10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оплення</w:t>
            </w:r>
            <w:r w:rsidRPr="00871E10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програмами профілактики ВІЛ-інфекції в ключових групах населення.</w:t>
            </w:r>
            <w:r w:rsidRPr="00871E1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871E10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Імплементація переходу на державне фінансування послуг, пов’язаних з ВІЛ.</w:t>
            </w:r>
          </w:p>
        </w:tc>
        <w:tc>
          <w:tcPr>
            <w:tcW w:w="2353" w:type="pct"/>
            <w:shd w:val="clear" w:color="auto" w:fill="auto"/>
          </w:tcPr>
          <w:p w14:paraId="56486F1F" w14:textId="6408B298" w:rsidR="005D16C6" w:rsidRPr="004D2554" w:rsidRDefault="005D16C6" w:rsidP="005D16C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highlight w:val="yellow"/>
                <w:lang w:val="uk-UA"/>
              </w:rPr>
            </w:pPr>
            <w:r w:rsidRPr="00B25A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k-UA"/>
              </w:rPr>
              <w:t>Катерина МАНГАТОВА,</w:t>
            </w:r>
            <w:r w:rsidRPr="00871E1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k-UA"/>
              </w:rPr>
              <w:t xml:space="preserve"> начальник відділу розвитку та моніторингу профілактичних програм та немедичного супроводу ДУ "Центр громадського здоров’я МОЗ України"</w:t>
            </w:r>
          </w:p>
        </w:tc>
      </w:tr>
      <w:tr w:rsidR="005D16C6" w:rsidRPr="00871E10" w14:paraId="709E2678" w14:textId="77777777" w:rsidTr="005D1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  <w:shd w:val="clear" w:color="auto" w:fill="auto"/>
          </w:tcPr>
          <w:p w14:paraId="304B6D21" w14:textId="7D684029" w:rsidR="005D16C6" w:rsidRPr="00871E10" w:rsidRDefault="005D16C6" w:rsidP="005D16C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74" w:type="pct"/>
            <w:shd w:val="clear" w:color="auto" w:fill="auto"/>
          </w:tcPr>
          <w:p w14:paraId="58A64A00" w14:textId="4D0B2DEE" w:rsidR="005D16C6" w:rsidRPr="00871E10" w:rsidRDefault="005D16C6" w:rsidP="005D16C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38094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k-UA"/>
              </w:rPr>
              <w:t>Обговорення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k-UA"/>
              </w:rPr>
              <w:t>, запитання, коментарі.</w:t>
            </w:r>
          </w:p>
        </w:tc>
        <w:tc>
          <w:tcPr>
            <w:tcW w:w="2353" w:type="pct"/>
            <w:shd w:val="clear" w:color="auto" w:fill="auto"/>
          </w:tcPr>
          <w:p w14:paraId="7E71D8FC" w14:textId="008C01EF" w:rsidR="005D16C6" w:rsidRPr="004D2554" w:rsidRDefault="005D16C6" w:rsidP="005D16C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Учасники Форуму</w:t>
            </w:r>
          </w:p>
        </w:tc>
      </w:tr>
      <w:tr w:rsidR="005D16C6" w:rsidRPr="00B25A71" w14:paraId="3ADF3440" w14:textId="77777777" w:rsidTr="00B1317D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</w:tcPr>
          <w:p w14:paraId="7F200021" w14:textId="77777777" w:rsidR="005D16C6" w:rsidRPr="00871E10" w:rsidRDefault="005D16C6" w:rsidP="005D16C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527" w:type="pct"/>
            <w:gridSpan w:val="2"/>
            <w:shd w:val="clear" w:color="auto" w:fill="FBE4D5" w:themeFill="accent2" w:themeFillTint="33"/>
          </w:tcPr>
          <w:p w14:paraId="0AD8D139" w14:textId="63B3AD1D" w:rsidR="005D16C6" w:rsidRPr="0007023D" w:rsidRDefault="005D16C6" w:rsidP="003A652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71E1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Зобов’язання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4</w:t>
            </w:r>
            <w:r w:rsidRPr="003A652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. </w:t>
            </w:r>
            <w:r w:rsidRPr="004D25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Усунути гендерн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у</w:t>
            </w:r>
            <w:r w:rsidRPr="004D25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нерівність і викорінити всі форми насильства і дискримінації по відношенню до жінок і </w:t>
            </w:r>
            <w:proofErr w:type="spellStart"/>
            <w:r w:rsidRPr="004D25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дівчаток</w:t>
            </w:r>
            <w:proofErr w:type="spellEnd"/>
            <w:r w:rsidRPr="004D25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, людей, які живуть з ВІЛ, та ключових груп населення до 2020 року</w:t>
            </w:r>
          </w:p>
        </w:tc>
      </w:tr>
      <w:tr w:rsidR="005D16C6" w:rsidRPr="00B25A71" w14:paraId="05CC381D" w14:textId="77777777" w:rsidTr="005D1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  <w:shd w:val="clear" w:color="auto" w:fill="auto"/>
          </w:tcPr>
          <w:p w14:paraId="6B535B58" w14:textId="75000A54" w:rsidR="005D16C6" w:rsidRPr="004D2554" w:rsidRDefault="005D16C6" w:rsidP="005D16C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1E1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871E1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  <w:r w:rsidR="003A652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</w:t>
            </w:r>
            <w:r w:rsidRPr="00871E1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-1</w:t>
            </w:r>
            <w:r w:rsidR="003A652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871E1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  <w:r w:rsidR="003A652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2174" w:type="pct"/>
            <w:shd w:val="clear" w:color="auto" w:fill="auto"/>
          </w:tcPr>
          <w:p w14:paraId="3EE267F5" w14:textId="439AF051" w:rsidR="005D16C6" w:rsidRPr="00CC6C4A" w:rsidRDefault="005D16C6" w:rsidP="005D16C6">
            <w:pPr>
              <w:tabs>
                <w:tab w:val="left" w:pos="2445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Результати </w:t>
            </w:r>
            <w:r w:rsidRPr="004D255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дослідження «Індекс стигми» в Україні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2020 </w:t>
            </w:r>
          </w:p>
        </w:tc>
        <w:tc>
          <w:tcPr>
            <w:tcW w:w="2353" w:type="pct"/>
            <w:shd w:val="clear" w:color="auto" w:fill="auto"/>
          </w:tcPr>
          <w:p w14:paraId="77E420D3" w14:textId="4FBBDAEF" w:rsidR="005D16C6" w:rsidRPr="00D46A0B" w:rsidRDefault="005D16C6" w:rsidP="005D16C6">
            <w:pPr>
              <w:tabs>
                <w:tab w:val="left" w:pos="2445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</w:pPr>
            <w:r w:rsidRPr="00E54AB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Ольга </w:t>
            </w:r>
            <w:proofErr w:type="spellStart"/>
            <w:r w:rsidRPr="00E54AB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Петраш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</w:t>
            </w:r>
            <w:r w:rsidRPr="00D46A0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</w:t>
            </w:r>
            <w:r w:rsidRPr="00E54AB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Провідний фахівець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, </w:t>
            </w:r>
            <w:r w:rsidRPr="00E54AB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Проект HealthLink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Б</w:t>
            </w:r>
            <w:r w:rsidRPr="00D46A0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О «100% життя»</w:t>
            </w:r>
          </w:p>
        </w:tc>
      </w:tr>
      <w:tr w:rsidR="005D16C6" w:rsidRPr="004D2554" w14:paraId="0A763336" w14:textId="77777777" w:rsidTr="005D16C6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  <w:shd w:val="clear" w:color="auto" w:fill="auto"/>
          </w:tcPr>
          <w:p w14:paraId="2B99D36E" w14:textId="77777777" w:rsidR="005D16C6" w:rsidRPr="00871E10" w:rsidRDefault="005D16C6" w:rsidP="005D16C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74" w:type="pct"/>
            <w:shd w:val="clear" w:color="auto" w:fill="auto"/>
          </w:tcPr>
          <w:p w14:paraId="4750E280" w14:textId="7299ACA7" w:rsidR="005D16C6" w:rsidRDefault="005D16C6" w:rsidP="005D16C6">
            <w:pPr>
              <w:tabs>
                <w:tab w:val="left" w:pos="2445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094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k-UA"/>
              </w:rPr>
              <w:t>Обговорення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k-UA"/>
              </w:rPr>
              <w:t>, запитання, коментарі.</w:t>
            </w:r>
          </w:p>
        </w:tc>
        <w:tc>
          <w:tcPr>
            <w:tcW w:w="2353" w:type="pct"/>
            <w:shd w:val="clear" w:color="auto" w:fill="auto"/>
          </w:tcPr>
          <w:p w14:paraId="050E238B" w14:textId="0C816640" w:rsidR="005D16C6" w:rsidRPr="004D2554" w:rsidRDefault="005D16C6" w:rsidP="005D16C6">
            <w:pPr>
              <w:tabs>
                <w:tab w:val="left" w:pos="2445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Учасники Форуму</w:t>
            </w:r>
          </w:p>
        </w:tc>
      </w:tr>
      <w:tr w:rsidR="005D16C6" w:rsidRPr="00B25A71" w14:paraId="247144A2" w14:textId="484C2189" w:rsidTr="005D1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</w:tcPr>
          <w:p w14:paraId="3F9940D7" w14:textId="391FA156" w:rsidR="005D16C6" w:rsidRPr="00871E10" w:rsidRDefault="005D16C6" w:rsidP="005D16C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527" w:type="pct"/>
            <w:gridSpan w:val="2"/>
          </w:tcPr>
          <w:p w14:paraId="2BAF5937" w14:textId="07A68840" w:rsidR="005D16C6" w:rsidRPr="005D2DB6" w:rsidRDefault="005D16C6" w:rsidP="005D16C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k-UA"/>
              </w:rPr>
            </w:pPr>
            <w:r w:rsidRPr="00871E1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Зобов’язання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8</w:t>
            </w:r>
            <w:r w:rsidRPr="00871E10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.</w:t>
            </w:r>
            <w:r w:rsidRPr="00871E1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7346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Забезпечити збільшення інвестицій в сфері протидії ВІЛ, що мають вирішальне значення як для поширення, так і для ефективної протидії епідемії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.</w:t>
            </w:r>
          </w:p>
        </w:tc>
      </w:tr>
      <w:tr w:rsidR="005D16C6" w:rsidRPr="00B25A71" w14:paraId="5F361ADF" w14:textId="00FE61A9" w:rsidTr="005D16C6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</w:tcPr>
          <w:p w14:paraId="2862C2DC" w14:textId="283B3D00" w:rsidR="005D16C6" w:rsidRPr="00871E10" w:rsidRDefault="005D16C6" w:rsidP="005D16C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1E1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3A652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871E1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  <w:r w:rsidR="003A652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  <w:r w:rsidRPr="00871E10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871E1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1</w:t>
            </w:r>
            <w:r w:rsidR="003A652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871E1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  <w:r w:rsidR="003A652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2174" w:type="pct"/>
            <w:shd w:val="clear" w:color="auto" w:fill="auto"/>
          </w:tcPr>
          <w:p w14:paraId="220CC6DF" w14:textId="0D7BA24D" w:rsidR="005D16C6" w:rsidRPr="00B7599D" w:rsidRDefault="005D16C6" w:rsidP="005D16C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Результати дослідження з оцінки </w:t>
            </w:r>
            <w:r w:rsidRPr="00B7599D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витрат на подолання епідемії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</w:t>
            </w:r>
            <w:r w:rsidRPr="00B7599D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ВІЛ/СНІДу в Україні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у 2019 році 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NASA</w:t>
            </w:r>
            <w:r w:rsidRPr="005D2DB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)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.</w:t>
            </w:r>
          </w:p>
        </w:tc>
        <w:tc>
          <w:tcPr>
            <w:tcW w:w="2353" w:type="pct"/>
            <w:shd w:val="clear" w:color="auto" w:fill="auto"/>
          </w:tcPr>
          <w:p w14:paraId="39F5393B" w14:textId="039810CB" w:rsidR="005D16C6" w:rsidRPr="005D2DB6" w:rsidRDefault="005D16C6" w:rsidP="005D16C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</w:pPr>
            <w:r w:rsidRPr="00B7599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Віталій ПРИХОДЬКО, Національний координатор з оцінки витрат на подолання епідемії ВІЛ/СНІДу в Україні, </w:t>
            </w:r>
            <w:r w:rsidRPr="00B7599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k-UA"/>
              </w:rPr>
              <w:t>ДУ "Центр громадського здоров’я МОЗ України"</w:t>
            </w:r>
          </w:p>
        </w:tc>
      </w:tr>
      <w:tr w:rsidR="005D16C6" w:rsidRPr="00871E10" w14:paraId="77D80434" w14:textId="77777777" w:rsidTr="005D1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</w:tcPr>
          <w:p w14:paraId="1DD0CD05" w14:textId="77777777" w:rsidR="005D16C6" w:rsidRPr="00871E10" w:rsidRDefault="005D16C6" w:rsidP="005D16C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74" w:type="pct"/>
            <w:shd w:val="clear" w:color="auto" w:fill="auto"/>
          </w:tcPr>
          <w:p w14:paraId="6E560564" w14:textId="35AB3B0B" w:rsidR="005D16C6" w:rsidRDefault="005D16C6" w:rsidP="005D16C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38094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k-UA"/>
              </w:rPr>
              <w:t>Обговорення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k-UA"/>
              </w:rPr>
              <w:t>, запитання, коментарі.</w:t>
            </w:r>
          </w:p>
        </w:tc>
        <w:tc>
          <w:tcPr>
            <w:tcW w:w="2353" w:type="pct"/>
            <w:shd w:val="clear" w:color="auto" w:fill="auto"/>
          </w:tcPr>
          <w:p w14:paraId="7519BF97" w14:textId="0504D92F" w:rsidR="005D16C6" w:rsidRPr="00B7599D" w:rsidRDefault="005D16C6" w:rsidP="005D16C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Учасники Форуму</w:t>
            </w:r>
          </w:p>
        </w:tc>
      </w:tr>
      <w:tr w:rsidR="005D16C6" w:rsidRPr="00B25A71" w14:paraId="193C5299" w14:textId="0FA1660D" w:rsidTr="00B1317D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</w:tcPr>
          <w:p w14:paraId="39B1D041" w14:textId="1B78FC21" w:rsidR="005D16C6" w:rsidRPr="00871E10" w:rsidRDefault="005D16C6" w:rsidP="005D16C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 </w:t>
            </w:r>
          </w:p>
        </w:tc>
        <w:tc>
          <w:tcPr>
            <w:tcW w:w="4527" w:type="pct"/>
            <w:gridSpan w:val="2"/>
            <w:shd w:val="clear" w:color="auto" w:fill="FBE4D5" w:themeFill="accent2" w:themeFillTint="33"/>
          </w:tcPr>
          <w:p w14:paraId="3DD4C8F4" w14:textId="152A7F79" w:rsidR="005D16C6" w:rsidRPr="00871E10" w:rsidRDefault="005D16C6" w:rsidP="005D16C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1E1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Зобов’язання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10</w:t>
            </w:r>
            <w:r w:rsidRPr="00871E10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.</w:t>
            </w:r>
            <w:r w:rsidRPr="00871E1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7599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Забезпечити відхід від практики ізольованого вирішення питань протидії СНІДу на основі інтеграції систем надання послуг з урахуванням конкретних потреб і потреб людей і забезпечення загального охоплення послугами охорони здоров'я, включаючи лікування туберкульозу, раку шийки матки, вірусних гепатитів В і С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.</w:t>
            </w:r>
          </w:p>
        </w:tc>
      </w:tr>
      <w:tr w:rsidR="005D16C6" w:rsidRPr="00B25A71" w14:paraId="667B77E5" w14:textId="272E1661" w:rsidTr="00B131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</w:tcPr>
          <w:p w14:paraId="3A397EC4" w14:textId="131A4B3D" w:rsidR="005D16C6" w:rsidRPr="00871E10" w:rsidRDefault="005D16C6" w:rsidP="005D16C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1E1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3A652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871E1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  <w:r w:rsidR="003A652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  <w:r w:rsidRPr="00871E1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- 12:</w:t>
            </w:r>
            <w:r w:rsidR="003A652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45</w:t>
            </w:r>
          </w:p>
        </w:tc>
        <w:tc>
          <w:tcPr>
            <w:tcW w:w="2174" w:type="pct"/>
            <w:shd w:val="clear" w:color="auto" w:fill="auto"/>
          </w:tcPr>
          <w:p w14:paraId="4AC0EE1C" w14:textId="5FBD7D13" w:rsidR="005D16C6" w:rsidRPr="00871E10" w:rsidRDefault="005D16C6" w:rsidP="005D16C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lang w:val="uk-UA"/>
              </w:rPr>
              <w:t>Розширення доступу до послуг з охорони здоров’я для людей, які живуть з ВІЛ</w:t>
            </w:r>
          </w:p>
        </w:tc>
        <w:tc>
          <w:tcPr>
            <w:tcW w:w="2353" w:type="pct"/>
            <w:shd w:val="clear" w:color="auto" w:fill="auto"/>
          </w:tcPr>
          <w:p w14:paraId="2E1D43A2" w14:textId="46D11679" w:rsidR="005D16C6" w:rsidRPr="00871E10" w:rsidRDefault="005D16C6" w:rsidP="005D16C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uk-UA"/>
              </w:rPr>
            </w:pPr>
            <w:r w:rsidRPr="00B25A71">
              <w:rPr>
                <w:rFonts w:ascii="Times New Roman" w:hAnsi="Times New Roman" w:cs="Times New Roman"/>
                <w:bCs/>
                <w:i/>
                <w:sz w:val="20"/>
                <w:szCs w:val="20"/>
                <w:lang w:val="uk-UA"/>
              </w:rPr>
              <w:t>Лариса ГЕТЬМАН,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lang w:val="uk-UA"/>
              </w:rPr>
              <w:t xml:space="preserve"> </w:t>
            </w:r>
            <w:r w:rsidRPr="00B7599D">
              <w:rPr>
                <w:rFonts w:ascii="Times New Roman" w:hAnsi="Times New Roman" w:cs="Times New Roman"/>
                <w:bCs/>
                <w:i/>
                <w:sz w:val="20"/>
                <w:szCs w:val="20"/>
                <w:lang w:val="uk-UA"/>
              </w:rPr>
              <w:t>Завідувач відділу координації програм діагностики та лікування ВІЛ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lang w:val="uk-UA"/>
              </w:rPr>
              <w:t xml:space="preserve"> </w:t>
            </w:r>
            <w:r w:rsidRPr="00B7599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k-UA"/>
              </w:rPr>
              <w:t>ДУ "Центр громадського здоров’я МОЗ України"</w:t>
            </w:r>
          </w:p>
        </w:tc>
      </w:tr>
      <w:tr w:rsidR="005D16C6" w:rsidRPr="00871E10" w14:paraId="7B58D30C" w14:textId="77777777" w:rsidTr="005D16C6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</w:tcPr>
          <w:p w14:paraId="134C96A2" w14:textId="77777777" w:rsidR="005D16C6" w:rsidRPr="00871E10" w:rsidRDefault="005D16C6" w:rsidP="005D16C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74" w:type="pct"/>
            <w:shd w:val="clear" w:color="auto" w:fill="auto"/>
          </w:tcPr>
          <w:p w14:paraId="7C3B8E34" w14:textId="7CF59C7F" w:rsidR="005D16C6" w:rsidRDefault="005D16C6" w:rsidP="005D16C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uk-UA"/>
              </w:rPr>
            </w:pPr>
            <w:r w:rsidRPr="0038094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k-UA"/>
              </w:rPr>
              <w:t>Обговорення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k-UA"/>
              </w:rPr>
              <w:t>, запитання, коментарі.</w:t>
            </w:r>
          </w:p>
        </w:tc>
        <w:tc>
          <w:tcPr>
            <w:tcW w:w="2353" w:type="pct"/>
            <w:shd w:val="clear" w:color="auto" w:fill="auto"/>
          </w:tcPr>
          <w:p w14:paraId="13CB5A6D" w14:textId="7581AE6B" w:rsidR="005D16C6" w:rsidRPr="00B7599D" w:rsidRDefault="005D16C6" w:rsidP="005D16C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Учасники Форуму</w:t>
            </w:r>
          </w:p>
        </w:tc>
      </w:tr>
      <w:tr w:rsidR="005D16C6" w:rsidRPr="00B25A71" w14:paraId="17DFDDA9" w14:textId="0C74CE4B" w:rsidTr="005D1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</w:tcPr>
          <w:p w14:paraId="6816C3F5" w14:textId="5DBD45D1" w:rsidR="005D16C6" w:rsidRPr="00871E10" w:rsidRDefault="005D16C6" w:rsidP="005D16C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527" w:type="pct"/>
            <w:gridSpan w:val="2"/>
          </w:tcPr>
          <w:p w14:paraId="781AC692" w14:textId="7AAE176C" w:rsidR="005D16C6" w:rsidRPr="00871E10" w:rsidRDefault="005D16C6" w:rsidP="005D16C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</w:t>
            </w:r>
            <w:r w:rsidRPr="00871E1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оніторинг національних зобов’язань і політики (NCPI) в рамках глобального моніторингу епідемії СНІДу.</w:t>
            </w:r>
          </w:p>
        </w:tc>
      </w:tr>
      <w:tr w:rsidR="005D16C6" w:rsidRPr="00B25A71" w14:paraId="28E9BC08" w14:textId="77777777" w:rsidTr="005D1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</w:tcPr>
          <w:p w14:paraId="37351016" w14:textId="16CA0D37" w:rsidR="005D16C6" w:rsidRPr="004F71D8" w:rsidRDefault="005D16C6" w:rsidP="005D16C6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71E1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12:</w:t>
            </w:r>
            <w:r w:rsidR="003A652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  <w:r w:rsidRPr="00871E1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871E1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71E1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1</w:t>
            </w:r>
            <w:r w:rsidR="003A652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871E1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  <w:r w:rsidR="003A652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2174" w:type="pct"/>
            <w:shd w:val="clear" w:color="auto" w:fill="auto"/>
          </w:tcPr>
          <w:p w14:paraId="09B6EDAB" w14:textId="240DC090" w:rsidR="005D16C6" w:rsidRPr="004F71D8" w:rsidRDefault="005D16C6" w:rsidP="005D16C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71D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Представлення та обговорення результатів оцінки Національних зобов’язань і політик в рамках глобального моніторингу епідемії СНІДу.</w:t>
            </w:r>
          </w:p>
        </w:tc>
        <w:tc>
          <w:tcPr>
            <w:tcW w:w="2353" w:type="pct"/>
            <w:shd w:val="clear" w:color="auto" w:fill="auto"/>
          </w:tcPr>
          <w:p w14:paraId="49C86C26" w14:textId="4A27670C" w:rsidR="005D16C6" w:rsidRPr="004F71D8" w:rsidRDefault="005D16C6" w:rsidP="005D16C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</w:pPr>
            <w:r w:rsidRPr="004F71D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Олена НЕЧОСІНА, консультант з опитування в інструменті моніторингу національних зобов'язань і політики (НОПІ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).</w:t>
            </w:r>
          </w:p>
        </w:tc>
      </w:tr>
      <w:tr w:rsidR="005D16C6" w:rsidRPr="004F71D8" w14:paraId="432B6EBC" w14:textId="77777777" w:rsidTr="005D1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</w:tcPr>
          <w:p w14:paraId="18451B1D" w14:textId="77777777" w:rsidR="005D16C6" w:rsidRPr="00871E10" w:rsidRDefault="005D16C6" w:rsidP="005D16C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74" w:type="pct"/>
            <w:shd w:val="clear" w:color="auto" w:fill="auto"/>
          </w:tcPr>
          <w:p w14:paraId="2E2DE235" w14:textId="205C49F2" w:rsidR="005D16C6" w:rsidRPr="004F71D8" w:rsidRDefault="005D16C6" w:rsidP="005D16C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094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k-UA"/>
              </w:rPr>
              <w:t>Обговорення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k-UA"/>
              </w:rPr>
              <w:t>, запитання, коментарі.</w:t>
            </w:r>
          </w:p>
        </w:tc>
        <w:tc>
          <w:tcPr>
            <w:tcW w:w="2353" w:type="pct"/>
            <w:shd w:val="clear" w:color="auto" w:fill="auto"/>
          </w:tcPr>
          <w:p w14:paraId="314BC759" w14:textId="0F8D7CC5" w:rsidR="005D16C6" w:rsidRPr="004F71D8" w:rsidRDefault="005D16C6" w:rsidP="005D16C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Учасники Форуму</w:t>
            </w:r>
          </w:p>
        </w:tc>
      </w:tr>
      <w:tr w:rsidR="005D16C6" w:rsidRPr="00B25A71" w14:paraId="7C93440C" w14:textId="3640B923" w:rsidTr="005D1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  <w:shd w:val="clear" w:color="auto" w:fill="auto"/>
          </w:tcPr>
          <w:p w14:paraId="024747C8" w14:textId="3AB0AA3E" w:rsidR="005D16C6" w:rsidRPr="00871E10" w:rsidRDefault="005D16C6" w:rsidP="005D16C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1E1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3A652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871E1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  <w:r w:rsidR="003A652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  <w:r w:rsidRPr="00871E1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13.</w:t>
            </w:r>
            <w:r w:rsidR="003A652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871E1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2174" w:type="pct"/>
            <w:shd w:val="clear" w:color="auto" w:fill="auto"/>
          </w:tcPr>
          <w:p w14:paraId="327639C7" w14:textId="77777777" w:rsidR="005D16C6" w:rsidRPr="00871E10" w:rsidRDefault="005D16C6" w:rsidP="005D16C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71E1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Закриття Форуму</w:t>
            </w:r>
          </w:p>
        </w:tc>
        <w:tc>
          <w:tcPr>
            <w:tcW w:w="2353" w:type="pct"/>
            <w:shd w:val="clear" w:color="auto" w:fill="auto"/>
          </w:tcPr>
          <w:p w14:paraId="6C0B5558" w14:textId="571EEF7B" w:rsidR="005D16C6" w:rsidRPr="004F71D8" w:rsidRDefault="005D16C6" w:rsidP="005D16C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k-UA"/>
              </w:rPr>
            </w:pPr>
            <w:r w:rsidRPr="004F71D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k-UA"/>
              </w:rPr>
              <w:t xml:space="preserve">Катерина МАТЮШКІНА, </w:t>
            </w:r>
            <w:r w:rsidRPr="00871E10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начальник відділу статистики та аналізу ДУ "Центр громадського здоров’я МОЗ України"</w:t>
            </w:r>
          </w:p>
        </w:tc>
      </w:tr>
    </w:tbl>
    <w:p w14:paraId="38A67D3A" w14:textId="77777777" w:rsidR="00950FA5" w:rsidRPr="005D2DB6" w:rsidRDefault="00950FA5" w:rsidP="00D7701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950FA5" w:rsidRPr="005D2DB6" w:rsidSect="00592D93">
      <w:headerReference w:type="default" r:id="rId10"/>
      <w:pgSz w:w="16838" w:h="11906" w:orient="landscape"/>
      <w:pgMar w:top="1701" w:right="851" w:bottom="926" w:left="993" w:header="14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3CEDC5" w14:textId="77777777" w:rsidR="004B79EE" w:rsidRDefault="004B79EE" w:rsidP="00C36201">
      <w:pPr>
        <w:spacing w:after="0" w:line="240" w:lineRule="auto"/>
      </w:pPr>
      <w:r>
        <w:separator/>
      </w:r>
    </w:p>
  </w:endnote>
  <w:endnote w:type="continuationSeparator" w:id="0">
    <w:p w14:paraId="124A60E1" w14:textId="77777777" w:rsidR="004B79EE" w:rsidRDefault="004B79EE" w:rsidP="00C36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3F541A" w14:textId="77777777" w:rsidR="004B79EE" w:rsidRDefault="004B79EE" w:rsidP="00C36201">
      <w:pPr>
        <w:spacing w:after="0" w:line="240" w:lineRule="auto"/>
      </w:pPr>
      <w:r>
        <w:separator/>
      </w:r>
    </w:p>
  </w:footnote>
  <w:footnote w:type="continuationSeparator" w:id="0">
    <w:p w14:paraId="57EA7ABF" w14:textId="77777777" w:rsidR="004B79EE" w:rsidRDefault="004B79EE" w:rsidP="00C36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FDF51" w14:textId="77777777" w:rsidR="00C36201" w:rsidRDefault="00C36201" w:rsidP="00E16532">
    <w:pPr>
      <w:pStyle w:val="a3"/>
      <w:rPr>
        <w:lang w:val="uk-UA"/>
      </w:rPr>
    </w:pPr>
  </w:p>
  <w:p w14:paraId="6076E990" w14:textId="77777777" w:rsidR="00E16532" w:rsidRPr="00E16532" w:rsidRDefault="00E16532" w:rsidP="00E16532">
    <w:pPr>
      <w:pStyle w:val="a3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A1NjK2NDCxNDOyMDJT0lEKTi0uzszPAykwrQUAmruCICwAAAA="/>
  </w:docVars>
  <w:rsids>
    <w:rsidRoot w:val="00A27448"/>
    <w:rsid w:val="000567A3"/>
    <w:rsid w:val="0007023D"/>
    <w:rsid w:val="00076B6C"/>
    <w:rsid w:val="000A7BB6"/>
    <w:rsid w:val="000C153B"/>
    <w:rsid w:val="000C33B6"/>
    <w:rsid w:val="00143709"/>
    <w:rsid w:val="001546A0"/>
    <w:rsid w:val="0016727B"/>
    <w:rsid w:val="002234FC"/>
    <w:rsid w:val="002440B4"/>
    <w:rsid w:val="00253CDE"/>
    <w:rsid w:val="0028296B"/>
    <w:rsid w:val="002E3BF6"/>
    <w:rsid w:val="00302B6D"/>
    <w:rsid w:val="003436BF"/>
    <w:rsid w:val="003654AE"/>
    <w:rsid w:val="0036594D"/>
    <w:rsid w:val="00380942"/>
    <w:rsid w:val="00385E7C"/>
    <w:rsid w:val="003A6520"/>
    <w:rsid w:val="003A696C"/>
    <w:rsid w:val="003E3B59"/>
    <w:rsid w:val="003E795B"/>
    <w:rsid w:val="00415D0C"/>
    <w:rsid w:val="00420625"/>
    <w:rsid w:val="0044196E"/>
    <w:rsid w:val="0046399B"/>
    <w:rsid w:val="00464F6B"/>
    <w:rsid w:val="00485C39"/>
    <w:rsid w:val="00490565"/>
    <w:rsid w:val="004B79EE"/>
    <w:rsid w:val="004D2554"/>
    <w:rsid w:val="004D5FD4"/>
    <w:rsid w:val="004E7015"/>
    <w:rsid w:val="004F238D"/>
    <w:rsid w:val="004F6DBB"/>
    <w:rsid w:val="004F71D8"/>
    <w:rsid w:val="005432B1"/>
    <w:rsid w:val="00546867"/>
    <w:rsid w:val="00592D93"/>
    <w:rsid w:val="005C5058"/>
    <w:rsid w:val="005D16C6"/>
    <w:rsid w:val="005D2DB6"/>
    <w:rsid w:val="00626535"/>
    <w:rsid w:val="0064398E"/>
    <w:rsid w:val="0064769A"/>
    <w:rsid w:val="00662457"/>
    <w:rsid w:val="00664FC6"/>
    <w:rsid w:val="006A6C80"/>
    <w:rsid w:val="00751860"/>
    <w:rsid w:val="007628CD"/>
    <w:rsid w:val="0078271D"/>
    <w:rsid w:val="007844B6"/>
    <w:rsid w:val="00830435"/>
    <w:rsid w:val="0084531D"/>
    <w:rsid w:val="00865389"/>
    <w:rsid w:val="00871E10"/>
    <w:rsid w:val="00876F77"/>
    <w:rsid w:val="008C32F3"/>
    <w:rsid w:val="00950FA5"/>
    <w:rsid w:val="00974A44"/>
    <w:rsid w:val="00990157"/>
    <w:rsid w:val="009B073F"/>
    <w:rsid w:val="009D0355"/>
    <w:rsid w:val="009D6F2C"/>
    <w:rsid w:val="009D719A"/>
    <w:rsid w:val="009E7146"/>
    <w:rsid w:val="00A27448"/>
    <w:rsid w:val="00AB5FAE"/>
    <w:rsid w:val="00AD6656"/>
    <w:rsid w:val="00AF7E82"/>
    <w:rsid w:val="00B10A77"/>
    <w:rsid w:val="00B1317D"/>
    <w:rsid w:val="00B13713"/>
    <w:rsid w:val="00B25A71"/>
    <w:rsid w:val="00B5327A"/>
    <w:rsid w:val="00B61313"/>
    <w:rsid w:val="00B65919"/>
    <w:rsid w:val="00B6655F"/>
    <w:rsid w:val="00B73464"/>
    <w:rsid w:val="00B7599D"/>
    <w:rsid w:val="00B80F84"/>
    <w:rsid w:val="00BC0775"/>
    <w:rsid w:val="00BC4E3A"/>
    <w:rsid w:val="00BE5BBE"/>
    <w:rsid w:val="00C32BBB"/>
    <w:rsid w:val="00C36201"/>
    <w:rsid w:val="00C775AC"/>
    <w:rsid w:val="00CC3605"/>
    <w:rsid w:val="00CC6C4A"/>
    <w:rsid w:val="00CD05FD"/>
    <w:rsid w:val="00CE66AC"/>
    <w:rsid w:val="00D306B2"/>
    <w:rsid w:val="00D41A61"/>
    <w:rsid w:val="00D44EB7"/>
    <w:rsid w:val="00D46A0B"/>
    <w:rsid w:val="00D67195"/>
    <w:rsid w:val="00D7701B"/>
    <w:rsid w:val="00D80E04"/>
    <w:rsid w:val="00DB6AAC"/>
    <w:rsid w:val="00DC7157"/>
    <w:rsid w:val="00DE00DE"/>
    <w:rsid w:val="00DF5F4D"/>
    <w:rsid w:val="00E16532"/>
    <w:rsid w:val="00E518E7"/>
    <w:rsid w:val="00E54ABB"/>
    <w:rsid w:val="00E7258F"/>
    <w:rsid w:val="00E740E9"/>
    <w:rsid w:val="00E76798"/>
    <w:rsid w:val="00E90AB3"/>
    <w:rsid w:val="00E93CFA"/>
    <w:rsid w:val="00EB0839"/>
    <w:rsid w:val="00F2129D"/>
    <w:rsid w:val="00F761FE"/>
    <w:rsid w:val="00FB5071"/>
    <w:rsid w:val="00FC6304"/>
    <w:rsid w:val="00FE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1D458D"/>
  <w15:docId w15:val="{9376E62C-9474-40EA-AE61-3BEB3519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20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6201"/>
  </w:style>
  <w:style w:type="paragraph" w:styleId="a5">
    <w:name w:val="footer"/>
    <w:basedOn w:val="a"/>
    <w:link w:val="a6"/>
    <w:uiPriority w:val="99"/>
    <w:unhideWhenUsed/>
    <w:rsid w:val="00C3620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6201"/>
  </w:style>
  <w:style w:type="character" w:styleId="a7">
    <w:name w:val="Hyperlink"/>
    <w:basedOn w:val="a0"/>
    <w:uiPriority w:val="99"/>
    <w:unhideWhenUsed/>
    <w:rsid w:val="003654A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654AE"/>
    <w:rPr>
      <w:color w:val="605E5C"/>
      <w:shd w:val="clear" w:color="auto" w:fill="E1DFDD"/>
    </w:rPr>
  </w:style>
  <w:style w:type="table" w:styleId="-32">
    <w:name w:val="Grid Table 3 Accent 2"/>
    <w:basedOn w:val="a1"/>
    <w:uiPriority w:val="48"/>
    <w:rsid w:val="003654A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inar.phc.org.ua/b/pub-wp4-q2q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docs.google.com/forms/d/16gOJpYsI3hpyVoKl9V-eY_hRYJSv4GMSVZ_MkpF8RKA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2898</Words>
  <Characters>1652</Characters>
  <Application>Microsoft Office Word</Application>
  <DocSecurity>0</DocSecurity>
  <Lines>13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Iryna Soroka</dc:creator>
  <cp:lastModifiedBy>pc</cp:lastModifiedBy>
  <cp:revision>2</cp:revision>
  <cp:lastPrinted>2019-03-25T14:40:00Z</cp:lastPrinted>
  <dcterms:created xsi:type="dcterms:W3CDTF">2021-03-22T14:37:00Z</dcterms:created>
  <dcterms:modified xsi:type="dcterms:W3CDTF">2021-03-22T14:37:00Z</dcterms:modified>
</cp:coreProperties>
</file>