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072720DD" w:rsidR="002B72AC" w:rsidRPr="00F23B81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ДК 021:2015:85140000-2 Послуги у сфері охорони здоров’я різні </w:t>
      </w:r>
      <w:r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br/>
        <w:t>(</w:t>
      </w:r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ДіП</w:t>
      </w:r>
      <w:proofErr w:type="spellEnd"/>
      <w:r w:rsidR="001C782D" w:rsidRPr="001C782D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)</w:t>
      </w:r>
      <w:r w:rsidR="001E343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1C782D"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у </w:t>
      </w:r>
      <w:r w:rsidR="00D90E68"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Тернопільській</w:t>
      </w:r>
      <w:r w:rsidR="001C782D"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області</w:t>
      </w:r>
      <w:r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)</w:t>
      </w:r>
      <w:r w:rsidR="00473ADE"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F23B81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F23B81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F23B81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23B81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F23B8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F23B81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F23B81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F23B81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25EE3161" w:rsidR="007B5C52" w:rsidRPr="001C782D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3B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F23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23B81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F23B81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F23B81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1C782D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Послуги догляду і підтримки людей, які живуть з ВІЛ (</w:t>
      </w:r>
      <w:proofErr w:type="spellStart"/>
      <w:r w:rsidR="001C782D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ДіП</w:t>
      </w:r>
      <w:proofErr w:type="spellEnd"/>
      <w:r w:rsidR="001C782D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)</w:t>
      </w:r>
      <w:r w:rsidR="001B7760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1C782D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у </w:t>
      </w:r>
      <w:r w:rsidR="00D90E68" w:rsidRPr="00F23B81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>Тернопільській</w:t>
      </w:r>
      <w:r w:rsidR="001C782D" w:rsidRPr="001C782D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області</w:t>
      </w:r>
      <w:r w:rsidR="00C713F0" w:rsidRPr="001C782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2E0D99FD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1196" w:rsidRPr="00D61196">
        <w:rPr>
          <w:rFonts w:ascii="Times New Roman" w:hAnsi="Times New Roman" w:cs="Times New Roman"/>
          <w:sz w:val="24"/>
          <w:szCs w:val="24"/>
        </w:rPr>
        <w:t>UA-2024-03-29-008597-a</w:t>
      </w:r>
      <w:bookmarkStart w:id="0" w:name="_GoBack"/>
      <w:bookmarkEnd w:id="0"/>
    </w:p>
    <w:p w14:paraId="69BF2824" w14:textId="28FB0CFA" w:rsidR="0024553B" w:rsidRPr="00F23B81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3B81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F23B8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23B81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F23B81">
        <w:rPr>
          <w:rFonts w:ascii="Times New Roman" w:hAnsi="Times New Roman" w:cs="Times New Roman"/>
          <w:sz w:val="24"/>
          <w:szCs w:val="24"/>
        </w:rPr>
        <w:br/>
      </w:r>
      <w:r w:rsidR="00D90E68" w:rsidRPr="00F23B81">
        <w:rPr>
          <w:rFonts w:ascii="Times New Roman" w:hAnsi="Times New Roman" w:cs="Times New Roman"/>
          <w:sz w:val="24"/>
          <w:szCs w:val="24"/>
        </w:rPr>
        <w:t>772555,85</w:t>
      </w:r>
      <w:r w:rsidR="00C66353" w:rsidRPr="00F23B81">
        <w:t xml:space="preserve"> </w:t>
      </w:r>
      <w:r w:rsidR="007B5C52" w:rsidRPr="00F23B8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23B81">
        <w:rPr>
          <w:rFonts w:ascii="Times New Roman" w:hAnsi="Times New Roman" w:cs="Times New Roman"/>
          <w:sz w:val="24"/>
          <w:szCs w:val="24"/>
        </w:rPr>
        <w:t>бе</w:t>
      </w:r>
      <w:r w:rsidR="00473ADE" w:rsidRPr="00F23B81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F23B81">
        <w:rPr>
          <w:rFonts w:ascii="Times New Roman" w:hAnsi="Times New Roman" w:cs="Times New Roman"/>
          <w:sz w:val="24"/>
          <w:szCs w:val="24"/>
        </w:rPr>
        <w:t>ПДВ</w:t>
      </w:r>
      <w:r w:rsidRPr="00F23B81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F23B81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F23B81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F23B81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F23B81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D3A2195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F23B8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F23B8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D90E68" w:rsidRPr="00F23B81">
        <w:rPr>
          <w:rFonts w:ascii="Times New Roman" w:hAnsi="Times New Roman" w:cs="Times New Roman"/>
          <w:sz w:val="24"/>
          <w:szCs w:val="24"/>
        </w:rPr>
        <w:t>772555,85</w:t>
      </w:r>
      <w:r w:rsidR="00C66353" w:rsidRPr="00F23B81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F23B81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F23B81">
        <w:rPr>
          <w:rFonts w:ascii="Times New Roman" w:hAnsi="Times New Roman" w:cs="Times New Roman"/>
          <w:sz w:val="24"/>
          <w:szCs w:val="24"/>
        </w:rPr>
        <w:t>бе</w:t>
      </w:r>
      <w:r w:rsidR="00473ADE" w:rsidRPr="00F23B81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09F1A2D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F23B81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F23B81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F23B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67"/>
        <w:gridCol w:w="1776"/>
        <w:gridCol w:w="1701"/>
        <w:gridCol w:w="1984"/>
      </w:tblGrid>
      <w:tr w:rsidR="001C782D" w:rsidRPr="00E97D8D" w14:paraId="030FFBF3" w14:textId="77777777" w:rsidTr="00E2328E">
        <w:trPr>
          <w:trHeight w:val="1554"/>
        </w:trPr>
        <w:tc>
          <w:tcPr>
            <w:tcW w:w="41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AB748" w14:textId="77777777" w:rsidR="001C782D" w:rsidRPr="00E97D8D" w:rsidRDefault="001C782D" w:rsidP="00F7204C">
            <w:pPr>
              <w:ind w:left="-212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Найменування послуг в межах предмета закупівлі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61E06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Гранична кількість послуг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8FFE" w14:textId="77777777" w:rsidR="001C782D" w:rsidRPr="00E97D8D" w:rsidRDefault="001C782D" w:rsidP="00F7204C">
            <w:pPr>
              <w:ind w:left="70" w:right="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Ціна за одиницю послуги, без ПДВ, грн.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2C583" w14:textId="77777777" w:rsidR="001C782D" w:rsidRPr="00E97D8D" w:rsidRDefault="001C782D" w:rsidP="00F7204C">
            <w:pPr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 без ПДВ, грн.</w:t>
            </w:r>
          </w:p>
        </w:tc>
      </w:tr>
      <w:tr w:rsidR="001C782D" w:rsidRPr="00E97D8D" w14:paraId="63ABBBDB" w14:textId="77777777" w:rsidTr="00E2328E">
        <w:trPr>
          <w:trHeight w:val="346"/>
        </w:trPr>
        <w:tc>
          <w:tcPr>
            <w:tcW w:w="41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4616" w14:textId="77777777" w:rsidR="001C782D" w:rsidRPr="00E97D8D" w:rsidRDefault="001C782D" w:rsidP="001C782D">
            <w:pPr>
              <w:ind w:left="-708" w:right="-31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A854C" w14:textId="77777777" w:rsidR="001C782D" w:rsidRPr="00E97D8D" w:rsidRDefault="001C782D" w:rsidP="001C782D">
            <w:pPr>
              <w:ind w:left="70" w:hanging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89426" w14:textId="77777777" w:rsidR="001C782D" w:rsidRPr="00E97D8D" w:rsidRDefault="001C782D" w:rsidP="001C782D">
            <w:pPr>
              <w:ind w:left="-708" w:right="-64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199E" w14:textId="77777777" w:rsidR="001C782D" w:rsidRPr="00E97D8D" w:rsidRDefault="001C782D" w:rsidP="001C782D">
            <w:pPr>
              <w:ind w:left="-708" w:right="-105"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D8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C782D" w:rsidRPr="00E97D8D" w14:paraId="56AB96AB" w14:textId="77777777" w:rsidTr="001C782D">
        <w:trPr>
          <w:trHeight w:val="431"/>
        </w:trPr>
        <w:tc>
          <w:tcPr>
            <w:tcW w:w="96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2B9B8" w14:textId="77777777" w:rsidR="001C782D" w:rsidRPr="00F23B81" w:rsidRDefault="001C782D" w:rsidP="00F7204C">
            <w:pPr>
              <w:ind w:left="-708" w:right="-855" w:firstLine="5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B81">
              <w:rPr>
                <w:rFonts w:ascii="Times New Roman" w:hAnsi="Times New Roman" w:cs="Times New Roman"/>
                <w:b/>
                <w:sz w:val="24"/>
                <w:szCs w:val="24"/>
              </w:rPr>
              <w:t>Формування прихильності до лікування ВІЛ та утримання під медичним наглядом</w:t>
            </w:r>
          </w:p>
        </w:tc>
      </w:tr>
      <w:tr w:rsidR="00E2328E" w:rsidRPr="00E97D8D" w14:paraId="6636BCC4" w14:textId="77777777" w:rsidTr="00E2328E">
        <w:trPr>
          <w:trHeight w:val="8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FFB4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E459" w14:textId="32DE3ADC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30E36" w14:textId="1D27DE53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0C54" w14:textId="02BC0C37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114680,8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9ED9CB5" w14:textId="77777777" w:rsidTr="00E2328E">
        <w:trPr>
          <w:trHeight w:val="47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BA1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2611" w14:textId="0DBB31AE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62734" w14:textId="2674D717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C53C" w14:textId="032D419F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114683,4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63A8DA9F" w14:textId="77777777" w:rsidTr="00E2328E">
        <w:trPr>
          <w:trHeight w:val="42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1CD27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8459B" w14:textId="462BDD10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32F7E" w14:textId="34FFA608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A2A1" w14:textId="7A3B279C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114683,4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033C2AEA" w14:textId="77777777" w:rsidTr="00E2328E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E153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05A4" w14:textId="1141593B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5246" w14:textId="388FABDA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E1E46" w14:textId="4A6B7B03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114683,4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37984E3D" w14:textId="77777777" w:rsidTr="00E2328E">
        <w:trPr>
          <w:trHeight w:val="5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7116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41D6" w14:textId="56F89A03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AB47" w14:textId="4D10EB8B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71EC" w14:textId="185AF14B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114683,4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12212791" w14:textId="77777777" w:rsidTr="00E2328E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5C64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B4731" w14:textId="248B7B77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6D4A0" w14:textId="4A397631" w:rsidR="00E2328E" w:rsidRPr="00F23B81" w:rsidRDefault="00D90E68" w:rsidP="00E2328E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441,09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F650" w14:textId="73E77D7F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114683,4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8E" w:rsidRPr="00E97D8D" w14:paraId="4DDB0D83" w14:textId="77777777" w:rsidTr="00E2328E">
        <w:trPr>
          <w:trHeight w:val="31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AA9D" w14:textId="77777777" w:rsidR="00E2328E" w:rsidRPr="00E97D8D" w:rsidRDefault="00E2328E" w:rsidP="00E2328E">
            <w:pPr>
              <w:ind w:left="78"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00B4" w14:textId="28281A99" w:rsidR="00E2328E" w:rsidRPr="00F23B81" w:rsidRDefault="00D90E68" w:rsidP="00EF4250">
            <w:pPr>
              <w:ind w:left="-708" w:right="-98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CF805" w14:textId="1B53B117" w:rsidR="00E2328E" w:rsidRPr="00F23B81" w:rsidRDefault="00E2328E" w:rsidP="00E2328E">
            <w:pPr>
              <w:ind w:left="-708" w:right="-855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B09B" w14:textId="12C65445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688097,8</w:t>
            </w:r>
            <w:r w:rsidR="00F23B81" w:rsidRPr="00F2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782D" w:rsidRPr="00E97D8D" w14:paraId="5796910B" w14:textId="77777777" w:rsidTr="001C782D">
        <w:trPr>
          <w:trHeight w:val="38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2474F" w14:textId="77777777" w:rsidR="001C782D" w:rsidRPr="00F23B81" w:rsidRDefault="001C782D" w:rsidP="00F7204C">
            <w:pPr>
              <w:ind w:right="179" w:firstLine="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B81">
              <w:rPr>
                <w:rFonts w:ascii="Times New Roman" w:hAnsi="Times New Roman" w:cs="Times New Roman"/>
                <w:b/>
                <w:sz w:val="24"/>
                <w:szCs w:val="24"/>
              </w:rPr>
              <w:t>Залучення ЛВНІ до надання медичної допомоги у зв’язку з ВІЛ та формування прихильності</w:t>
            </w:r>
          </w:p>
        </w:tc>
      </w:tr>
      <w:tr w:rsidR="00E2328E" w:rsidRPr="00E97D8D" w14:paraId="22D6ADEA" w14:textId="77777777" w:rsidTr="00E2328E">
        <w:trPr>
          <w:trHeight w:val="953"/>
        </w:trPr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729B0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 з мотивування та оцінки потреб отримувача послуг. (Вступна сесія.)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24D9" w14:textId="72C112DF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5F7E" w14:textId="2D33A14E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380,45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2344" w14:textId="4ACCD287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14076,65</w:t>
            </w:r>
          </w:p>
        </w:tc>
      </w:tr>
      <w:tr w:rsidR="00E2328E" w:rsidRPr="00E97D8D" w14:paraId="13267D05" w14:textId="77777777" w:rsidTr="00E2328E">
        <w:trPr>
          <w:trHeight w:val="55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A50E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C2A7" w14:textId="71C62483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8630" w14:textId="4F0BBB9C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AD3A7" w14:textId="7DEC2272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14076,28</w:t>
            </w:r>
          </w:p>
        </w:tc>
      </w:tr>
      <w:tr w:rsidR="00E2328E" w:rsidRPr="00E97D8D" w14:paraId="67FA4974" w14:textId="77777777" w:rsidTr="00323278">
        <w:trPr>
          <w:trHeight w:val="58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EA01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C0341" w14:textId="47EC74AA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94C0" w14:textId="16809462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762D" w14:textId="7AE7F237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14076,28</w:t>
            </w:r>
          </w:p>
        </w:tc>
      </w:tr>
      <w:tr w:rsidR="00E2328E" w:rsidRPr="00E97D8D" w14:paraId="3D2C984D" w14:textId="77777777" w:rsidTr="00E2328E">
        <w:trPr>
          <w:trHeight w:val="57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CE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D7D6" w14:textId="3EB599DE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017D" w14:textId="0D53C93F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5DC99" w14:textId="63AF9170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14076,28</w:t>
            </w:r>
          </w:p>
        </w:tc>
      </w:tr>
      <w:tr w:rsidR="00E2328E" w:rsidRPr="00E97D8D" w14:paraId="21C0BDDE" w14:textId="77777777" w:rsidTr="00E2328E">
        <w:trPr>
          <w:trHeight w:val="595"/>
        </w:trPr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B8DB9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 та надання послуги. Сесія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8E48C" w14:textId="46F30A32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AFE3" w14:textId="03F96E7B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CA05B" w14:textId="71462CA1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14076,28</w:t>
            </w:r>
          </w:p>
        </w:tc>
      </w:tr>
      <w:tr w:rsidR="00E2328E" w:rsidRPr="00E97D8D" w14:paraId="784386A8" w14:textId="77777777" w:rsidTr="00323278">
        <w:trPr>
          <w:trHeight w:val="64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BC52" w14:textId="77777777" w:rsidR="00E2328E" w:rsidRPr="00E97D8D" w:rsidRDefault="00E2328E" w:rsidP="00E2328E">
            <w:pPr>
              <w:ind w:right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Організація та надання послуги. Сесія 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58B5B" w14:textId="11C3D25F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FD563" w14:textId="697645D8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380,44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9FAB4" w14:textId="0A6C0155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14076,28</w:t>
            </w:r>
          </w:p>
        </w:tc>
      </w:tr>
      <w:tr w:rsidR="00E2328E" w:rsidRPr="00E97D8D" w14:paraId="4E0B3F34" w14:textId="77777777" w:rsidTr="00323278">
        <w:trPr>
          <w:trHeight w:val="3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1CEDF" w14:textId="77777777" w:rsidR="00E2328E" w:rsidRPr="00E97D8D" w:rsidRDefault="00E2328E" w:rsidP="00E2328E">
            <w:pPr>
              <w:ind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E97D8D">
              <w:rPr>
                <w:rFonts w:ascii="Times New Roman" w:hAnsi="Times New Roman" w:cs="Times New Roman"/>
                <w:sz w:val="24"/>
                <w:szCs w:val="24"/>
              </w:rPr>
              <w:t>Всього по напрямку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13F5" w14:textId="4DC24803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C7AC4" w14:textId="3C0528F8" w:rsidR="00E2328E" w:rsidRPr="00F23B81" w:rsidRDefault="00E2328E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8619" w14:textId="66A6F507" w:rsidR="00E2328E" w:rsidRPr="00F23B81" w:rsidRDefault="00D90E68" w:rsidP="00E2328E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84458,05</w:t>
            </w:r>
          </w:p>
        </w:tc>
      </w:tr>
      <w:tr w:rsidR="001C782D" w:rsidRPr="00E97D8D" w14:paraId="5C9DB953" w14:textId="77777777" w:rsidTr="00323278">
        <w:trPr>
          <w:trHeight w:val="294"/>
        </w:trPr>
        <w:tc>
          <w:tcPr>
            <w:tcW w:w="76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48ABB" w14:textId="77777777" w:rsidR="001C782D" w:rsidRPr="00F23B81" w:rsidRDefault="001C782D" w:rsidP="001B7760">
            <w:pPr>
              <w:ind w:right="-99" w:firstLine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 вартість, грн. без ПДВ: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ADD6F" w14:textId="7E0F6229" w:rsidR="001C782D" w:rsidRPr="00F23B81" w:rsidRDefault="00D90E68" w:rsidP="001B7760">
            <w:pPr>
              <w:ind w:left="-708" w:right="-99"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B81">
              <w:rPr>
                <w:rFonts w:ascii="Times New Roman" w:hAnsi="Times New Roman" w:cs="Times New Roman"/>
                <w:sz w:val="24"/>
                <w:szCs w:val="24"/>
              </w:rPr>
              <w:t>772555,85</w:t>
            </w:r>
            <w:r w:rsidR="001C782D" w:rsidRPr="00F23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E1B3E39" w14:textId="2A1A62BE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81366" w14:textId="77777777" w:rsidR="00C168C9" w:rsidRDefault="00C168C9" w:rsidP="0024553B">
      <w:pPr>
        <w:spacing w:after="0" w:line="240" w:lineRule="auto"/>
      </w:pPr>
      <w:r>
        <w:separator/>
      </w:r>
    </w:p>
  </w:endnote>
  <w:endnote w:type="continuationSeparator" w:id="0">
    <w:p w14:paraId="12CB4273" w14:textId="77777777" w:rsidR="00C168C9" w:rsidRDefault="00C168C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A4AFF" w14:textId="77777777" w:rsidR="00C168C9" w:rsidRDefault="00C168C9" w:rsidP="0024553B">
      <w:pPr>
        <w:spacing w:after="0" w:line="240" w:lineRule="auto"/>
      </w:pPr>
      <w:r>
        <w:separator/>
      </w:r>
    </w:p>
  </w:footnote>
  <w:footnote w:type="continuationSeparator" w:id="0">
    <w:p w14:paraId="6BD38FD5" w14:textId="77777777" w:rsidR="00C168C9" w:rsidRDefault="00C168C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33070"/>
    <w:rsid w:val="00181E00"/>
    <w:rsid w:val="001B7760"/>
    <w:rsid w:val="001C1517"/>
    <w:rsid w:val="001C782D"/>
    <w:rsid w:val="001E343E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23278"/>
    <w:rsid w:val="003552E8"/>
    <w:rsid w:val="00366514"/>
    <w:rsid w:val="003848E9"/>
    <w:rsid w:val="00393926"/>
    <w:rsid w:val="003C1BE5"/>
    <w:rsid w:val="004365F6"/>
    <w:rsid w:val="00473ADE"/>
    <w:rsid w:val="004B382F"/>
    <w:rsid w:val="004C2B92"/>
    <w:rsid w:val="00590320"/>
    <w:rsid w:val="005C1443"/>
    <w:rsid w:val="005F6CE1"/>
    <w:rsid w:val="0060472E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2BA8"/>
    <w:rsid w:val="0084332E"/>
    <w:rsid w:val="00870D0C"/>
    <w:rsid w:val="008F229E"/>
    <w:rsid w:val="009161C4"/>
    <w:rsid w:val="00923B15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B3F68"/>
    <w:rsid w:val="00BE1FF8"/>
    <w:rsid w:val="00C15F77"/>
    <w:rsid w:val="00C168C9"/>
    <w:rsid w:val="00C35542"/>
    <w:rsid w:val="00C66353"/>
    <w:rsid w:val="00C713F0"/>
    <w:rsid w:val="00CA68EE"/>
    <w:rsid w:val="00CC140D"/>
    <w:rsid w:val="00CE4FB6"/>
    <w:rsid w:val="00D020DD"/>
    <w:rsid w:val="00D307DD"/>
    <w:rsid w:val="00D61196"/>
    <w:rsid w:val="00D626B8"/>
    <w:rsid w:val="00D76333"/>
    <w:rsid w:val="00D80AD2"/>
    <w:rsid w:val="00D90E68"/>
    <w:rsid w:val="00D9243B"/>
    <w:rsid w:val="00D9323A"/>
    <w:rsid w:val="00DC0EBC"/>
    <w:rsid w:val="00DF3578"/>
    <w:rsid w:val="00E2328E"/>
    <w:rsid w:val="00E2616F"/>
    <w:rsid w:val="00EF4250"/>
    <w:rsid w:val="00F23B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2023-12-11T23:29:00Z</dcterms:created>
  <dcterms:modified xsi:type="dcterms:W3CDTF">2024-03-29T15:50:00Z</dcterms:modified>
</cp:coreProperties>
</file>